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A7" w:rsidRPr="000730A7" w:rsidRDefault="000730A7" w:rsidP="000730A7">
      <w:pPr>
        <w:shd w:val="clear" w:color="auto" w:fill="FFFFFF"/>
        <w:spacing w:after="0" w:line="288" w:lineRule="atLeast"/>
        <w:jc w:val="center"/>
        <w:outlineLvl w:val="0"/>
        <w:rPr>
          <w:rFonts w:ascii="Times New Roman" w:eastAsia="Times New Roman" w:hAnsi="Times New Roman" w:cs="Times New Roman"/>
          <w:b/>
          <w:color w:val="333333"/>
          <w:kern w:val="36"/>
          <w:sz w:val="32"/>
          <w:szCs w:val="28"/>
          <w:lang w:eastAsia="ru-RU"/>
        </w:rPr>
      </w:pPr>
      <w:r w:rsidRPr="000730A7">
        <w:rPr>
          <w:rFonts w:ascii="Times New Roman" w:eastAsia="Times New Roman" w:hAnsi="Times New Roman" w:cs="Times New Roman"/>
          <w:b/>
          <w:color w:val="333333"/>
          <w:kern w:val="36"/>
          <w:sz w:val="32"/>
          <w:szCs w:val="28"/>
          <w:lang w:eastAsia="ru-RU"/>
        </w:rPr>
        <w:t>Произведения художественной литературы</w:t>
      </w:r>
    </w:p>
    <w:p w:rsidR="000730A7" w:rsidRDefault="000730A7" w:rsidP="000730A7">
      <w:pPr>
        <w:shd w:val="clear" w:color="auto" w:fill="FFFFFF"/>
        <w:spacing w:after="0" w:line="288" w:lineRule="atLeast"/>
        <w:jc w:val="center"/>
        <w:outlineLvl w:val="0"/>
        <w:rPr>
          <w:rFonts w:ascii="Times New Roman" w:eastAsia="Times New Roman" w:hAnsi="Times New Roman" w:cs="Times New Roman"/>
          <w:b/>
          <w:color w:val="333333"/>
          <w:kern w:val="36"/>
          <w:sz w:val="32"/>
          <w:szCs w:val="28"/>
          <w:lang w:eastAsia="ru-RU"/>
        </w:rPr>
      </w:pPr>
      <w:r>
        <w:rPr>
          <w:rFonts w:ascii="Times New Roman" w:eastAsia="Times New Roman" w:hAnsi="Times New Roman" w:cs="Times New Roman"/>
          <w:b/>
          <w:color w:val="333333"/>
          <w:kern w:val="36"/>
          <w:sz w:val="32"/>
          <w:szCs w:val="28"/>
          <w:lang w:eastAsia="ru-RU"/>
        </w:rPr>
        <w:t>(</w:t>
      </w:r>
      <w:r w:rsidRPr="000730A7">
        <w:rPr>
          <w:rFonts w:ascii="Times New Roman" w:eastAsia="Times New Roman" w:hAnsi="Times New Roman" w:cs="Times New Roman"/>
          <w:b/>
          <w:color w:val="333333"/>
          <w:kern w:val="36"/>
          <w:sz w:val="32"/>
          <w:szCs w:val="28"/>
          <w:lang w:eastAsia="ru-RU"/>
        </w:rPr>
        <w:t xml:space="preserve"> тема недели «Перелетные птицы»)</w:t>
      </w:r>
    </w:p>
    <w:p w:rsidR="000730A7" w:rsidRPr="000730A7" w:rsidRDefault="000730A7" w:rsidP="000730A7">
      <w:pPr>
        <w:shd w:val="clear" w:color="auto" w:fill="FFFFFF"/>
        <w:spacing w:after="0" w:line="288" w:lineRule="atLeast"/>
        <w:jc w:val="center"/>
        <w:outlineLvl w:val="0"/>
        <w:rPr>
          <w:rFonts w:ascii="Times New Roman" w:eastAsia="Times New Roman" w:hAnsi="Times New Roman" w:cs="Times New Roman"/>
          <w:b/>
          <w:color w:val="333333"/>
          <w:kern w:val="36"/>
          <w:sz w:val="32"/>
          <w:szCs w:val="28"/>
          <w:lang w:eastAsia="ru-RU"/>
        </w:rPr>
      </w:pP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 </w:t>
      </w:r>
      <w:r w:rsidRPr="000730A7">
        <w:rPr>
          <w:rFonts w:ascii="Times New Roman" w:eastAsia="Times New Roman" w:hAnsi="Times New Roman" w:cs="Times New Roman"/>
          <w:color w:val="111111"/>
          <w:sz w:val="28"/>
          <w:szCs w:val="28"/>
          <w:lang w:eastAsia="ru-RU"/>
        </w:rPr>
        <w:t>Иван Соколов-Микитов: «Найдёнов луг» (Рассказы): «Соловьи»; «Журавли»; «Лебеди»;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2. «Подкидыш» — короткая, добрая сказка о птичках. Повествует о находке автора — яичке птицы каменки, из которого вот-вот должен вылупиться птенчик. Но кто его высидит? Может другая птичка? Какая </w:t>
      </w:r>
      <w:r>
        <w:rPr>
          <w:rFonts w:ascii="Times New Roman" w:eastAsia="Times New Roman" w:hAnsi="Times New Roman" w:cs="Times New Roman"/>
          <w:color w:val="111111"/>
          <w:sz w:val="28"/>
          <w:szCs w:val="28"/>
          <w:lang w:eastAsia="ru-RU"/>
        </w:rPr>
        <w:t>именно — расскажет  сказоч</w:t>
      </w:r>
      <w:r w:rsidRPr="000730A7">
        <w:rPr>
          <w:rFonts w:ascii="Times New Roman" w:eastAsia="Times New Roman" w:hAnsi="Times New Roman" w:cs="Times New Roman"/>
          <w:color w:val="111111"/>
          <w:sz w:val="28"/>
          <w:szCs w:val="28"/>
          <w:lang w:eastAsia="ru-RU"/>
        </w:rPr>
        <w:t>ник Виталий Бианки.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«Мастера без топора. Сказки о животных» - сборник рассказов и сказок о животных превосходного писателя-натуралиста Виталия Бианки для самых любознательных. Птицы и животные расскажут юным читателям свои самые интересные истории и поделятся своими тайнами.</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Виталий Бианки: «Подкидыш»; «Кукушонок»; «Наши птицы», «Мастера без топора. Сказки о животных».</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3. «Жаворонок»</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На солнце темный лес зардел,</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В долине пар белеет тонкий,</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И песню раннюю запел</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В лазури жаворонок звонкий.</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Он голосисто с вышины</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Поет, на солнышке сверкая:</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Весна пришла к нам молодая,</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Я здесь пою приход весны.</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Жаворонок - вестник весны, он встречает весну звонким пением и весь сверкает на солнце. Он радуется молодой весне, ее первым лучам солнца. Он хочет поделиться этой радостью со всеми и поет о ее приходе.</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Василий Жуковский: «Жаворонок».</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4. «Ласточка» - Познавательная история о ласточках, которую отец рассказывает своему сыну. Он говорит о жизни птиц, показывает строение их крыльев, рассказывает о том, в какие страны летают птицы.</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lastRenderedPageBreak/>
        <w:t>Замечательные рассказы талантливого педагога и писателя Константина Дмитриевича Ушинского могут служить прекрасным источником начальных знаний о многообразии русской природы.</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Рисунки Евгения Ивановича </w:t>
      </w:r>
      <w:proofErr w:type="spellStart"/>
      <w:r w:rsidRPr="000730A7">
        <w:rPr>
          <w:rFonts w:ascii="Times New Roman" w:eastAsia="Times New Roman" w:hAnsi="Times New Roman" w:cs="Times New Roman"/>
          <w:color w:val="111111"/>
          <w:sz w:val="28"/>
          <w:szCs w:val="28"/>
          <w:lang w:eastAsia="ru-RU"/>
        </w:rPr>
        <w:t>Чарушина</w:t>
      </w:r>
      <w:proofErr w:type="spellEnd"/>
      <w:r w:rsidRPr="000730A7">
        <w:rPr>
          <w:rFonts w:ascii="Times New Roman" w:eastAsia="Times New Roman" w:hAnsi="Times New Roman" w:cs="Times New Roman"/>
          <w:color w:val="111111"/>
          <w:sz w:val="28"/>
          <w:szCs w:val="28"/>
          <w:lang w:eastAsia="ru-RU"/>
        </w:rPr>
        <w:t>, создавшего целую галерею живых портретов, наполненных искренней любовью к миру птиц и зверей, тонким юмором и сердечной теплотой, давно полюбились детям и их родителям.</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Константин Ушинский: «Ласточка»; «</w:t>
      </w:r>
      <w:proofErr w:type="spellStart"/>
      <w:r w:rsidRPr="000730A7">
        <w:rPr>
          <w:rFonts w:ascii="Times New Roman" w:eastAsia="Times New Roman" w:hAnsi="Times New Roman" w:cs="Times New Roman"/>
          <w:b/>
          <w:bCs/>
          <w:color w:val="111111"/>
          <w:sz w:val="28"/>
          <w:szCs w:val="28"/>
          <w:lang w:eastAsia="ru-RU"/>
        </w:rPr>
        <w:t>Кукушечка</w:t>
      </w:r>
      <w:proofErr w:type="spellEnd"/>
      <w:r w:rsidRPr="000730A7">
        <w:rPr>
          <w:rFonts w:ascii="Times New Roman" w:eastAsia="Times New Roman" w:hAnsi="Times New Roman" w:cs="Times New Roman"/>
          <w:b/>
          <w:bCs/>
          <w:color w:val="111111"/>
          <w:sz w:val="28"/>
          <w:szCs w:val="28"/>
          <w:lang w:eastAsia="ru-RU"/>
        </w:rPr>
        <w:t>».</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5. Стихотворение «Сельская песенка», наверное, стало самым известным стихотворением Алексея Плещеева. Оно знаменито своими первыми, очень простыми и невыразимо прекрасными строками про зеленеющую травку и летящую ласточку.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Поэт описывает свою собственную радость при встрече с ласточкой, ведь по народной примете, именно прилет ласточек из дальних теплых краев означает настоящий приход весны.</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Алексей Плещеев: «Сельская песенка».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6. «. Однажды, выйдя из дома, я вдруг услышала с высокого тополя знакомое «</w:t>
      </w:r>
      <w:proofErr w:type="spellStart"/>
      <w:r w:rsidRPr="000730A7">
        <w:rPr>
          <w:rFonts w:ascii="Times New Roman" w:eastAsia="Times New Roman" w:hAnsi="Times New Roman" w:cs="Times New Roman"/>
          <w:color w:val="111111"/>
          <w:sz w:val="28"/>
          <w:szCs w:val="28"/>
          <w:lang w:eastAsia="ru-RU"/>
        </w:rPr>
        <w:t>Кра</w:t>
      </w:r>
      <w:proofErr w:type="spellEnd"/>
      <w:r w:rsidRPr="000730A7">
        <w:rPr>
          <w:rFonts w:ascii="Times New Roman" w:eastAsia="Times New Roman" w:hAnsi="Times New Roman" w:cs="Times New Roman"/>
          <w:color w:val="111111"/>
          <w:sz w:val="28"/>
          <w:szCs w:val="28"/>
          <w:lang w:eastAsia="ru-RU"/>
        </w:rPr>
        <w:t xml:space="preserve">! </w:t>
      </w:r>
      <w:proofErr w:type="spellStart"/>
      <w:r w:rsidRPr="000730A7">
        <w:rPr>
          <w:rFonts w:ascii="Times New Roman" w:eastAsia="Times New Roman" w:hAnsi="Times New Roman" w:cs="Times New Roman"/>
          <w:color w:val="111111"/>
          <w:sz w:val="28"/>
          <w:szCs w:val="28"/>
          <w:lang w:eastAsia="ru-RU"/>
        </w:rPr>
        <w:t>Кра</w:t>
      </w:r>
      <w:proofErr w:type="spellEnd"/>
      <w:r w:rsidRPr="000730A7">
        <w:rPr>
          <w:rFonts w:ascii="Times New Roman" w:eastAsia="Times New Roman" w:hAnsi="Times New Roman" w:cs="Times New Roman"/>
          <w:color w:val="111111"/>
          <w:sz w:val="28"/>
          <w:szCs w:val="28"/>
          <w:lang w:eastAsia="ru-RU"/>
        </w:rPr>
        <w:t>!». Не может быть! Я подняла голову и увидела грача. Я его узнала сразу по белому пятнышку на правом крыле. Он сделал движение, чтобы спуститься ниже, но в это время с поля поднялась большая стая грачей и с громкими криками полетела в сторону леса. Полетел за ней и мой грач.»</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Замечательные рассказы Веры </w:t>
      </w:r>
      <w:proofErr w:type="spellStart"/>
      <w:r w:rsidRPr="000730A7">
        <w:rPr>
          <w:rFonts w:ascii="Times New Roman" w:eastAsia="Times New Roman" w:hAnsi="Times New Roman" w:cs="Times New Roman"/>
          <w:color w:val="111111"/>
          <w:sz w:val="28"/>
          <w:szCs w:val="28"/>
          <w:lang w:eastAsia="ru-RU"/>
        </w:rPr>
        <w:t>Чаплиной</w:t>
      </w:r>
      <w:proofErr w:type="spellEnd"/>
      <w:r w:rsidRPr="000730A7">
        <w:rPr>
          <w:rFonts w:ascii="Times New Roman" w:eastAsia="Times New Roman" w:hAnsi="Times New Roman" w:cs="Times New Roman"/>
          <w:color w:val="111111"/>
          <w:sz w:val="28"/>
          <w:szCs w:val="28"/>
          <w:lang w:eastAsia="ru-RU"/>
        </w:rPr>
        <w:t xml:space="preserve"> для детей.</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Вера Чаплина: «Грач»; «Птицы в нашем лесу».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7. «Птичий дом». В стихах Ольги Ивановны </w:t>
      </w:r>
      <w:proofErr w:type="spellStart"/>
      <w:r w:rsidRPr="000730A7">
        <w:rPr>
          <w:rFonts w:ascii="Times New Roman" w:eastAsia="Times New Roman" w:hAnsi="Times New Roman" w:cs="Times New Roman"/>
          <w:color w:val="111111"/>
          <w:sz w:val="28"/>
          <w:szCs w:val="28"/>
          <w:lang w:eastAsia="ru-RU"/>
        </w:rPr>
        <w:t>Высотской</w:t>
      </w:r>
      <w:proofErr w:type="spellEnd"/>
      <w:r w:rsidRPr="000730A7">
        <w:rPr>
          <w:rFonts w:ascii="Times New Roman" w:eastAsia="Times New Roman" w:hAnsi="Times New Roman" w:cs="Times New Roman"/>
          <w:color w:val="111111"/>
          <w:sz w:val="28"/>
          <w:szCs w:val="28"/>
          <w:lang w:eastAsia="ru-RU"/>
        </w:rPr>
        <w:t xml:space="preserve"> весна - это весна света и птиц. Они обещают теплынь, погожий полдень, теплый вечер. Свою улыбку, свою душевную весну света несла Ольга Ивановна </w:t>
      </w:r>
      <w:proofErr w:type="spellStart"/>
      <w:r w:rsidRPr="000730A7">
        <w:rPr>
          <w:rFonts w:ascii="Times New Roman" w:eastAsia="Times New Roman" w:hAnsi="Times New Roman" w:cs="Times New Roman"/>
          <w:color w:val="111111"/>
          <w:sz w:val="28"/>
          <w:szCs w:val="28"/>
          <w:lang w:eastAsia="ru-RU"/>
        </w:rPr>
        <w:t>Высотская</w:t>
      </w:r>
      <w:proofErr w:type="spellEnd"/>
      <w:r w:rsidRPr="000730A7">
        <w:rPr>
          <w:rFonts w:ascii="Times New Roman" w:eastAsia="Times New Roman" w:hAnsi="Times New Roman" w:cs="Times New Roman"/>
          <w:color w:val="111111"/>
          <w:sz w:val="28"/>
          <w:szCs w:val="28"/>
          <w:lang w:eastAsia="ru-RU"/>
        </w:rPr>
        <w:t xml:space="preserve"> своим любимцам - детям.</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Книги Ольги </w:t>
      </w:r>
      <w:proofErr w:type="spellStart"/>
      <w:r w:rsidRPr="000730A7">
        <w:rPr>
          <w:rFonts w:ascii="Times New Roman" w:eastAsia="Times New Roman" w:hAnsi="Times New Roman" w:cs="Times New Roman"/>
          <w:color w:val="111111"/>
          <w:sz w:val="28"/>
          <w:szCs w:val="28"/>
          <w:lang w:eastAsia="ru-RU"/>
        </w:rPr>
        <w:t>Высотской</w:t>
      </w:r>
      <w:proofErr w:type="spellEnd"/>
      <w:r w:rsidRPr="000730A7">
        <w:rPr>
          <w:rFonts w:ascii="Times New Roman" w:eastAsia="Times New Roman" w:hAnsi="Times New Roman" w:cs="Times New Roman"/>
          <w:color w:val="111111"/>
          <w:sz w:val="28"/>
          <w:szCs w:val="28"/>
          <w:lang w:eastAsia="ru-RU"/>
        </w:rPr>
        <w:t xml:space="preserve"> издаются и в наши дни, стихи часто включают в различные хрестоматии.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Можете почитать и </w:t>
      </w:r>
      <w:proofErr w:type="spellStart"/>
      <w:r w:rsidRPr="000730A7">
        <w:rPr>
          <w:rFonts w:ascii="Times New Roman" w:eastAsia="Times New Roman" w:hAnsi="Times New Roman" w:cs="Times New Roman"/>
          <w:color w:val="111111"/>
          <w:sz w:val="28"/>
          <w:szCs w:val="28"/>
          <w:lang w:eastAsia="ru-RU"/>
        </w:rPr>
        <w:t>порассматривать</w:t>
      </w:r>
      <w:proofErr w:type="spellEnd"/>
      <w:r w:rsidRPr="000730A7">
        <w:rPr>
          <w:rFonts w:ascii="Times New Roman" w:eastAsia="Times New Roman" w:hAnsi="Times New Roman" w:cs="Times New Roman"/>
          <w:color w:val="111111"/>
          <w:sz w:val="28"/>
          <w:szCs w:val="28"/>
          <w:lang w:eastAsia="ru-RU"/>
        </w:rPr>
        <w:t xml:space="preserve"> их вместе со своими детьми и внуками.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А можете просто почитать стихи:</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 xml:space="preserve">Ольга </w:t>
      </w:r>
      <w:proofErr w:type="spellStart"/>
      <w:r w:rsidRPr="000730A7">
        <w:rPr>
          <w:rFonts w:ascii="Times New Roman" w:eastAsia="Times New Roman" w:hAnsi="Times New Roman" w:cs="Times New Roman"/>
          <w:b/>
          <w:bCs/>
          <w:color w:val="111111"/>
          <w:sz w:val="28"/>
          <w:szCs w:val="28"/>
          <w:lang w:eastAsia="ru-RU"/>
        </w:rPr>
        <w:t>Высотская</w:t>
      </w:r>
      <w:proofErr w:type="spellEnd"/>
      <w:r w:rsidRPr="000730A7">
        <w:rPr>
          <w:rFonts w:ascii="Times New Roman" w:eastAsia="Times New Roman" w:hAnsi="Times New Roman" w:cs="Times New Roman"/>
          <w:b/>
          <w:bCs/>
          <w:color w:val="111111"/>
          <w:sz w:val="28"/>
          <w:szCs w:val="28"/>
          <w:lang w:eastAsia="ru-RU"/>
        </w:rPr>
        <w:t>: «Журавли», «Птичий дом», «Почему мы замолчали», «Обидчивая кукушка», «Треск идёт по перелескам».</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8. «. Расскажу случай, какой был со мной в голодном году. Повадился ко мне на подоконник летать желторотый молодой грачонок. Видно, сирота </w:t>
      </w:r>
      <w:r w:rsidRPr="000730A7">
        <w:rPr>
          <w:rFonts w:ascii="Times New Roman" w:eastAsia="Times New Roman" w:hAnsi="Times New Roman" w:cs="Times New Roman"/>
          <w:color w:val="111111"/>
          <w:sz w:val="28"/>
          <w:szCs w:val="28"/>
          <w:lang w:eastAsia="ru-RU"/>
        </w:rPr>
        <w:lastRenderedPageBreak/>
        <w:t>был. А у меня в то время хранился целый мешок гречневой крупы. Я и питался все время гречневой кашей. Вот бывало прилетит грачонок, я посыплю ему крупы и спрашиваю:</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Кашки хочешь, дурашка?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Поклюет и улетит. И так каждый день, весь месяц. Хочу я добиться, чтобы на вопрос мой: «Кашки хочешь, дурашка?» — он сказал бы: «Хочу».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А он только желтый нос откроет и красный язык показывает.</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Ну, ладно! — рассердился я и забросил ученье.»</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«Говорящий грач» — рассказ Михаила Пришвина, который стоит прочесть детям всех возрастов. В нём от имени рассказчика показана история того, как он приручал молоденького грача и учил его говорить. Когда происходила эта история, был голодный год, и однажды повествователя ограбили. Что было дальше с ним и грачом, прочтите вместе с ребёнком из забавной истории. Произведение научит щедрости, умению делиться с беззащитными и слабыми существами, сочувствовать сиротам и быть осмотрительным.</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Михаил Пришвин: «Говорящий грач».</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9. «Ласточка примчалась…» - короткое, но, прекрасное стихотворение русского поэта Аполлона Николаевича </w:t>
      </w:r>
      <w:proofErr w:type="spellStart"/>
      <w:r w:rsidRPr="000730A7">
        <w:rPr>
          <w:rFonts w:ascii="Times New Roman" w:eastAsia="Times New Roman" w:hAnsi="Times New Roman" w:cs="Times New Roman"/>
          <w:color w:val="111111"/>
          <w:sz w:val="28"/>
          <w:szCs w:val="28"/>
          <w:lang w:eastAsia="ru-RU"/>
        </w:rPr>
        <w:t>Майкова</w:t>
      </w:r>
      <w:proofErr w:type="spellEnd"/>
      <w:r w:rsidRPr="000730A7">
        <w:rPr>
          <w:rFonts w:ascii="Times New Roman" w:eastAsia="Times New Roman" w:hAnsi="Times New Roman" w:cs="Times New Roman"/>
          <w:color w:val="111111"/>
          <w:sz w:val="28"/>
          <w:szCs w:val="28"/>
          <w:lang w:eastAsia="ru-RU"/>
        </w:rPr>
        <w:t xml:space="preserve"> из цикла «Новогреческие песни».</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Аполлон Майков: «Ласточка примчалась».</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10. Рассказ Н. Сладкова «Ласточка» — с весенней радостью, с птичьим пением, с первыми ароматами. Как мы узнаем, что приходит весна? По календарю и по приметам. Одной из примет весны является прилет ласточек. Давно подмечено, что одна ласточка весны не делает. Может, и не делает, но ее присутствие мы уже воспринимаем как знак: весна есть и будет! Начинается весна в природе не </w:t>
      </w:r>
      <w:proofErr w:type="spellStart"/>
      <w:r w:rsidRPr="000730A7">
        <w:rPr>
          <w:rFonts w:ascii="Times New Roman" w:eastAsia="Times New Roman" w:hAnsi="Times New Roman" w:cs="Times New Roman"/>
          <w:color w:val="111111"/>
          <w:sz w:val="28"/>
          <w:szCs w:val="28"/>
          <w:lang w:eastAsia="ru-RU"/>
        </w:rPr>
        <w:t>одномоментно</w:t>
      </w:r>
      <w:proofErr w:type="spellEnd"/>
      <w:r w:rsidRPr="000730A7">
        <w:rPr>
          <w:rFonts w:ascii="Times New Roman" w:eastAsia="Times New Roman" w:hAnsi="Times New Roman" w:cs="Times New Roman"/>
          <w:color w:val="111111"/>
          <w:sz w:val="28"/>
          <w:szCs w:val="28"/>
          <w:lang w:eastAsia="ru-RU"/>
        </w:rPr>
        <w:t>: еще зимой, когда медведь во сне бока поменял, да солнышко решило двигаться в сторону лета. Весна – это поворот к теплу, к длинному дню, к блеску и яркости в природе. Весна всегда воспринимается, как праздник, как оживление. Поэтому за всеми приметами весны мы внимательно следим.</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w:t>
      </w:r>
      <w:proofErr w:type="spellStart"/>
      <w:r w:rsidRPr="000730A7">
        <w:rPr>
          <w:rFonts w:ascii="Times New Roman" w:eastAsia="Times New Roman" w:hAnsi="Times New Roman" w:cs="Times New Roman"/>
          <w:color w:val="111111"/>
          <w:sz w:val="28"/>
          <w:szCs w:val="28"/>
          <w:lang w:eastAsia="ru-RU"/>
        </w:rPr>
        <w:t>Трясогузкины</w:t>
      </w:r>
      <w:proofErr w:type="spellEnd"/>
      <w:r w:rsidRPr="000730A7">
        <w:rPr>
          <w:rFonts w:ascii="Times New Roman" w:eastAsia="Times New Roman" w:hAnsi="Times New Roman" w:cs="Times New Roman"/>
          <w:color w:val="111111"/>
          <w:sz w:val="28"/>
          <w:szCs w:val="28"/>
          <w:lang w:eastAsia="ru-RU"/>
        </w:rPr>
        <w:t xml:space="preserve"> письма» - легко и радостно читать эту книгу о природе. </w:t>
      </w:r>
      <w:proofErr w:type="spellStart"/>
      <w:r w:rsidRPr="000730A7">
        <w:rPr>
          <w:rFonts w:ascii="Times New Roman" w:eastAsia="Times New Roman" w:hAnsi="Times New Roman" w:cs="Times New Roman"/>
          <w:color w:val="111111"/>
          <w:sz w:val="28"/>
          <w:szCs w:val="28"/>
          <w:lang w:eastAsia="ru-RU"/>
        </w:rPr>
        <w:t>Как-будто</w:t>
      </w:r>
      <w:proofErr w:type="spellEnd"/>
      <w:r w:rsidRPr="000730A7">
        <w:rPr>
          <w:rFonts w:ascii="Times New Roman" w:eastAsia="Times New Roman" w:hAnsi="Times New Roman" w:cs="Times New Roman"/>
          <w:color w:val="111111"/>
          <w:sz w:val="28"/>
          <w:szCs w:val="28"/>
          <w:lang w:eastAsia="ru-RU"/>
        </w:rPr>
        <w:t xml:space="preserve"> сам идёшь по лесу, а рядом с тобой умный, много знающий друг. Он всё видит, всё замечает и раскрывает перед тобой все загадки и тайны природы. Он рассказывает тебе, почему не живут стрижи в неволе и сообщает тебе о птицах, которые согнали белок с деревьев. Много узнают дети о природе, прочитав эту тоненькую книгу.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 xml:space="preserve">Прочтите детям </w:t>
      </w:r>
      <w:r w:rsidRPr="000730A7">
        <w:rPr>
          <w:rFonts w:ascii="Times New Roman" w:eastAsia="Times New Roman" w:hAnsi="Times New Roman" w:cs="Times New Roman"/>
          <w:color w:val="111111"/>
          <w:sz w:val="28"/>
          <w:szCs w:val="28"/>
          <w:lang w:eastAsia="ru-RU"/>
        </w:rPr>
        <w:t xml:space="preserve"> удивительные рассказы:</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Николай Сладков: «Ласточка»; «Про птиц»; «Грачи прилетели»; «С севера на юг»; «</w:t>
      </w:r>
      <w:proofErr w:type="spellStart"/>
      <w:r w:rsidRPr="000730A7">
        <w:rPr>
          <w:rFonts w:ascii="Times New Roman" w:eastAsia="Times New Roman" w:hAnsi="Times New Roman" w:cs="Times New Roman"/>
          <w:b/>
          <w:bCs/>
          <w:color w:val="111111"/>
          <w:sz w:val="28"/>
          <w:szCs w:val="28"/>
          <w:lang w:eastAsia="ru-RU"/>
        </w:rPr>
        <w:t>Трясогузкины</w:t>
      </w:r>
      <w:proofErr w:type="spellEnd"/>
      <w:r w:rsidRPr="000730A7">
        <w:rPr>
          <w:rFonts w:ascii="Times New Roman" w:eastAsia="Times New Roman" w:hAnsi="Times New Roman" w:cs="Times New Roman"/>
          <w:b/>
          <w:bCs/>
          <w:color w:val="111111"/>
          <w:sz w:val="28"/>
          <w:szCs w:val="28"/>
          <w:lang w:eastAsia="ru-RU"/>
        </w:rPr>
        <w:t xml:space="preserve"> письма».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11. «. Неподалёку от нашего дома росло старое дерево. И вот однажды ранней весной на него прилетел и уселся аист. Он долго что-то осматривал, неуклюже переступая на своих длинных ногах по толстому суку. Потом улетел.</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А на следующее утро мы увидели, что на дереве хлопотали уже два аиста.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Они устраивали гнездо.</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 xml:space="preserve">Скоро гнездо было готово. </w:t>
      </w:r>
      <w:proofErr w:type="spellStart"/>
      <w:r w:rsidRPr="000730A7">
        <w:rPr>
          <w:rFonts w:ascii="Times New Roman" w:eastAsia="Times New Roman" w:hAnsi="Times New Roman" w:cs="Times New Roman"/>
          <w:color w:val="111111"/>
          <w:sz w:val="28"/>
          <w:szCs w:val="28"/>
          <w:lang w:eastAsia="ru-RU"/>
        </w:rPr>
        <w:t>Аистиха</w:t>
      </w:r>
      <w:proofErr w:type="spellEnd"/>
      <w:r w:rsidRPr="000730A7">
        <w:rPr>
          <w:rFonts w:ascii="Times New Roman" w:eastAsia="Times New Roman" w:hAnsi="Times New Roman" w:cs="Times New Roman"/>
          <w:color w:val="111111"/>
          <w:sz w:val="28"/>
          <w:szCs w:val="28"/>
          <w:lang w:eastAsia="ru-RU"/>
        </w:rPr>
        <w:t xml:space="preserve"> снесла туда яйца и стала их насиживать. А аист то улетал за кормом на болото, то стоял около гнезда на суке, поджав под себя одну ногу. Так, на одной ноге, он мог простоять очень долго, даже мог немного вздремнуть.».</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«Крылатые соседи» - интересные и познавательные рассказы для детей, рассказы про птиц, которые живут рядом с нами.</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 xml:space="preserve">Георгий </w:t>
      </w:r>
      <w:proofErr w:type="spellStart"/>
      <w:r w:rsidRPr="000730A7">
        <w:rPr>
          <w:rFonts w:ascii="Times New Roman" w:eastAsia="Times New Roman" w:hAnsi="Times New Roman" w:cs="Times New Roman"/>
          <w:b/>
          <w:bCs/>
          <w:color w:val="111111"/>
          <w:sz w:val="28"/>
          <w:szCs w:val="28"/>
          <w:lang w:eastAsia="ru-RU"/>
        </w:rPr>
        <w:t>Скребицкий</w:t>
      </w:r>
      <w:proofErr w:type="spellEnd"/>
      <w:r w:rsidRPr="000730A7">
        <w:rPr>
          <w:rFonts w:ascii="Times New Roman" w:eastAsia="Times New Roman" w:hAnsi="Times New Roman" w:cs="Times New Roman"/>
          <w:b/>
          <w:bCs/>
          <w:color w:val="111111"/>
          <w:sz w:val="28"/>
          <w:szCs w:val="28"/>
          <w:lang w:eastAsia="ru-RU"/>
        </w:rPr>
        <w:t>: «Скворушка»; «Грач»; «Скворец»; «Ласточка»; «Аистята».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12. «Ласточка». Из рассказа Г. Снегирёва ребенок узнает, как ласточка строит своё гнездо. Где расположено это гнездо и из какого материала его строят ласточки. Какой оно формы, чем выстлано изнутри и в чём необычность гнезда, которое строят ласточки.</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Геннадий Снегирев: «Ласточка».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13. «Птичьи домики» — Короткая история о том, как важно к каждому делу подходить со всей ответственностью. Мальчики решили стать строителями и … «и придумали два товарища с маленьких домов начинать. С птичьих домиков. Хоть и прост дом для скворцов, а строить его не просто.».</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Евгений Пермяк: «Птичьи домики».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14. «. Лебеди, гуси и утки тоже начинали готовиться к отлету. Отдельные гнезда соединялись в большие стаи. Старые и бывалые птицы учили молодых. Каждое утро эта молодежь с веселым криком делала большие прогулки, чтобы укрепить крылья для далекого перелета. Умные вожаки сначала обучали отдельные партии, а потом – всех вместе. Сколько было крика, молодого веселья и радости…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Одна Серая Шейка не могла принимать участия в этих прогулках и любовалась ими только издали. Что делать, приходилось мириться со своей судьбой. Зато как она плавала, как ныряла! Вода для нее составляла всё.».</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lastRenderedPageBreak/>
        <w:t>Сказка «Серая Шейка» любима с детства многими ребятами. Это удивительная история маленькой уточки. Она не сумела отправиться на юг вместе с семьей: лиса сломала ей крыло. Серая Шейка осталась в одиночестве зимовать. Эта сказка учит детей добру и сопереживанию.</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 xml:space="preserve">Дмитрий </w:t>
      </w:r>
      <w:proofErr w:type="spellStart"/>
      <w:r w:rsidRPr="000730A7">
        <w:rPr>
          <w:rFonts w:ascii="Times New Roman" w:eastAsia="Times New Roman" w:hAnsi="Times New Roman" w:cs="Times New Roman"/>
          <w:b/>
          <w:bCs/>
          <w:color w:val="111111"/>
          <w:sz w:val="28"/>
          <w:szCs w:val="28"/>
          <w:lang w:eastAsia="ru-RU"/>
        </w:rPr>
        <w:t>Мамин-Сибиряк</w:t>
      </w:r>
      <w:proofErr w:type="spellEnd"/>
      <w:r w:rsidRPr="000730A7">
        <w:rPr>
          <w:rFonts w:ascii="Times New Roman" w:eastAsia="Times New Roman" w:hAnsi="Times New Roman" w:cs="Times New Roman"/>
          <w:b/>
          <w:bCs/>
          <w:color w:val="111111"/>
          <w:sz w:val="28"/>
          <w:szCs w:val="28"/>
          <w:lang w:eastAsia="ru-RU"/>
        </w:rPr>
        <w:t>: «Серая Шейка».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15. «Грачи»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На этой неделе</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Грачи прилетели.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Хоть трудна была дорога,</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Старший грач прикрикнул строго:</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«За работу!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Дела много!</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Помни сам,</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Других учи,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Да по-настоящему:</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Наши черные грачи</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Птицы работящие!»</w:t>
      </w:r>
    </w:p>
    <w:p w:rsidR="000730A7" w:rsidRPr="000730A7" w:rsidRDefault="000730A7" w:rsidP="000730A7">
      <w:pPr>
        <w:spacing w:before="225" w:after="225"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color w:val="111111"/>
          <w:sz w:val="28"/>
          <w:szCs w:val="28"/>
          <w:lang w:eastAsia="ru-RU"/>
        </w:rPr>
        <w:t>Замечательные стихи Александра Прокофьева для детей дошкольного возраста.</w:t>
      </w:r>
    </w:p>
    <w:p w:rsidR="000730A7" w:rsidRPr="000730A7" w:rsidRDefault="000730A7" w:rsidP="000730A7">
      <w:pPr>
        <w:spacing w:after="0" w:line="240" w:lineRule="auto"/>
        <w:ind w:firstLine="360"/>
        <w:rPr>
          <w:rFonts w:ascii="Times New Roman" w:eastAsia="Times New Roman" w:hAnsi="Times New Roman" w:cs="Times New Roman"/>
          <w:color w:val="111111"/>
          <w:sz w:val="28"/>
          <w:szCs w:val="28"/>
          <w:lang w:eastAsia="ru-RU"/>
        </w:rPr>
      </w:pPr>
      <w:r w:rsidRPr="000730A7">
        <w:rPr>
          <w:rFonts w:ascii="Times New Roman" w:eastAsia="Times New Roman" w:hAnsi="Times New Roman" w:cs="Times New Roman"/>
          <w:b/>
          <w:bCs/>
          <w:color w:val="111111"/>
          <w:sz w:val="28"/>
          <w:szCs w:val="28"/>
          <w:lang w:eastAsia="ru-RU"/>
        </w:rPr>
        <w:t>Александр Прокофьев: «Весенняя телеграмма», «Грачи», «Скворушки».</w:t>
      </w:r>
    </w:p>
    <w:p w:rsidR="00644551" w:rsidRDefault="00644551"/>
    <w:sectPr w:rsidR="00644551" w:rsidSect="00644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30A7"/>
    <w:rsid w:val="000730A7"/>
    <w:rsid w:val="00644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51"/>
  </w:style>
  <w:style w:type="paragraph" w:styleId="1">
    <w:name w:val="heading 1"/>
    <w:basedOn w:val="a"/>
    <w:link w:val="10"/>
    <w:uiPriority w:val="9"/>
    <w:qFormat/>
    <w:rsid w:val="00073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0A7"/>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3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3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0A7"/>
    <w:rPr>
      <w:b/>
      <w:bCs/>
    </w:rPr>
  </w:style>
</w:styles>
</file>

<file path=word/webSettings.xml><?xml version="1.0" encoding="utf-8"?>
<w:webSettings xmlns:r="http://schemas.openxmlformats.org/officeDocument/2006/relationships" xmlns:w="http://schemas.openxmlformats.org/wordprocessingml/2006/main">
  <w:divs>
    <w:div w:id="338041858">
      <w:bodyDiv w:val="1"/>
      <w:marLeft w:val="0"/>
      <w:marRight w:val="0"/>
      <w:marTop w:val="0"/>
      <w:marBottom w:val="0"/>
      <w:divBdr>
        <w:top w:val="none" w:sz="0" w:space="0" w:color="auto"/>
        <w:left w:val="none" w:sz="0" w:space="0" w:color="auto"/>
        <w:bottom w:val="none" w:sz="0" w:space="0" w:color="auto"/>
        <w:right w:val="none" w:sz="0" w:space="0" w:color="auto"/>
      </w:divBdr>
      <w:divsChild>
        <w:div w:id="133190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2020-04-12T17:56:00Z</dcterms:created>
  <dcterms:modified xsi:type="dcterms:W3CDTF">2020-04-12T18:05:00Z</dcterms:modified>
</cp:coreProperties>
</file>