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2" w:rsidRPr="000E54C2" w:rsidRDefault="000E54C2" w:rsidP="000E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color w:val="000000"/>
          <w:sz w:val="24"/>
          <w:szCs w:val="24"/>
        </w:rPr>
        <w:t>Принято:                                                                                                                       Утверждаю.</w:t>
      </w:r>
    </w:p>
    <w:p w:rsidR="000E54C2" w:rsidRPr="000E54C2" w:rsidRDefault="000E54C2" w:rsidP="000E5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color w:val="000000"/>
          <w:sz w:val="24"/>
          <w:szCs w:val="24"/>
        </w:rPr>
        <w:t>на  педагогическом                                                  Заведующий МДОУ "Детский сад № 241"</w:t>
      </w:r>
    </w:p>
    <w:p w:rsidR="000E54C2" w:rsidRPr="000E54C2" w:rsidRDefault="000E54C2" w:rsidP="000E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color w:val="000000"/>
          <w:sz w:val="24"/>
          <w:szCs w:val="24"/>
        </w:rPr>
        <w:t xml:space="preserve">совете МДОУ "Детский сад № 241"                                                __________Е.Г. Бахвалова                                                    </w:t>
      </w:r>
    </w:p>
    <w:p w:rsidR="000E54C2" w:rsidRPr="000E54C2" w:rsidRDefault="00030F58" w:rsidP="000E5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1 </w:t>
      </w:r>
      <w:r w:rsidR="000E54C2" w:rsidRPr="000E54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Приказ № 161/4 от «15» сентября 2015</w:t>
      </w:r>
      <w:r w:rsidR="000E54C2" w:rsidRPr="000E54C2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                    </w:t>
      </w:r>
    </w:p>
    <w:p w:rsidR="000E54C2" w:rsidRPr="000E54C2" w:rsidRDefault="00030F58" w:rsidP="00A31B2D">
      <w:pPr>
        <w:pStyle w:val="1"/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«15»  сентября 2015</w:t>
      </w:r>
      <w:r w:rsidR="000E54C2" w:rsidRPr="000E54C2">
        <w:rPr>
          <w:b w:val="0"/>
          <w:color w:val="000000"/>
          <w:sz w:val="24"/>
          <w:szCs w:val="24"/>
        </w:rPr>
        <w:t xml:space="preserve">г.                       </w:t>
      </w:r>
    </w:p>
    <w:p w:rsidR="000E54C2" w:rsidRP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54C2" w:rsidRDefault="000E54C2" w:rsidP="000E54C2">
      <w:pPr>
        <w:pStyle w:val="1"/>
        <w:spacing w:after="0"/>
        <w:rPr>
          <w:color w:val="000000"/>
          <w:sz w:val="24"/>
          <w:szCs w:val="24"/>
        </w:rPr>
      </w:pPr>
    </w:p>
    <w:p w:rsidR="000E54C2" w:rsidRDefault="000E54C2" w:rsidP="000E54C2">
      <w:pPr>
        <w:pStyle w:val="a1"/>
        <w:rPr>
          <w:lang w:eastAsia="ar-SA"/>
        </w:rPr>
      </w:pPr>
    </w:p>
    <w:p w:rsidR="000E54C2" w:rsidRDefault="000E54C2" w:rsidP="000E54C2">
      <w:pPr>
        <w:pStyle w:val="a1"/>
        <w:rPr>
          <w:lang w:eastAsia="ar-SA"/>
        </w:rPr>
      </w:pPr>
    </w:p>
    <w:p w:rsidR="000E54C2" w:rsidRDefault="000E54C2" w:rsidP="000E54C2">
      <w:pPr>
        <w:pStyle w:val="a1"/>
        <w:rPr>
          <w:lang w:eastAsia="ar-SA"/>
        </w:rPr>
      </w:pPr>
    </w:p>
    <w:p w:rsidR="000E54C2" w:rsidRPr="000E54C2" w:rsidRDefault="000E54C2" w:rsidP="000E54C2">
      <w:pPr>
        <w:pStyle w:val="a1"/>
        <w:rPr>
          <w:lang w:eastAsia="ar-SA"/>
        </w:rPr>
      </w:pPr>
    </w:p>
    <w:p w:rsidR="000E54C2" w:rsidRPr="000E54C2" w:rsidRDefault="000E54C2" w:rsidP="000E54C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835EA7" w:rsidRDefault="00835EA7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Адаптированная </w:t>
      </w:r>
      <w:r w:rsidR="000E54C2" w:rsidRPr="000E54C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54C2" w:rsidRPr="000E54C2" w:rsidRDefault="00835EA7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с тяжелыми нарушениями речи</w:t>
      </w: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4C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дошкольного образовательного учреждения </w:t>
      </w: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4C2">
        <w:rPr>
          <w:rFonts w:ascii="Times New Roman" w:hAnsi="Times New Roman" w:cs="Times New Roman"/>
          <w:b/>
          <w:bCs/>
          <w:sz w:val="24"/>
          <w:szCs w:val="24"/>
        </w:rPr>
        <w:t>«Детский сад № 241»</w:t>
      </w: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54C2" w:rsidRPr="000E54C2" w:rsidRDefault="000E54C2" w:rsidP="000E5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54C2">
        <w:rPr>
          <w:rFonts w:ascii="Times New Roman" w:hAnsi="Times New Roman" w:cs="Times New Roman"/>
          <w:sz w:val="24"/>
          <w:szCs w:val="24"/>
        </w:rPr>
        <w:t>г. Ярославль, 2015 г.</w:t>
      </w:r>
    </w:p>
    <w:p w:rsidR="000E54C2" w:rsidRDefault="000E54C2" w:rsidP="000E54C2">
      <w:pPr>
        <w:jc w:val="center"/>
        <w:rPr>
          <w:b/>
          <w:i/>
        </w:rPr>
      </w:pPr>
    </w:p>
    <w:p w:rsidR="000E54C2" w:rsidRDefault="000E54C2" w:rsidP="00C84B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9CB" w:rsidRPr="00A71F56" w:rsidRDefault="005209CB" w:rsidP="005209CB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5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W w:w="10490" w:type="dxa"/>
        <w:tblInd w:w="-1026" w:type="dxa"/>
        <w:tblLayout w:type="fixed"/>
        <w:tblLook w:val="04A0"/>
      </w:tblPr>
      <w:tblGrid>
        <w:gridCol w:w="850"/>
        <w:gridCol w:w="8745"/>
        <w:gridCol w:w="895"/>
      </w:tblGrid>
      <w:tr w:rsidR="005209CB" w:rsidRPr="00A71F56" w:rsidTr="009E5616">
        <w:trPr>
          <w:trHeight w:val="31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spacing w:line="240" w:lineRule="atLeast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5209CB">
            <w:pPr>
              <w:pStyle w:val="a5"/>
              <w:numPr>
                <w:ilvl w:val="1"/>
                <w:numId w:val="2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Программы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5209CB">
            <w:pPr>
              <w:pStyle w:val="a5"/>
              <w:numPr>
                <w:ilvl w:val="1"/>
                <w:numId w:val="3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 , в том числе характеристики особенностей развития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B7F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 (общим недоразвитием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программы, выраженные целевыми ориентирами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образовательной деятельности в соответствии с направлениями развития ребенка, представленными в образовательных областях.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2.1.1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«Речевое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2.1.2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«Социально-коммуникативное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«Художественно-эстетическое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 деятельности разных видов и  культурных практик(А)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 с семьями воспитанников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 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Программы 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Режим дня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 образовательного процесса(А)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Учебный план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участников  образовательного  процесса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индивидуального развития ребенка</w:t>
            </w:r>
          </w:p>
          <w:p w:rsidR="005209CB" w:rsidRPr="004A6AF1" w:rsidRDefault="005209CB" w:rsidP="009E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тяжелым нарушением речи (ОНР)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9E5616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8B0048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 и мероприятий (А,Б)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8B0048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раздел. Краткая презентация Программы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(возрастные и иные категории детей, на которых ориентирована Программа, программно-методическое обеспечение  (используемые примерные Программы), характеристика взаимодействия коллектива с семьями  воспитанников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8B0048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8B0048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209CB" w:rsidRPr="00A71F56" w:rsidTr="009E561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9CB" w:rsidRPr="00A71F56" w:rsidRDefault="005209CB" w:rsidP="009E5616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 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9CB" w:rsidRPr="00A71F56" w:rsidRDefault="005209CB" w:rsidP="009E56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9CB" w:rsidRDefault="005209CB" w:rsidP="00520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9CB" w:rsidRDefault="005209CB" w:rsidP="005209CB"/>
    <w:p w:rsidR="00C84B7F" w:rsidRDefault="00C84B7F" w:rsidP="00C84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EA7" w:rsidRDefault="00835EA7" w:rsidP="00C84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66" w:rsidRDefault="002D3D66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B7F" w:rsidRPr="002D3D66" w:rsidRDefault="00C84B7F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C84B7F" w:rsidRPr="002D3D66" w:rsidRDefault="00C84B7F" w:rsidP="00C8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« Адаптированная  основная  образовательная  программа  для  детей  с тяжелыми  нарушениями  речи  (общим  недоразвитием  речи)  с  5  до  7  лет»  составлена  в соответствии  с  Законом  Российской  Федерации  «Об  образовании»,  Федеральным государственным  образовательным  стандартом  дошкольного образования,  Конвенцией ООН о правах ребенка, Всемирной декларацией об обеспечивании выживания, защиты и развития  детей,  Декларацией  прав  ребенка,  Санитарно-эпидемиологическими требованиями  к  устройству,  содержанию  и  организации  режима  работы в  дошкольных</w:t>
      </w:r>
      <w:r w:rsidR="00FC4A39" w:rsidRP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организациях,  а  так  же  разработками  отечественных  ученых  в  области  общей  и специальной педагогики и психологии.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Программа  содержит  описание  задач  и  содержания  работы  во  всех  пяти </w:t>
      </w:r>
    </w:p>
    <w:p w:rsidR="002D3D66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образовательных  областях  для  всех  специалистов,  работающих  в  группах компенсирующей направленности ДОО, и  учитывает возрастные и психологические  особенности  дошкольников  с  тяжелыми  нарушениями  речи  (общим недоразвитием  речи).  В  программу  включены  тематическое  планирование  работы специалистов,  примерный  перечень  игр,  игровых  и  развивающих  упражнений, содержание  культурно-досуговой  деятельности  для  каждой  из  возрастных  групп  в соответствии с Федеральным государственным стандартом.</w:t>
      </w:r>
    </w:p>
    <w:p w:rsidR="00C84B7F" w:rsidRPr="002D3D66" w:rsidRDefault="002D3D66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Развивающая  предметно-пространственная  среда  в  соответствии  с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Программой  обеспечивает  возможность  общения  и  совместной  деятельности  детей  и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взрослых  во  всей  группе,  в  малых  группах,  двигательной  активности  детей,  а  также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возможности для уединения. Она обеспечивает реализацию Программы, учет возрастных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 индивидуальных особенностей детей.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В Программе предложена система педагогической диагностики индивидуального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даны  методические  рекомендации  по  проведению  диагностики,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представлены схемы обследования ребенка с общим недоразвитием речи ( с 4 до 7 лет) учителем-логопедом.. 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Основой  перспективного  и  календарного  планирования  коррекционно-развивающей работы в соответствии с программой является комплексно-тематический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подход,  обеспечивающий  концентрированное  изучение  материала:  ежедневное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многократное  повторение,  что  позволяет  организовать  успешное  накопление  и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актуализацию  словаря  дошкольниками  с  ОНР,  согласуется  с  задачами  всестороннего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отражает  преемственность  в  организации  коррекционно -развивающей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работы  во  всех  возрастных  группах,  обеспечивает  интеграцию  усилий  всех специалистов, которые работают на протяжении недели или двух недель в рамках общей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лексической темы.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Лексический  материал  отбирается  с  учетом  этапа  коррекционного  обучения, индивидуальных, речевых и психических возможностей детей, при этом принимаются во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внимание  зоны  ближайшего  развития  каждого  ребенка,  что  обеспечивает  развитие  его мыслительной деятельности и умственной активности.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Основой Программы является создание оптимальных условий для коррекционной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lastRenderedPageBreak/>
        <w:t>и  образовательной  работы  и  всестороннего  гармоничного  развития  детей  с  тяжелыми нарушениями  речи  (общим  недоразвитием  речи).  Это  достигается  за  счет  создания комплекса  коррекционно-развивающей  и  образовательной  деятельности  в  группах</w:t>
      </w:r>
      <w:r w:rsid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компенсирующей  направленности  ДОО  для  детей  с  тяжелыми нарушениями  речи  (ОНР)  с  учетом  особенностей  психофизического  развития  детей данного контингента.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Программа  рассчитана  на  пребывание  ребенка  в  логопедической  группе  с пятилетнего  или  шестилетнего возраста для детей  с  первым,  вторым,  третьим,  четвертым  уровнями  речевого  развития  при</w:t>
      </w:r>
      <w:r w:rsidR="002D3D66" w:rsidRP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общем недоразвитии речи.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Программой предусмотрена необходимость охраны и  укрепления физического и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психического  здоровья  детей,  обеспечения  эмоционального  благополучия  каждого ребенка.  Так  она  позволяет  формировать  оптимистическое  отношение  детей  к</w:t>
      </w:r>
      <w:r w:rsidR="001C30E1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окружающему,  что  дает  возможность  ребенку  жить  и  развиваться,  обеспечивает позитивное эмоционально-личностное и социально-коммуникативное развитие.</w:t>
      </w:r>
    </w:p>
    <w:p w:rsidR="00C84B7F" w:rsidRPr="002D3D66" w:rsidRDefault="000C7033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Объем  учебного  материала  рассчитан  в  соответствии  с  возрастными физиологическими нормативами, что позволяет избежать переутомления и дезадаптации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дошкольников.  Для  каждой  возрастной  группы  предложено  оптимальное  сочетание самостоятельной,  индивидуальной  и  совместной  деятельности,  сбалансированное чередование  специально  организованной  и  нерегламентированной  образовательной деятельности; свободное время для игр и отдыха детей выделено и в первой, и во второй половинах дня.</w:t>
      </w:r>
    </w:p>
    <w:p w:rsidR="00C84B7F" w:rsidRPr="002D3D66" w:rsidRDefault="000C7033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="00C84B7F" w:rsidRPr="002D3D66">
        <w:rPr>
          <w:rFonts w:ascii="Times New Roman" w:hAnsi="Times New Roman" w:cs="Times New Roman"/>
          <w:sz w:val="24"/>
          <w:szCs w:val="24"/>
        </w:rPr>
        <w:t xml:space="preserve">Основной  формой  работы  во  всех  пяти  образовательных  областях  Программы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является  игровая  деятельность,  основная  форма  деятельности  дошкольников.  Все коррекционно-развивающие  индивидуальные,  подгрупповые,  групповые,</w:t>
      </w:r>
      <w:r w:rsid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 xml:space="preserve">интегрированные  занятия  в  соответствии  с  Программой  носят  игровой  характер, насыщены  разнообразными  играми  и  развивающими  игровыми  упражнениями  и  ни  в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коей мере не дублируют школьных форм обучения. Коррекционно -развивающее занятие </w:t>
      </w:r>
    </w:p>
    <w:p w:rsidR="00C84B7F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в  соответствии  с  Программой  не  тождественно  школьному  уроку  и  не  является  его </w:t>
      </w:r>
    </w:p>
    <w:p w:rsidR="000C7033" w:rsidRPr="002D3D66" w:rsidRDefault="00C84B7F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аналогом.  </w:t>
      </w:r>
    </w:p>
    <w:p w:rsidR="00A40D2A" w:rsidRPr="00A40D2A" w:rsidRDefault="00A40D2A" w:rsidP="00835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0D2A">
        <w:rPr>
          <w:rFonts w:ascii="Times New Roman" w:hAnsi="Times New Roman" w:cs="Times New Roman"/>
          <w:b/>
          <w:sz w:val="24"/>
          <w:szCs w:val="24"/>
        </w:rPr>
        <w:t>1.</w:t>
      </w:r>
      <w:r w:rsidR="00835EA7">
        <w:rPr>
          <w:rFonts w:ascii="Times New Roman" w:hAnsi="Times New Roman" w:cs="Times New Roman"/>
          <w:b/>
          <w:sz w:val="24"/>
          <w:szCs w:val="24"/>
        </w:rPr>
        <w:t>1.1</w:t>
      </w:r>
      <w:r w:rsidRPr="00A40D2A">
        <w:rPr>
          <w:rFonts w:ascii="Times New Roman" w:hAnsi="Times New Roman" w:cs="Times New Roman"/>
          <w:b/>
          <w:sz w:val="24"/>
          <w:szCs w:val="24"/>
        </w:rPr>
        <w:t xml:space="preserve">. Цели и задачи программы.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D66">
        <w:rPr>
          <w:rFonts w:ascii="Times New Roman" w:hAnsi="Times New Roman" w:cs="Times New Roman"/>
          <w:sz w:val="24"/>
          <w:szCs w:val="24"/>
        </w:rPr>
        <w:t xml:space="preserve">Целью  данной  Программы  является  построение  системы  работы  в  группах компенсирующей  направленности  для  детей  с  </w:t>
      </w:r>
      <w:r w:rsidR="002D3D66" w:rsidRP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тяжелыми</w:t>
      </w:r>
      <w:r w:rsidR="002D3D66" w:rsidRP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нарушениями  речи  (общим  недоразвитием  реч</w:t>
      </w:r>
      <w:r w:rsidR="002D3D66">
        <w:rPr>
          <w:rFonts w:ascii="Times New Roman" w:hAnsi="Times New Roman" w:cs="Times New Roman"/>
          <w:sz w:val="24"/>
          <w:szCs w:val="24"/>
        </w:rPr>
        <w:t>и)  в  возрасте  с  4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до  7  лет, предусматривающей  полную  интеграцию  действий  всех  специалистов  дошкольной образовательной  организации  и  родителей  дошкольников.  Комплексность педагогического воздействия направлена на выравнивание речевого и психофизического развития  детей  и  обеспечение  их  всестороннего  гармоничного  развития,  развития физических,  духовно-нравственных,  интеллектуальных  и  художественно-эстетических качеств дошкольников.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Программа построена на принципе гуманно-личностного отношения к ребенку и позволяет  обеспечить  развивающее  обучение  дошко</w:t>
      </w:r>
      <w:r w:rsidR="002D3D66">
        <w:rPr>
          <w:rFonts w:ascii="Times New Roman" w:hAnsi="Times New Roman" w:cs="Times New Roman"/>
          <w:sz w:val="24"/>
          <w:szCs w:val="24"/>
        </w:rPr>
        <w:t xml:space="preserve">льников,  формирование  базовых </w:t>
      </w:r>
      <w:r w:rsidRPr="002D3D66">
        <w:rPr>
          <w:rFonts w:ascii="Times New Roman" w:hAnsi="Times New Roman" w:cs="Times New Roman"/>
          <w:sz w:val="24"/>
          <w:szCs w:val="24"/>
        </w:rPr>
        <w:t>основ  культуры  личности  детей,  всестороннее  ра</w:t>
      </w:r>
      <w:r w:rsidR="002D3D66">
        <w:rPr>
          <w:rFonts w:ascii="Times New Roman" w:hAnsi="Times New Roman" w:cs="Times New Roman"/>
          <w:sz w:val="24"/>
          <w:szCs w:val="24"/>
        </w:rPr>
        <w:t xml:space="preserve">звитие  интеллектуально-волевых </w:t>
      </w:r>
      <w:r w:rsidRPr="002D3D66">
        <w:rPr>
          <w:rFonts w:ascii="Times New Roman" w:hAnsi="Times New Roman" w:cs="Times New Roman"/>
          <w:sz w:val="24"/>
          <w:szCs w:val="24"/>
        </w:rPr>
        <w:t>качеств, дает возможность сформировать у детей все психические процессы.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Одной  из  основных  задач  Программы  является  овладение  детьми</w:t>
      </w:r>
      <w:r w:rsidR="002D3D66"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 xml:space="preserve">самостоятельной,  связной,  грамматически  правильной  речью  и  коммуникативными </w:t>
      </w:r>
      <w:r w:rsidRPr="002D3D66">
        <w:rPr>
          <w:rFonts w:ascii="Times New Roman" w:hAnsi="Times New Roman" w:cs="Times New Roman"/>
          <w:sz w:val="24"/>
          <w:szCs w:val="24"/>
        </w:rPr>
        <w:lastRenderedPageBreak/>
        <w:t>навыками,  фонетической системой русского языка, элементами грамоты,  что  формирует психологическую  готовность  к  обучению  в  школе  и  обе</w:t>
      </w:r>
      <w:r w:rsidR="002D3D66">
        <w:rPr>
          <w:rFonts w:ascii="Times New Roman" w:hAnsi="Times New Roman" w:cs="Times New Roman"/>
          <w:sz w:val="24"/>
          <w:szCs w:val="24"/>
        </w:rPr>
        <w:t xml:space="preserve">спечивает  преемственность </w:t>
      </w:r>
      <w:r w:rsidRPr="002D3D66">
        <w:rPr>
          <w:rFonts w:ascii="Times New Roman" w:hAnsi="Times New Roman" w:cs="Times New Roman"/>
          <w:sz w:val="24"/>
          <w:szCs w:val="24"/>
        </w:rPr>
        <w:t>со следующей ступенью системы общего образования.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Главная идея  Программы заключается  в реализации общеобразовательных задач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дошкольного  образования  с  привлечением  синхронного  выравнивания  речевого  и психического развития детей  с общим недоразвитием речи, то есть одним из основных принципов  Программы  является  принцип  природосообразности.  Программа  учитывает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общность  развития  нормально  развивающихся  детей  и  детей  с  общим  недоразвитием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речи и основывается на онтогенетическом принципе, учитывая закономерности развития </w:t>
      </w:r>
    </w:p>
    <w:p w:rsidR="00A40D2A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детской речи в норме.</w:t>
      </w:r>
    </w:p>
    <w:p w:rsidR="00835EA7" w:rsidRPr="00835EA7" w:rsidRDefault="00835EA7" w:rsidP="002D3D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EA7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5EA7">
        <w:rPr>
          <w:rFonts w:ascii="Times New Roman" w:hAnsi="Times New Roman" w:cs="Times New Roman"/>
          <w:b/>
          <w:sz w:val="24"/>
          <w:szCs w:val="24"/>
        </w:rPr>
        <w:t>. Педагогические принципы построения программы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Кроме того, Программа имеет в своей основе также следующие принципы: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индивидуализации,  учета  возможностей,  особенностей  развития  и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потребностей каждого ребенка;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признания  каждого  ребенка  полноправным  участником образовательного процесса;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поддержки  детской  инициативы  и  формирования  познавательных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интересов каждого ребенка;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интеграции усилий специалистов;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конкретности  и  доступности  учебного  материала,  соответствия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требований,  методов,  приемов  и  условия  образования  индивидуальным  и  возрастным 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особенностям детей;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систематичности и взаимосвязи учебного материала;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постепенности подачи учебного материала;</w:t>
      </w:r>
    </w:p>
    <w:p w:rsidR="00A40D2A" w:rsidRPr="002D3D66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концентрического  наращивания  информации  в  каждой  из последующих возрастных групп во всех пяти образовательных областях.</w:t>
      </w:r>
    </w:p>
    <w:p w:rsidR="00835EA7" w:rsidRDefault="00A40D2A" w:rsidP="002D3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</w:p>
    <w:p w:rsidR="002D3D66" w:rsidRPr="002D3D66" w:rsidRDefault="00C3487A" w:rsidP="002D3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</w:t>
      </w:r>
      <w:r w:rsidR="00835EA7">
        <w:rPr>
          <w:rFonts w:ascii="Times New Roman" w:hAnsi="Times New Roman" w:cs="Times New Roman"/>
          <w:b/>
          <w:sz w:val="24"/>
          <w:szCs w:val="24"/>
        </w:rPr>
        <w:t>1.</w:t>
      </w:r>
      <w:r w:rsidR="002D3D66" w:rsidRPr="002D3D66">
        <w:rPr>
          <w:rFonts w:ascii="Times New Roman" w:hAnsi="Times New Roman" w:cs="Times New Roman"/>
          <w:b/>
          <w:sz w:val="24"/>
          <w:szCs w:val="24"/>
        </w:rPr>
        <w:t>3.</w:t>
      </w:r>
      <w:r w:rsidRPr="002D3D66">
        <w:rPr>
          <w:rFonts w:ascii="Times New Roman" w:hAnsi="Times New Roman" w:cs="Times New Roman"/>
          <w:b/>
          <w:sz w:val="24"/>
          <w:szCs w:val="24"/>
        </w:rPr>
        <w:t xml:space="preserve"> Характеристика детей с тяжелыми нарушениями речи</w:t>
      </w:r>
    </w:p>
    <w:p w:rsidR="00C3487A" w:rsidRPr="00C3487A" w:rsidRDefault="00C3487A" w:rsidP="002D3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(общим недоразвитием</w:t>
      </w:r>
      <w:r w:rsidR="0058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b/>
          <w:sz w:val="24"/>
          <w:szCs w:val="24"/>
        </w:rPr>
        <w:t>речи)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Дошкольники с тяжелыми нарушениями речи (</w:t>
      </w:r>
      <w:r w:rsidR="005849F3">
        <w:rPr>
          <w:rFonts w:ascii="Times New Roman" w:hAnsi="Times New Roman" w:cs="Times New Roman"/>
          <w:sz w:val="24"/>
          <w:szCs w:val="24"/>
        </w:rPr>
        <w:t xml:space="preserve">общим недоразвитием речи) — это </w:t>
      </w:r>
      <w:r w:rsidRPr="00C3487A">
        <w:rPr>
          <w:rFonts w:ascii="Times New Roman" w:hAnsi="Times New Roman" w:cs="Times New Roman"/>
          <w:sz w:val="24"/>
          <w:szCs w:val="24"/>
        </w:rPr>
        <w:t>дети  с  поражением  центральной  нервной  системы,  у  которых  стойкое  речевое</w:t>
      </w:r>
      <w:r w:rsidR="0058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расстройство </w:t>
      </w:r>
      <w:r w:rsidRPr="00C3487A">
        <w:rPr>
          <w:rFonts w:ascii="Times New Roman" w:hAnsi="Times New Roman" w:cs="Times New Roman"/>
          <w:sz w:val="24"/>
          <w:szCs w:val="24"/>
        </w:rPr>
        <w:t>сочетается с различными особенностями психической деятельности.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Общее  недоразвитие  речи  рассматривается  как  системное  нарушение  речевой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деятельности,  сложные  речевые  расстройства,  при  которых  у  детей  нарушено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формирование всех компонентов речевой системы, касающихся и звуковой, и смысловой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сторон,  при  нормальном  слухе  и  сохранном  интеллекте  (Левина  Р.  Е.,  Филичева  Т.  Б., Чиркина Г. В.).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Речевая  недостаточность  при  общем  недоразвитии  речи  у  дошкольников  может варьироваться  от  полного  отсутствия  речи  до  развернутой  речи  с  выраженными проявлениями  лексико-грамматического  и  фонетико-фонематического  недоразвития (Левина Р. Е.).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В  настоящее  время  выделяют  четыре  уровня  речевого  развития,  отражающие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lastRenderedPageBreak/>
        <w:t>состояние  всех  компонентов  языковой  системы  у  детей  с  общим  недоразвитием  речи (Филичева Т. Б.).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При  первом  уровне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речевые  средс</w:t>
      </w:r>
      <w:r w:rsidR="005849F3">
        <w:rPr>
          <w:rFonts w:ascii="Times New Roman" w:hAnsi="Times New Roman" w:cs="Times New Roman"/>
          <w:sz w:val="24"/>
          <w:szCs w:val="24"/>
        </w:rPr>
        <w:t xml:space="preserve">тва  ребенка </w:t>
      </w:r>
      <w:r w:rsidRPr="00C3487A">
        <w:rPr>
          <w:rFonts w:ascii="Times New Roman" w:hAnsi="Times New Roman" w:cs="Times New Roman"/>
          <w:sz w:val="24"/>
          <w:szCs w:val="24"/>
        </w:rPr>
        <w:t>ограничены,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активный  словарь  практически  не  сформирован  и  состоит  из  звукоподражаний, звукокомплексов,  лепетных  слов.  Высказывания  сопровождаются  жестами  и  мимикой.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Характерна  многозначность  употребляемых  слов,  когда  одни  и  те  же  лепетные  слова используются для обозначения разных предметов, явлений, действий. Возможна замена названий  предметов  названиями  действий  и  наоборот.  В  активной  речи  преобладают корневые  слова,  лишенные  флексий.  Пассивный  словарь  шире  активного,  но  тоже крайне  ограничен.  Практически  отсутствует  понимание  категории  числа существительных  и  глаголов,  времени,  рода,  падежа.  Произношение  звуков  носит диффузный  характер.  Фонематическое  развитие  находится  в  зачаточном  состоянии.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Ограничена способность восприятия и воспроизведения слоговой структуры слова.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При переходе  ко  </w:t>
      </w:r>
      <w:r w:rsidRPr="00C3487A">
        <w:rPr>
          <w:rFonts w:ascii="Times New Roman" w:hAnsi="Times New Roman" w:cs="Times New Roman"/>
          <w:b/>
          <w:sz w:val="24"/>
          <w:szCs w:val="24"/>
        </w:rPr>
        <w:t>второму  уровню  речевого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речевая активность ребенка возрастает.  Активный  словарный  запас  расширяется  за  счет  обиходной  предметной  и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глагольной  лексики.  Возможно  использование  м</w:t>
      </w:r>
      <w:r>
        <w:rPr>
          <w:rFonts w:ascii="Times New Roman" w:hAnsi="Times New Roman" w:cs="Times New Roman"/>
          <w:sz w:val="24"/>
          <w:szCs w:val="24"/>
        </w:rPr>
        <w:t xml:space="preserve">естоимений,  союзов  и  иногда </w:t>
      </w:r>
      <w:r w:rsidRPr="00C3487A">
        <w:rPr>
          <w:rFonts w:ascii="Times New Roman" w:hAnsi="Times New Roman" w:cs="Times New Roman"/>
          <w:sz w:val="24"/>
          <w:szCs w:val="24"/>
        </w:rPr>
        <w:t>простых предлогов.  В  самостоятельных  высказываниях  ребенка  уже  есть 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нераспространенные  предложения.  При  этом  отмечаются  грубые  ошибки  в употреблении грамматических конструкций, отсутствует согласование прилагательных с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существительными,  отмечается  смешение  падежных  форм  и  т.  д.  Понимание обращенной речи значительно развивается, хотя пассивный словарный запас ограничен,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 сформирован предметный и глагольный словарь, связанный с трудовыми действиями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взрослых,  растительным  и  животным  миром.  Отмечается  незнание  не  только  оттенков цветов,  но  и  основных  цветов.  Типичны  грубые  нарушения  слоговой  структуры  и звуконаполняемости  слов.  У  детей  </w:t>
      </w:r>
      <w:r>
        <w:rPr>
          <w:rFonts w:ascii="Times New Roman" w:hAnsi="Times New Roman" w:cs="Times New Roman"/>
          <w:sz w:val="24"/>
          <w:szCs w:val="24"/>
        </w:rPr>
        <w:t>выявляется  недостаточность  фо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нетической  стороны речи (большое количество несформированных звуков).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Третий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характеризуется  наличием  развернутой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фразовой  речи  с  элементами  лексико-грамматического  и  фонетико-фонематического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недоразвития.  Отмечаются  попытки  употребления  даже  предложений  сложных конструкций.  Лексика  ребенка  включает  все  части  речи.  При  этом  может  наблюдаться неточное  употребление  лексических  значений  слов.  Появляются  первые  навыки словообразования.  Ребенок  образует  существительные  и  прилагательные  с уменьшительными  суффиксами,  глаголы  движения  с  приставками.  Отмечаются трудности  при  образовании  прилагательных  от  существительных.   По-прежнему отмечаются  множественные  аграмматизмы.  Ребенок  может  неправильно  употреблять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предлоги,  допускает  ошибки  в  согласовании  прилагательных  и  числительных  с существительными.  Характерно  недифференцированное  произношение  звуков,  причем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замены  могут  быть  нестойкими.  Недостатки  произношения  могут  выражаться  в искажении, замене  или  смешении  звуков.  Более  устойчивым  становится  произношение слов  сложной  слоговой  структуры.  Ребенок  может  повторять  трех-  и  четырехсложные слова  вслед  за  взрослым,  но  искажает  их  в  речевом  потоке.  </w:t>
      </w:r>
      <w:r w:rsidRPr="00C3487A">
        <w:rPr>
          <w:rFonts w:ascii="Times New Roman" w:hAnsi="Times New Roman" w:cs="Times New Roman"/>
          <w:sz w:val="24"/>
          <w:szCs w:val="24"/>
        </w:rPr>
        <w:lastRenderedPageBreak/>
        <w:t>Понимание  речи приближается  к  норме,  хотя  отмечается  недостаточное  понимание  значений  слов, выраженных приставками и суффиксами.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Четвертый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(Филичева  Т.  Б.)  характеризуется незначительными  нарушениями  компонентов  языковой  системы  ребенка.  Отмечается недостаточная  дифференциация  звуков:  [т-т’-с-с’-ц],  [р-р’-л-л’-j ]  и  др.  Характерны своеобразные  нарушения  слоговой  структуры  слов,  проявляющиеся  в 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 это  показатели  не  закончившегося  процесса  фонемообразования.  Остаются стойкими  ошибки  при  употреблении  суффиксо</w:t>
      </w:r>
      <w:r w:rsidR="005849F3">
        <w:rPr>
          <w:rFonts w:ascii="Times New Roman" w:hAnsi="Times New Roman" w:cs="Times New Roman"/>
          <w:sz w:val="24"/>
          <w:szCs w:val="24"/>
        </w:rPr>
        <w:t xml:space="preserve">в  (единичности,  эмоционально </w:t>
      </w:r>
      <w:r w:rsidRPr="00C3487A">
        <w:rPr>
          <w:rFonts w:ascii="Times New Roman" w:hAnsi="Times New Roman" w:cs="Times New Roman"/>
          <w:sz w:val="24"/>
          <w:szCs w:val="24"/>
        </w:rPr>
        <w:t>оттеночных,  уменьшительно-ласкательных,  увеличительных).  Отмечаются  трудности  в образовании  сложных  слов.  Кроме  того,  ребенок  испытывает  затруднения  при планировании  высказывания  и  отборе  соответствующих  языковых  средств,  что обуславливает  своеобразие  его  связной  речи.  Особую  трудность  для  этой  категории детей представляют сложные предложения с разными придаточными.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Дети  с  общим  недоразвитием  речи  имеют  по  сравнению  с  возрастной  нормой </w:t>
      </w:r>
    </w:p>
    <w:p w:rsidR="00C3487A" w:rsidRPr="00C3487A" w:rsidRDefault="00C3487A" w:rsidP="00584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особенности  развития  сенсомоторных,  высших  психических  функций,  психической </w:t>
      </w:r>
    </w:p>
    <w:p w:rsidR="00C3487A" w:rsidRPr="00A40D2A" w:rsidRDefault="00C3487A" w:rsidP="00835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активности.</w:t>
      </w:r>
    </w:p>
    <w:p w:rsidR="000B5594" w:rsidRPr="000B5594" w:rsidRDefault="00835EA7" w:rsidP="000B5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. Целевые ориентиры, планируемые результаты освоения программы</w:t>
      </w:r>
    </w:p>
    <w:p w:rsidR="000B5594" w:rsidRPr="000B5594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Целевые ориентиры. Старший дошкольный возраст (с 6 до 7 лет)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Как  уже  отмечалось,  главной  идеей  программы  является  реализация общеобразовательных  задач  дошкольного  образования  с  привлечением  синхронного выравнивания  речевого  и  психического  развития  детей  с  общим  недоразвитием  речи.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Результаты  освоения  программы  представлены  в  виде  целевых  ориентиров.  В соответствие  с  ФГОС  ДО  це</w:t>
      </w:r>
      <w:r w:rsidR="000B5594">
        <w:rPr>
          <w:rFonts w:ascii="Times New Roman" w:hAnsi="Times New Roman" w:cs="Times New Roman"/>
          <w:sz w:val="24"/>
          <w:szCs w:val="24"/>
        </w:rPr>
        <w:t>левые  ориентиры  дошкольного о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бразования определяются независимо от характера программы, форм ее реализации, особенностей развития детей.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 в виде педагогической и/или психологической  диагностики  и  не  могут  сравниваться  с  реальными  достижениями детей. Целевые ориентиры, представленные во ФГОС ДО, являются общими для всего образовательного  пространства  Российской  Федерации.  Целевые  ориентиры  данной программы базируются на ФГОС ДО и задачах данной программы. Целевые ориентиры даются  для  детей  старшего  дошкольного  возраста  (на  этапе  завершения  дошкольного образования).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К  целевым  ориентирам  дошкольного 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 (на  этапе  завершения </w:t>
      </w:r>
      <w:r w:rsidR="000B5594" w:rsidRPr="000B5594">
        <w:rPr>
          <w:rFonts w:ascii="Times New Roman" w:hAnsi="Times New Roman" w:cs="Times New Roman"/>
          <w:sz w:val="24"/>
          <w:szCs w:val="24"/>
        </w:rPr>
        <w:t>дошкольного образования) в  соответствии  с  данной  Программой относятся  следующие социально-нормативные характеристики возможных достижений ребенка: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хорошо  владеет  устной  речью,  м</w:t>
      </w:r>
      <w:r>
        <w:rPr>
          <w:rFonts w:ascii="Times New Roman" w:hAnsi="Times New Roman" w:cs="Times New Roman"/>
          <w:sz w:val="24"/>
          <w:szCs w:val="24"/>
        </w:rPr>
        <w:t xml:space="preserve">ожет  выражать  свои  мысли  и </w:t>
      </w:r>
      <w:r w:rsidR="005169E5">
        <w:rPr>
          <w:rFonts w:ascii="Times New Roman" w:hAnsi="Times New Roman" w:cs="Times New Roman"/>
          <w:sz w:val="24"/>
          <w:szCs w:val="24"/>
        </w:rPr>
        <w:t xml:space="preserve">желания, </w:t>
      </w:r>
      <w:r w:rsidRPr="000B5594">
        <w:rPr>
          <w:rFonts w:ascii="Times New Roman" w:hAnsi="Times New Roman" w:cs="Times New Roman"/>
          <w:sz w:val="24"/>
          <w:szCs w:val="24"/>
        </w:rPr>
        <w:t>проявляет  инициативу  в  общении,  уме</w:t>
      </w:r>
      <w:r>
        <w:rPr>
          <w:rFonts w:ascii="Times New Roman" w:hAnsi="Times New Roman" w:cs="Times New Roman"/>
          <w:sz w:val="24"/>
          <w:szCs w:val="24"/>
        </w:rPr>
        <w:t xml:space="preserve">ет  задавать  вопросы,  делать </w:t>
      </w:r>
      <w:r w:rsidR="005169E5">
        <w:rPr>
          <w:rFonts w:ascii="Times New Roman" w:hAnsi="Times New Roman" w:cs="Times New Roman"/>
          <w:sz w:val="24"/>
          <w:szCs w:val="24"/>
        </w:rPr>
        <w:t xml:space="preserve">умозаключения, </w:t>
      </w:r>
      <w:r w:rsidRPr="000B5594">
        <w:rPr>
          <w:rFonts w:ascii="Times New Roman" w:hAnsi="Times New Roman" w:cs="Times New Roman"/>
          <w:sz w:val="24"/>
          <w:szCs w:val="24"/>
        </w:rPr>
        <w:t>знает  и  умеет  пересказывать  сказки,  ра</w:t>
      </w:r>
      <w:r>
        <w:rPr>
          <w:rFonts w:ascii="Times New Roman" w:hAnsi="Times New Roman" w:cs="Times New Roman"/>
          <w:sz w:val="24"/>
          <w:szCs w:val="24"/>
        </w:rPr>
        <w:t xml:space="preserve">ссказывать  стихи,  составлять </w:t>
      </w:r>
      <w:r w:rsidR="005169E5">
        <w:rPr>
          <w:rFonts w:ascii="Times New Roman" w:hAnsi="Times New Roman" w:cs="Times New Roman"/>
          <w:sz w:val="24"/>
          <w:szCs w:val="24"/>
        </w:rPr>
        <w:t xml:space="preserve">рассказы по серии </w:t>
      </w:r>
      <w:r w:rsidRPr="000B5594">
        <w:rPr>
          <w:rFonts w:ascii="Times New Roman" w:hAnsi="Times New Roman" w:cs="Times New Roman"/>
          <w:sz w:val="24"/>
          <w:szCs w:val="24"/>
        </w:rPr>
        <w:t>сюжетных картинок или по сюжетной к</w:t>
      </w:r>
      <w:r>
        <w:rPr>
          <w:rFonts w:ascii="Times New Roman" w:hAnsi="Times New Roman" w:cs="Times New Roman"/>
          <w:sz w:val="24"/>
          <w:szCs w:val="24"/>
        </w:rPr>
        <w:t xml:space="preserve">артинке, творческие рассказы ; у  него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сформированы  элементарные  навыки  звуко-слогового  анализа  слов,  анализа </w:t>
      </w:r>
      <w:r w:rsidRPr="000B5594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предложений,  что  обеспечивает  формирование  предпосылок  грамотности;  у  него сформирован  грамматический  </w:t>
      </w:r>
      <w:r>
        <w:rPr>
          <w:rFonts w:ascii="Times New Roman" w:hAnsi="Times New Roman" w:cs="Times New Roman"/>
          <w:sz w:val="24"/>
          <w:szCs w:val="24"/>
        </w:rPr>
        <w:t>строй  речи,  он  владеет  разн</w:t>
      </w:r>
      <w:r w:rsidRPr="000B5594">
        <w:rPr>
          <w:rFonts w:ascii="Times New Roman" w:hAnsi="Times New Roman" w:cs="Times New Roman"/>
          <w:sz w:val="24"/>
          <w:szCs w:val="24"/>
        </w:rPr>
        <w:t xml:space="preserve">ыми  способами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словообразования;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любознателен,  склонен  наблюдать,  экспериментировать;  он  обладает начальными  знаниями  о  себе,  о  природном  и  социальном  мире,  умеет  обследовать предметы  разными  способами,  подбирать  группу  предметов  по  заданному  признаку, знает  и  различает  основные  и  оттеночные  цвета,  плоски</w:t>
      </w:r>
      <w:r>
        <w:rPr>
          <w:rFonts w:ascii="Times New Roman" w:hAnsi="Times New Roman" w:cs="Times New Roman"/>
          <w:sz w:val="24"/>
          <w:szCs w:val="24"/>
        </w:rPr>
        <w:t xml:space="preserve">е  и  объемные  геометрические </w:t>
      </w:r>
      <w:r w:rsidRPr="000B5594">
        <w:rPr>
          <w:rFonts w:ascii="Times New Roman" w:hAnsi="Times New Roman" w:cs="Times New Roman"/>
          <w:sz w:val="24"/>
          <w:szCs w:val="24"/>
        </w:rPr>
        <w:t>формы;  у  ребенка  сформированы  представления  о  профессиях, тр</w:t>
      </w:r>
      <w:r>
        <w:rPr>
          <w:rFonts w:ascii="Times New Roman" w:hAnsi="Times New Roman" w:cs="Times New Roman"/>
          <w:sz w:val="24"/>
          <w:szCs w:val="24"/>
        </w:rPr>
        <w:t xml:space="preserve">удовых  действиях; </w:t>
      </w:r>
      <w:r w:rsidRPr="000B5594">
        <w:rPr>
          <w:rFonts w:ascii="Times New Roman" w:hAnsi="Times New Roman" w:cs="Times New Roman"/>
          <w:sz w:val="24"/>
          <w:szCs w:val="24"/>
        </w:rPr>
        <w:t>ребенок  знаком  с  составом  числа  из  единиц  в  предел</w:t>
      </w:r>
      <w:r w:rsidR="005169E5">
        <w:rPr>
          <w:rFonts w:ascii="Times New Roman" w:hAnsi="Times New Roman" w:cs="Times New Roman"/>
          <w:sz w:val="24"/>
          <w:szCs w:val="24"/>
        </w:rPr>
        <w:t xml:space="preserve">ах  десяти, </w:t>
      </w:r>
      <w:r>
        <w:rPr>
          <w:rFonts w:ascii="Times New Roman" w:hAnsi="Times New Roman" w:cs="Times New Roman"/>
          <w:sz w:val="24"/>
          <w:szCs w:val="24"/>
        </w:rPr>
        <w:t xml:space="preserve">владеет  навыками </w:t>
      </w:r>
      <w:r w:rsidRPr="000B5594">
        <w:rPr>
          <w:rFonts w:ascii="Times New Roman" w:hAnsi="Times New Roman" w:cs="Times New Roman"/>
          <w:sz w:val="24"/>
          <w:szCs w:val="24"/>
        </w:rPr>
        <w:t>количественного и порядкового счета; у ребенка сфор</w:t>
      </w:r>
      <w:r w:rsidR="005169E5">
        <w:rPr>
          <w:rFonts w:ascii="Times New Roman" w:hAnsi="Times New Roman" w:cs="Times New Roman"/>
          <w:sz w:val="24"/>
          <w:szCs w:val="24"/>
        </w:rPr>
        <w:t xml:space="preserve">мированы </w:t>
      </w:r>
      <w:r>
        <w:rPr>
          <w:rFonts w:ascii="Times New Roman" w:hAnsi="Times New Roman" w:cs="Times New Roman"/>
          <w:sz w:val="24"/>
          <w:szCs w:val="24"/>
        </w:rPr>
        <w:t xml:space="preserve">навыки ориентировки в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пространстве, на плоскости, </w:t>
      </w:r>
      <w:r w:rsidR="005169E5">
        <w:rPr>
          <w:rFonts w:ascii="Times New Roman" w:hAnsi="Times New Roman" w:cs="Times New Roman"/>
          <w:sz w:val="24"/>
          <w:szCs w:val="24"/>
        </w:rPr>
        <w:t xml:space="preserve">по простейшей схеме, плану; 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B5594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нка есть представления о </w:t>
      </w:r>
      <w:r w:rsidRPr="000B5594">
        <w:rPr>
          <w:rFonts w:ascii="Times New Roman" w:hAnsi="Times New Roman" w:cs="Times New Roman"/>
          <w:sz w:val="24"/>
          <w:szCs w:val="24"/>
        </w:rPr>
        <w:t>смене времен года и их очередности, смене частей суток</w:t>
      </w:r>
      <w:r>
        <w:rPr>
          <w:rFonts w:ascii="Times New Roman" w:hAnsi="Times New Roman" w:cs="Times New Roman"/>
          <w:sz w:val="24"/>
          <w:szCs w:val="24"/>
        </w:rPr>
        <w:t xml:space="preserve"> и их очередности, очередности </w:t>
      </w:r>
      <w:r w:rsidRPr="000B5594">
        <w:rPr>
          <w:rFonts w:ascii="Times New Roman" w:hAnsi="Times New Roman" w:cs="Times New Roman"/>
          <w:sz w:val="24"/>
          <w:szCs w:val="24"/>
        </w:rPr>
        <w:t>дней недели; у ребенка сформировано интеллектуальное мышление;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ребенок  способен  к  принятию  собственных  решений  с  опорой  на  знания  и умения  в  различных  видах  деятельности,  ребенок  умеет  организовывать  игровое взаимодействие,  осваивать  игровые  способы  действий,  создавать  проблемно -игровые ситуации,  овладевать  условностью  игровых  действий,  заменять  предметные  действия действиями  с  предметами-заместителями,  а  затем  и  словом,  отражать  в  игре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окружающую действительность;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инициативен,  самостоятелен  в  различных  видах  деятельности, способен  выбрать  себе  занятия  и  партнеров  по  совместн</w:t>
      </w:r>
      <w:r>
        <w:rPr>
          <w:rFonts w:ascii="Times New Roman" w:hAnsi="Times New Roman" w:cs="Times New Roman"/>
          <w:sz w:val="24"/>
          <w:szCs w:val="24"/>
        </w:rPr>
        <w:t>ой  деятель</w:t>
      </w:r>
      <w:r w:rsidRPr="000B5594">
        <w:rPr>
          <w:rFonts w:ascii="Times New Roman" w:hAnsi="Times New Roman" w:cs="Times New Roman"/>
          <w:sz w:val="24"/>
          <w:szCs w:val="24"/>
        </w:rPr>
        <w:t>ности,  у  ребенка развиты  коммуникативные  навыки,  эмоциональная  отзывчивость  на  чувства окружающих людей, подражательность, творческое воображение;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активен,  успешно  взаимодействует  со  сверстниками  и  взрослыми;  у ребенка  сформировалось  положительное  отношение  к  самому  себе,  окружающим,  к различным видам деятельности;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способен  адекватно  проявлять  свои  чувства,  умеет  радоваться успехам и сопереживать неудачам других, способен договариваться, старается разрешать конфликты;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обладает  чувством  собственного  достоинства,  чувством  веры  в себя;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ребенок  обладает  развитым  воображением, которое реализует в разных видах деятельности;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умеет  подчиняться  правилам  и  социальным  нормам,  способен  к волевым  усилиям,  знаком  с  принятыми  нормами  и  правилами  поведения  и  готов соответствовать им;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у  ребенка  развиты  крупная  и  мелкая  моторика,  он  подвижен  и  вынослив, владеет основными движениями, может контролировать свои движения, умеет управлять ими. 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Целевые  ориентиры  Программы  выступают  основаниями  преемственности</w:t>
      </w:r>
      <w:r w:rsidR="000B5594">
        <w:rPr>
          <w:rFonts w:ascii="Times New Roman" w:hAnsi="Times New Roman" w:cs="Times New Roman"/>
          <w:sz w:val="24"/>
          <w:szCs w:val="24"/>
        </w:rPr>
        <w:t xml:space="preserve"> </w:t>
      </w:r>
      <w:r w:rsidR="000B5594" w:rsidRPr="000B5594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образования.</w:t>
      </w:r>
    </w:p>
    <w:p w:rsidR="000B5594" w:rsidRPr="000B5594" w:rsidRDefault="005169E5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Планируемые результаты. Старший дошкольный возраст (с 5 до 6 лет)</w:t>
      </w:r>
    </w:p>
    <w:p w:rsidR="000B5594" w:rsidRPr="005169E5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контактен,  часто  становится  инициатором  общения  со  сверстниками  и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lastRenderedPageBreak/>
        <w:t>взрослыми;  эмоциональные  реакции  адекватны  и  устойчивы,  ребенок  эмоционально</w:t>
      </w:r>
      <w:r w:rsidR="005169E5">
        <w:rPr>
          <w:rFonts w:ascii="Times New Roman" w:hAnsi="Times New Roman" w:cs="Times New Roman"/>
          <w:sz w:val="24"/>
          <w:szCs w:val="24"/>
        </w:rPr>
        <w:t xml:space="preserve"> </w:t>
      </w:r>
      <w:r w:rsidRPr="000B5594">
        <w:rPr>
          <w:rFonts w:ascii="Times New Roman" w:hAnsi="Times New Roman" w:cs="Times New Roman"/>
          <w:sz w:val="24"/>
          <w:szCs w:val="24"/>
        </w:rPr>
        <w:t>стабилен;  пассивный  словарь  ребенка  соответствует  возр</w:t>
      </w:r>
      <w:r w:rsidR="005169E5">
        <w:rPr>
          <w:rFonts w:ascii="Times New Roman" w:hAnsi="Times New Roman" w:cs="Times New Roman"/>
          <w:sz w:val="24"/>
          <w:szCs w:val="24"/>
        </w:rPr>
        <w:t xml:space="preserve">астной  норме;  ребенок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показать  по  просьбе  взрослого  несколько  предметов  </w:t>
      </w:r>
      <w:r w:rsidR="005169E5">
        <w:rPr>
          <w:rFonts w:ascii="Times New Roman" w:hAnsi="Times New Roman" w:cs="Times New Roman"/>
          <w:sz w:val="24"/>
          <w:szCs w:val="24"/>
        </w:rPr>
        <w:t xml:space="preserve">или  объектов,  относящихся  к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одному  понятию;  показать  на  предложенных  картинках  </w:t>
      </w:r>
      <w:r w:rsidR="005169E5">
        <w:rPr>
          <w:rFonts w:ascii="Times New Roman" w:hAnsi="Times New Roman" w:cs="Times New Roman"/>
          <w:sz w:val="24"/>
          <w:szCs w:val="24"/>
        </w:rPr>
        <w:t xml:space="preserve">названные  взрослым </w:t>
      </w:r>
      <w:r>
        <w:rPr>
          <w:rFonts w:ascii="Times New Roman" w:hAnsi="Times New Roman" w:cs="Times New Roman"/>
          <w:sz w:val="24"/>
          <w:szCs w:val="24"/>
        </w:rPr>
        <w:t xml:space="preserve">действия; </w:t>
      </w:r>
      <w:r w:rsidRPr="000B5594">
        <w:rPr>
          <w:rFonts w:ascii="Times New Roman" w:hAnsi="Times New Roman" w:cs="Times New Roman"/>
          <w:sz w:val="24"/>
          <w:szCs w:val="24"/>
        </w:rPr>
        <w:t>показать  по  картинкам  предметы  определенной  геом</w:t>
      </w:r>
      <w:r w:rsidR="005169E5">
        <w:rPr>
          <w:rFonts w:ascii="Times New Roman" w:hAnsi="Times New Roman" w:cs="Times New Roman"/>
          <w:sz w:val="24"/>
          <w:szCs w:val="24"/>
        </w:rPr>
        <w:t xml:space="preserve">етрической  формы, </w:t>
      </w:r>
      <w:r>
        <w:rPr>
          <w:rFonts w:ascii="Times New Roman" w:hAnsi="Times New Roman" w:cs="Times New Roman"/>
          <w:sz w:val="24"/>
          <w:szCs w:val="24"/>
        </w:rPr>
        <w:t xml:space="preserve">обладающие </w:t>
      </w:r>
      <w:r w:rsidRPr="000B5594">
        <w:rPr>
          <w:rFonts w:ascii="Times New Roman" w:hAnsi="Times New Roman" w:cs="Times New Roman"/>
          <w:sz w:val="24"/>
          <w:szCs w:val="24"/>
        </w:rPr>
        <w:t>определенными  свойствами;  понимает  различные  фо</w:t>
      </w:r>
      <w:r w:rsidR="005169E5">
        <w:rPr>
          <w:rFonts w:ascii="Times New Roman" w:hAnsi="Times New Roman" w:cs="Times New Roman"/>
          <w:sz w:val="24"/>
          <w:szCs w:val="24"/>
        </w:rPr>
        <w:t xml:space="preserve">рмы  словоизменения; </w:t>
      </w:r>
      <w:r>
        <w:rPr>
          <w:rFonts w:ascii="Times New Roman" w:hAnsi="Times New Roman" w:cs="Times New Roman"/>
          <w:sz w:val="24"/>
          <w:szCs w:val="24"/>
        </w:rPr>
        <w:t xml:space="preserve">понимает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  с  просты</w:t>
      </w:r>
      <w:r w:rsidR="005169E5">
        <w:rPr>
          <w:rFonts w:ascii="Times New Roman" w:hAnsi="Times New Roman" w:cs="Times New Roman"/>
          <w:sz w:val="24"/>
          <w:szCs w:val="24"/>
        </w:rPr>
        <w:t xml:space="preserve">ми  предлогами,  уменьшительно </w:t>
      </w:r>
      <w:r w:rsidRPr="000B5594">
        <w:rPr>
          <w:rFonts w:ascii="Times New Roman" w:hAnsi="Times New Roman" w:cs="Times New Roman"/>
          <w:sz w:val="24"/>
          <w:szCs w:val="24"/>
        </w:rPr>
        <w:t>ласкательные  суффиксы  существительных,  дифференц</w:t>
      </w:r>
      <w:r>
        <w:rPr>
          <w:rFonts w:ascii="Times New Roman" w:hAnsi="Times New Roman" w:cs="Times New Roman"/>
          <w:sz w:val="24"/>
          <w:szCs w:val="24"/>
        </w:rPr>
        <w:t xml:space="preserve">ирует  формы  единственного  и </w:t>
      </w:r>
      <w:r w:rsidRPr="000B5594">
        <w:rPr>
          <w:rFonts w:ascii="Times New Roman" w:hAnsi="Times New Roman" w:cs="Times New Roman"/>
          <w:sz w:val="24"/>
          <w:szCs w:val="24"/>
        </w:rPr>
        <w:t>множественного  числа  глаголов,  глаголы  с  приставка</w:t>
      </w:r>
      <w:r>
        <w:rPr>
          <w:rFonts w:ascii="Times New Roman" w:hAnsi="Times New Roman" w:cs="Times New Roman"/>
          <w:sz w:val="24"/>
          <w:szCs w:val="24"/>
        </w:rPr>
        <w:t xml:space="preserve">ми;  понимает  смысл  отельных </w:t>
      </w:r>
      <w:r w:rsidRPr="000B5594">
        <w:rPr>
          <w:rFonts w:ascii="Times New Roman" w:hAnsi="Times New Roman" w:cs="Times New Roman"/>
          <w:sz w:val="24"/>
          <w:szCs w:val="24"/>
        </w:rPr>
        <w:t>предложений,  хорошо  понимает  связную  речь;  бе</w:t>
      </w:r>
      <w:r w:rsidR="005169E5">
        <w:rPr>
          <w:rFonts w:ascii="Times New Roman" w:hAnsi="Times New Roman" w:cs="Times New Roman"/>
          <w:sz w:val="24"/>
          <w:szCs w:val="24"/>
        </w:rPr>
        <w:t xml:space="preserve">з  ошибок  дифференцирует  как </w:t>
      </w:r>
      <w:r w:rsidRPr="000B5594">
        <w:rPr>
          <w:rFonts w:ascii="Times New Roman" w:hAnsi="Times New Roman" w:cs="Times New Roman"/>
          <w:sz w:val="24"/>
          <w:szCs w:val="24"/>
        </w:rPr>
        <w:t>оппозиционные  звуки,  не  смешиваемые  в  произно</w:t>
      </w:r>
      <w:r>
        <w:rPr>
          <w:rFonts w:ascii="Times New Roman" w:hAnsi="Times New Roman" w:cs="Times New Roman"/>
          <w:sz w:val="24"/>
          <w:szCs w:val="24"/>
        </w:rPr>
        <w:t xml:space="preserve">шении,  так  и  смешиваемые  в </w:t>
      </w:r>
      <w:r w:rsidRPr="000B5594">
        <w:rPr>
          <w:rFonts w:ascii="Times New Roman" w:hAnsi="Times New Roman" w:cs="Times New Roman"/>
          <w:sz w:val="24"/>
          <w:szCs w:val="24"/>
        </w:rPr>
        <w:t>произношении;  уровень  развития  экспрессивного  сло</w:t>
      </w:r>
      <w:r>
        <w:rPr>
          <w:rFonts w:ascii="Times New Roman" w:hAnsi="Times New Roman" w:cs="Times New Roman"/>
          <w:sz w:val="24"/>
          <w:szCs w:val="24"/>
        </w:rPr>
        <w:t xml:space="preserve">варя  соответствует  возрасту; </w:t>
      </w:r>
      <w:r w:rsidRPr="000B5594">
        <w:rPr>
          <w:rFonts w:ascii="Times New Roman" w:hAnsi="Times New Roman" w:cs="Times New Roman"/>
          <w:sz w:val="24"/>
          <w:szCs w:val="24"/>
        </w:rPr>
        <w:t>ребенок  безошибочно  называет  по  картинкам  предложен</w:t>
      </w:r>
      <w:r>
        <w:rPr>
          <w:rFonts w:ascii="Times New Roman" w:hAnsi="Times New Roman" w:cs="Times New Roman"/>
          <w:sz w:val="24"/>
          <w:szCs w:val="24"/>
        </w:rPr>
        <w:t xml:space="preserve">ные  предметы,  части  тела  и </w:t>
      </w:r>
      <w:r w:rsidRPr="000B5594">
        <w:rPr>
          <w:rFonts w:ascii="Times New Roman" w:hAnsi="Times New Roman" w:cs="Times New Roman"/>
          <w:sz w:val="24"/>
          <w:szCs w:val="24"/>
        </w:rPr>
        <w:t>предметов;  обобщает  предметы  и  объекты,  изображенные</w:t>
      </w:r>
      <w:r>
        <w:rPr>
          <w:rFonts w:ascii="Times New Roman" w:hAnsi="Times New Roman" w:cs="Times New Roman"/>
          <w:sz w:val="24"/>
          <w:szCs w:val="24"/>
        </w:rPr>
        <w:t xml:space="preserve">  на  картинке;  не  допускает </w:t>
      </w:r>
      <w:r w:rsidRPr="000B5594">
        <w:rPr>
          <w:rFonts w:ascii="Times New Roman" w:hAnsi="Times New Roman" w:cs="Times New Roman"/>
          <w:sz w:val="24"/>
          <w:szCs w:val="24"/>
        </w:rPr>
        <w:t>ошибок  при  назывании  действий,  изо браженных  на  кар</w:t>
      </w:r>
      <w:r>
        <w:rPr>
          <w:rFonts w:ascii="Times New Roman" w:hAnsi="Times New Roman" w:cs="Times New Roman"/>
          <w:sz w:val="24"/>
          <w:szCs w:val="24"/>
        </w:rPr>
        <w:t xml:space="preserve">тинках;  называет  основные  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оттеночные  цвета,  называет  форму  указанных </w:t>
      </w:r>
      <w:r>
        <w:rPr>
          <w:rFonts w:ascii="Times New Roman" w:hAnsi="Times New Roman" w:cs="Times New Roman"/>
          <w:sz w:val="24"/>
          <w:szCs w:val="24"/>
        </w:rPr>
        <w:t xml:space="preserve"> предметов;  уровень  развития </w:t>
      </w:r>
      <w:r w:rsidRPr="000B5594">
        <w:rPr>
          <w:rFonts w:ascii="Times New Roman" w:hAnsi="Times New Roman" w:cs="Times New Roman"/>
          <w:sz w:val="24"/>
          <w:szCs w:val="24"/>
        </w:rPr>
        <w:t>грамматического  строя  речи  практически  соответствует  возрастной  норме;  ребенок правильно употребляет имена существительные в име</w:t>
      </w:r>
      <w:r>
        <w:rPr>
          <w:rFonts w:ascii="Times New Roman" w:hAnsi="Times New Roman" w:cs="Times New Roman"/>
          <w:sz w:val="24"/>
          <w:szCs w:val="24"/>
        </w:rPr>
        <w:t xml:space="preserve">нительном падеже единственного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и  множественного  числа,  имена  существительные </w:t>
      </w:r>
      <w:r>
        <w:rPr>
          <w:rFonts w:ascii="Times New Roman" w:hAnsi="Times New Roman" w:cs="Times New Roman"/>
          <w:sz w:val="24"/>
          <w:szCs w:val="24"/>
        </w:rPr>
        <w:t xml:space="preserve"> в  косвенных  падежах;  имена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существительные  множественного  числа  в  родит</w:t>
      </w:r>
      <w:r>
        <w:rPr>
          <w:rFonts w:ascii="Times New Roman" w:hAnsi="Times New Roman" w:cs="Times New Roman"/>
          <w:sz w:val="24"/>
          <w:szCs w:val="24"/>
        </w:rPr>
        <w:t xml:space="preserve">ельном  падеже;  согласовывает </w:t>
      </w:r>
      <w:r w:rsidRPr="000B5594">
        <w:rPr>
          <w:rFonts w:ascii="Times New Roman" w:hAnsi="Times New Roman" w:cs="Times New Roman"/>
          <w:sz w:val="24"/>
          <w:szCs w:val="24"/>
        </w:rPr>
        <w:t>прилагательные  с  существительными  единственного  чи</w:t>
      </w:r>
      <w:r>
        <w:rPr>
          <w:rFonts w:ascii="Times New Roman" w:hAnsi="Times New Roman" w:cs="Times New Roman"/>
          <w:sz w:val="24"/>
          <w:szCs w:val="24"/>
        </w:rPr>
        <w:t xml:space="preserve">сла;  без  ошибок  употребляет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конструкции;  согласовы</w:t>
      </w:r>
      <w:r>
        <w:rPr>
          <w:rFonts w:ascii="Times New Roman" w:hAnsi="Times New Roman" w:cs="Times New Roman"/>
          <w:sz w:val="24"/>
          <w:szCs w:val="24"/>
        </w:rPr>
        <w:t xml:space="preserve">вает  числительные  2  и  5  с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существительными;  образовывает  существительные  с</w:t>
      </w:r>
      <w:r>
        <w:rPr>
          <w:rFonts w:ascii="Times New Roman" w:hAnsi="Times New Roman" w:cs="Times New Roman"/>
          <w:sz w:val="24"/>
          <w:szCs w:val="24"/>
        </w:rPr>
        <w:t xml:space="preserve">  уменьшительно -ласкательными </w:t>
      </w:r>
      <w:r w:rsidRPr="000B5594">
        <w:rPr>
          <w:rFonts w:ascii="Times New Roman" w:hAnsi="Times New Roman" w:cs="Times New Roman"/>
          <w:sz w:val="24"/>
          <w:szCs w:val="24"/>
        </w:rPr>
        <w:t>суффиксами  и  названия  детенышей  животных;  ур</w:t>
      </w:r>
      <w:r>
        <w:rPr>
          <w:rFonts w:ascii="Times New Roman" w:hAnsi="Times New Roman" w:cs="Times New Roman"/>
          <w:sz w:val="24"/>
          <w:szCs w:val="24"/>
        </w:rPr>
        <w:t xml:space="preserve">овень  развития  связной  речи </w:t>
      </w:r>
      <w:r w:rsidRPr="000B5594">
        <w:rPr>
          <w:rFonts w:ascii="Times New Roman" w:hAnsi="Times New Roman" w:cs="Times New Roman"/>
          <w:sz w:val="24"/>
          <w:szCs w:val="24"/>
        </w:rPr>
        <w:t>практически  соответствует  возрастной  норме;  без  помощи  взрослого  пересказывает небольшой  текст  с  опорой  на  картинки,  по  п</w:t>
      </w:r>
      <w:r>
        <w:rPr>
          <w:rFonts w:ascii="Times New Roman" w:hAnsi="Times New Roman" w:cs="Times New Roman"/>
          <w:sz w:val="24"/>
          <w:szCs w:val="24"/>
        </w:rPr>
        <w:t xml:space="preserve">редложенному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описательный  рассказ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рассказ  по  картине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>составленному  плану;  знает  и  умеет  выразительно  расс</w:t>
      </w:r>
      <w:r>
        <w:rPr>
          <w:rFonts w:ascii="Times New Roman" w:hAnsi="Times New Roman" w:cs="Times New Roman"/>
          <w:sz w:val="24"/>
          <w:szCs w:val="24"/>
        </w:rPr>
        <w:t xml:space="preserve">казывать  стихи;  не  нарушает </w:t>
      </w:r>
      <w:r w:rsidRPr="000B5594">
        <w:rPr>
          <w:rFonts w:ascii="Times New Roman" w:hAnsi="Times New Roman" w:cs="Times New Roman"/>
          <w:sz w:val="24"/>
          <w:szCs w:val="24"/>
        </w:rPr>
        <w:t>звуконаполняемость  и  слоговую  структуру  слов;</w:t>
      </w:r>
      <w:r>
        <w:rPr>
          <w:rFonts w:ascii="Times New Roman" w:hAnsi="Times New Roman" w:cs="Times New Roman"/>
          <w:sz w:val="24"/>
          <w:szCs w:val="24"/>
        </w:rPr>
        <w:t xml:space="preserve">  объем  дыхания  достаточный,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продолжительность выдоха нормальная, сила голоса и </w:t>
      </w:r>
      <w:r>
        <w:rPr>
          <w:rFonts w:ascii="Times New Roman" w:hAnsi="Times New Roman" w:cs="Times New Roman"/>
          <w:sz w:val="24"/>
          <w:szCs w:val="24"/>
        </w:rPr>
        <w:t xml:space="preserve">модуляция в норме. Темп и ритм </w:t>
      </w:r>
      <w:r w:rsidRPr="000B5594">
        <w:rPr>
          <w:rFonts w:ascii="Times New Roman" w:hAnsi="Times New Roman" w:cs="Times New Roman"/>
          <w:sz w:val="24"/>
          <w:szCs w:val="24"/>
        </w:rPr>
        <w:t>речи,  паузация  нормальные.  Ребенок  употребляет  основ</w:t>
      </w:r>
      <w:r>
        <w:rPr>
          <w:rFonts w:ascii="Times New Roman" w:hAnsi="Times New Roman" w:cs="Times New Roman"/>
          <w:sz w:val="24"/>
          <w:szCs w:val="24"/>
        </w:rPr>
        <w:t xml:space="preserve">ные  виды  интонации;  ребенок </w:t>
      </w:r>
      <w:r w:rsidRPr="000B5594">
        <w:rPr>
          <w:rFonts w:ascii="Times New Roman" w:hAnsi="Times New Roman" w:cs="Times New Roman"/>
          <w:sz w:val="24"/>
          <w:szCs w:val="24"/>
        </w:rPr>
        <w:t>без ошибок повторяет слоги с оппозиционными звука</w:t>
      </w:r>
      <w:r>
        <w:rPr>
          <w:rFonts w:ascii="Times New Roman" w:hAnsi="Times New Roman" w:cs="Times New Roman"/>
          <w:sz w:val="24"/>
          <w:szCs w:val="24"/>
        </w:rPr>
        <w:t xml:space="preserve">ми, выделяет начальный ударный </w:t>
      </w:r>
      <w:r w:rsidRPr="000B5594">
        <w:rPr>
          <w:rFonts w:ascii="Times New Roman" w:hAnsi="Times New Roman" w:cs="Times New Roman"/>
          <w:sz w:val="24"/>
          <w:szCs w:val="24"/>
        </w:rPr>
        <w:t>гласный  из  слов,  у  него  сформированы  навыки  фонемат</w:t>
      </w:r>
      <w:r>
        <w:rPr>
          <w:rFonts w:ascii="Times New Roman" w:hAnsi="Times New Roman" w:cs="Times New Roman"/>
          <w:sz w:val="24"/>
          <w:szCs w:val="24"/>
        </w:rPr>
        <w:t xml:space="preserve">ического  анализа  и  синтеза, </w:t>
      </w:r>
      <w:r w:rsidRPr="000B5594">
        <w:rPr>
          <w:rFonts w:ascii="Times New Roman" w:hAnsi="Times New Roman" w:cs="Times New Roman"/>
          <w:sz w:val="24"/>
          <w:szCs w:val="24"/>
        </w:rPr>
        <w:t>слогового анализа слов, анализа простых предложений.</w:t>
      </w:r>
    </w:p>
    <w:p w:rsidR="000B5594" w:rsidRPr="005169E5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Ребенок  различает  и  соотносит  основные  и  оттеночные  цвета,  различает предложенные геометрические формы;  хорошо ориентируется в пространстве и в схеме собственного  тела,  показывает  по  просьбе  взрослого  предметы,  которые  находятся вверху, внизу, впереди, сзади, слева, справа); показывает правый глаз, левый глаз, правое ухо, левое ухо;  без труда складывает картинку из 4—6 частей со всеми видами разреза; складывает  из  палочек  предложенные  изображения;  ребено</w:t>
      </w:r>
      <w:r>
        <w:rPr>
          <w:rFonts w:ascii="Times New Roman" w:hAnsi="Times New Roman" w:cs="Times New Roman"/>
          <w:sz w:val="24"/>
          <w:szCs w:val="24"/>
        </w:rPr>
        <w:t xml:space="preserve">к  знает  названия  плоских </w:t>
      </w:r>
      <w:r w:rsidR="000B5594">
        <w:rPr>
          <w:rFonts w:ascii="Times New Roman" w:hAnsi="Times New Roman" w:cs="Times New Roman"/>
          <w:sz w:val="24"/>
          <w:szCs w:val="24"/>
        </w:rPr>
        <w:t xml:space="preserve">и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объемных геометрических форм (круг, квадрат, треугольник, овал, прямоугольник, куб, </w:t>
      </w:r>
      <w:r w:rsidR="000B5594" w:rsidRPr="000B5594">
        <w:rPr>
          <w:rFonts w:ascii="Times New Roman" w:hAnsi="Times New Roman" w:cs="Times New Roman"/>
          <w:sz w:val="24"/>
          <w:szCs w:val="24"/>
        </w:rPr>
        <w:lastRenderedPageBreak/>
        <w:t>шар,  цилиндр,  кирпичик,  конус)  ,  различает  их  и  использу</w:t>
      </w:r>
      <w:r>
        <w:rPr>
          <w:rFonts w:ascii="Times New Roman" w:hAnsi="Times New Roman" w:cs="Times New Roman"/>
          <w:sz w:val="24"/>
          <w:szCs w:val="24"/>
        </w:rPr>
        <w:t xml:space="preserve">ет  в  деятельности;  знает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и </w:t>
      </w:r>
      <w:r w:rsidR="000B5594" w:rsidRPr="000B5594">
        <w:rPr>
          <w:rFonts w:ascii="Times New Roman" w:hAnsi="Times New Roman" w:cs="Times New Roman"/>
          <w:sz w:val="24"/>
          <w:szCs w:val="24"/>
        </w:rPr>
        <w:t>различает  основные  и  оттеночные  цвета:  красный,  оранжевый,  желтый,  зеленый, голубой, синий, фиолетовый, коричневый, серый, белый, черный;  различает параметры величины  и  владеет  навыками  сравнения  предметов  по  величине;  умеет  проводить анализ  объектов,  называя  целое,  а  потом  вычленяя  его  час</w:t>
      </w:r>
      <w:r>
        <w:rPr>
          <w:rFonts w:ascii="Times New Roman" w:hAnsi="Times New Roman" w:cs="Times New Roman"/>
          <w:sz w:val="24"/>
          <w:szCs w:val="24"/>
        </w:rPr>
        <w:t xml:space="preserve">ти,  детали;  умеет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соединять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детали  для  создания  постройки, владеет  разными  спосо</w:t>
      </w:r>
      <w:r>
        <w:rPr>
          <w:rFonts w:ascii="Times New Roman" w:hAnsi="Times New Roman" w:cs="Times New Roman"/>
          <w:sz w:val="24"/>
          <w:szCs w:val="24"/>
        </w:rPr>
        <w:t xml:space="preserve">бами </w:t>
      </w:r>
      <w:r w:rsidR="000B5594">
        <w:rPr>
          <w:rFonts w:ascii="Times New Roman" w:hAnsi="Times New Roman" w:cs="Times New Roman"/>
          <w:sz w:val="24"/>
          <w:szCs w:val="24"/>
        </w:rPr>
        <w:t xml:space="preserve">конструирования;  хорошо </w:t>
      </w:r>
      <w:r w:rsidR="000B5594" w:rsidRPr="000B5594">
        <w:rPr>
          <w:rFonts w:ascii="Times New Roman" w:hAnsi="Times New Roman" w:cs="Times New Roman"/>
          <w:sz w:val="24"/>
          <w:szCs w:val="24"/>
        </w:rPr>
        <w:t>ориентируется  в 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стве  и  определяет  положение </w:t>
      </w:r>
      <w:r w:rsidR="000B5594">
        <w:rPr>
          <w:rFonts w:ascii="Times New Roman" w:hAnsi="Times New Roman" w:cs="Times New Roman"/>
          <w:sz w:val="24"/>
          <w:szCs w:val="24"/>
        </w:rPr>
        <w:t xml:space="preserve">предметов  относительно  себя; </w:t>
      </w:r>
      <w:r w:rsidR="000B5594" w:rsidRPr="000B5594">
        <w:rPr>
          <w:rFonts w:ascii="Times New Roman" w:hAnsi="Times New Roman" w:cs="Times New Roman"/>
          <w:sz w:val="24"/>
          <w:szCs w:val="24"/>
        </w:rPr>
        <w:t>владеет  навыками  счета  в  пределах  пяти;  у  реб</w:t>
      </w:r>
      <w:r>
        <w:rPr>
          <w:rFonts w:ascii="Times New Roman" w:hAnsi="Times New Roman" w:cs="Times New Roman"/>
          <w:sz w:val="24"/>
          <w:szCs w:val="24"/>
        </w:rPr>
        <w:t xml:space="preserve">енка </w:t>
      </w:r>
      <w:r w:rsidR="000B5594">
        <w:rPr>
          <w:rFonts w:ascii="Times New Roman" w:hAnsi="Times New Roman" w:cs="Times New Roman"/>
          <w:sz w:val="24"/>
          <w:szCs w:val="24"/>
        </w:rPr>
        <w:t xml:space="preserve">сформированы  обобщающие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понятия: деревья, овощи, фрукты, цветы, животные, птиц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0B5594">
        <w:rPr>
          <w:rFonts w:ascii="Times New Roman" w:hAnsi="Times New Roman" w:cs="Times New Roman"/>
          <w:sz w:val="24"/>
          <w:szCs w:val="24"/>
        </w:rPr>
        <w:t xml:space="preserve">рыбы, насекомые, транспорт,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игрушки,  одежда,  обувь,  посуда,  мебель;  ребенок </w:t>
      </w:r>
      <w:r>
        <w:rPr>
          <w:rFonts w:ascii="Times New Roman" w:hAnsi="Times New Roman" w:cs="Times New Roman"/>
          <w:sz w:val="24"/>
          <w:szCs w:val="24"/>
        </w:rPr>
        <w:t xml:space="preserve"> умеет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обобщать  предметы  по </w:t>
      </w:r>
      <w:r w:rsidR="000B5594" w:rsidRPr="000B5594">
        <w:rPr>
          <w:rFonts w:ascii="Times New Roman" w:hAnsi="Times New Roman" w:cs="Times New Roman"/>
          <w:sz w:val="24"/>
          <w:szCs w:val="24"/>
        </w:rPr>
        <w:t>определенным  признакам  и  классифицировать  их;  у</w:t>
      </w:r>
      <w:r>
        <w:rPr>
          <w:rFonts w:ascii="Times New Roman" w:hAnsi="Times New Roman" w:cs="Times New Roman"/>
          <w:sz w:val="24"/>
          <w:szCs w:val="24"/>
        </w:rPr>
        <w:t xml:space="preserve">меет </w:t>
      </w:r>
      <w:r w:rsidR="000B5594">
        <w:rPr>
          <w:rFonts w:ascii="Times New Roman" w:hAnsi="Times New Roman" w:cs="Times New Roman"/>
          <w:sz w:val="24"/>
          <w:szCs w:val="24"/>
        </w:rPr>
        <w:t xml:space="preserve">устанавливать  некоторые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причинно-следственные связи между  явлениями природ</w:t>
      </w:r>
      <w:r>
        <w:rPr>
          <w:rFonts w:ascii="Times New Roman" w:hAnsi="Times New Roman" w:cs="Times New Roman"/>
          <w:sz w:val="24"/>
          <w:szCs w:val="24"/>
        </w:rPr>
        <w:t xml:space="preserve">ы; </w:t>
      </w:r>
      <w:r w:rsidR="000B5594">
        <w:rPr>
          <w:rFonts w:ascii="Times New Roman" w:hAnsi="Times New Roman" w:cs="Times New Roman"/>
          <w:sz w:val="24"/>
          <w:szCs w:val="24"/>
        </w:rPr>
        <w:t xml:space="preserve">знает и соблюдает некоторые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правила  поведения  в  природе,  знает,  что  нельзя  раз</w:t>
      </w:r>
      <w:r w:rsidR="000B5594">
        <w:rPr>
          <w:rFonts w:ascii="Times New Roman" w:hAnsi="Times New Roman" w:cs="Times New Roman"/>
          <w:sz w:val="24"/>
          <w:szCs w:val="24"/>
        </w:rPr>
        <w:t xml:space="preserve">орять  муравейники,  доставать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птенцов из гнезд, ломать ветки деревьев и т. п.</w:t>
      </w:r>
    </w:p>
    <w:p w:rsidR="000B5594" w:rsidRPr="000B5594" w:rsidRDefault="000B5594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Ребенок  принимает  активное  участие  в  коллективных  играх,  изменяет  ролевое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поведение  в  игре, проявляет  инициативность в  игровой  деятельности , организует  игры </w:t>
      </w:r>
    </w:p>
    <w:p w:rsidR="000B5594" w:rsidRPr="000B5594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на  бытовые  и  сказочные  сюжеты;  принимает  участие  в  других  видах  совместной деятельности;  умеет регулировать свое поведение на  основе усвоенных норм и правил; положительно  оценивает  себя  и  свои  возможности;  владеет  коммуникативными навыками,  умеет  здороваться,  прощаться,  благодарить,  спрашивать  разрешения, поздравлять  с  праздником,  умет  выразить  свои  чувства  словами;  знает  свои  имя  и фамилию,  имена  и  отчества  родителей  и  других  членов  семьи,  имена  и  отчества педагогов;  знает,  в  какой  стране  и  в  каком  населенном  пункте  он  живет;  с  охотой выполняет  поручения  взрослых,  помогает  готовить  материалы  и  оборудование  для совместной деятельности, а потом помогает убирать их; убирает игро вое оборудование, закончив  игры;  с  удовольствием  принимает  участие  в  продуктивной  трудовой деятельности;  имеет  представления  о  труде  взрослых,  названи</w:t>
      </w:r>
      <w:r w:rsidR="005169E5">
        <w:rPr>
          <w:rFonts w:ascii="Times New Roman" w:hAnsi="Times New Roman" w:cs="Times New Roman"/>
          <w:sz w:val="24"/>
          <w:szCs w:val="24"/>
        </w:rPr>
        <w:t xml:space="preserve">ях  профессий, </w:t>
      </w:r>
      <w:r w:rsidRPr="000B5594">
        <w:rPr>
          <w:rFonts w:ascii="Times New Roman" w:hAnsi="Times New Roman" w:cs="Times New Roman"/>
          <w:sz w:val="24"/>
          <w:szCs w:val="24"/>
        </w:rPr>
        <w:t>трудовых действиях представителей этих профессий, понимает значимость труда взрослых.</w:t>
      </w:r>
    </w:p>
    <w:p w:rsidR="000B5594" w:rsidRPr="000B5594" w:rsidRDefault="00C86128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0B5594" w:rsidRPr="000B5594" w:rsidRDefault="00C86128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>Ребенок знаком с произведениями различной тематики, эмоционально реагирует на  прочитанное, высказывает  свое отношение  к  нему,  может оценить  поступки  героев, пересказывает  произведения  по  данному  плану,  участвует  в  их  драматизации,  читает стихи;  в  рисовании  может  создавать  образы  знакомых  предметов,  передавая  их характерные  признаки;  может  создавать  многофигурные  композиции  на  бытовые  и сказочные  сюжеты;  использует  цвет  для  передачи  эмоцио</w:t>
      </w:r>
      <w:r w:rsidR="005169E5">
        <w:rPr>
          <w:rFonts w:ascii="Times New Roman" w:hAnsi="Times New Roman" w:cs="Times New Roman"/>
          <w:sz w:val="24"/>
          <w:szCs w:val="24"/>
        </w:rPr>
        <w:t xml:space="preserve">нального  состояния;  в </w:t>
      </w:r>
      <w:r w:rsidR="000B5594">
        <w:rPr>
          <w:rFonts w:ascii="Times New Roman" w:hAnsi="Times New Roman" w:cs="Times New Roman"/>
          <w:sz w:val="24"/>
          <w:szCs w:val="24"/>
        </w:rPr>
        <w:t xml:space="preserve">лепке </w:t>
      </w:r>
      <w:r w:rsidR="000B5594" w:rsidRPr="000B5594">
        <w:rPr>
          <w:rFonts w:ascii="Times New Roman" w:hAnsi="Times New Roman" w:cs="Times New Roman"/>
          <w:sz w:val="24"/>
          <w:szCs w:val="24"/>
        </w:rPr>
        <w:t>создает образы знакомых предметов или персонажей; в а</w:t>
      </w:r>
      <w:r w:rsidR="005169E5">
        <w:rPr>
          <w:rFonts w:ascii="Times New Roman" w:hAnsi="Times New Roman" w:cs="Times New Roman"/>
          <w:sz w:val="24"/>
          <w:szCs w:val="24"/>
        </w:rPr>
        <w:t xml:space="preserve">ппликации  создает  композиции </w:t>
      </w:r>
      <w:r w:rsidR="000B5594" w:rsidRPr="000B5594">
        <w:rPr>
          <w:rFonts w:ascii="Times New Roman" w:hAnsi="Times New Roman" w:cs="Times New Roman"/>
          <w:sz w:val="24"/>
          <w:szCs w:val="24"/>
        </w:rPr>
        <w:t>из  вырезанных  форм;  знаком  с  произведениями  наро</w:t>
      </w:r>
      <w:r w:rsidR="005169E5">
        <w:rPr>
          <w:rFonts w:ascii="Times New Roman" w:hAnsi="Times New Roman" w:cs="Times New Roman"/>
          <w:sz w:val="24"/>
          <w:szCs w:val="24"/>
        </w:rPr>
        <w:t xml:space="preserve">дного  прикладного  искусства,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узнает  их,  эмоционально  на  них  реагирует;   умеет  в  </w:t>
      </w:r>
      <w:r w:rsidR="005169E5">
        <w:rPr>
          <w:rFonts w:ascii="Times New Roman" w:hAnsi="Times New Roman" w:cs="Times New Roman"/>
          <w:sz w:val="24"/>
          <w:szCs w:val="24"/>
        </w:rPr>
        <w:t xml:space="preserve">движении  передавать  характер </w:t>
      </w:r>
      <w:r w:rsidR="000B5594" w:rsidRPr="000B5594">
        <w:rPr>
          <w:rFonts w:ascii="Times New Roman" w:hAnsi="Times New Roman" w:cs="Times New Roman"/>
          <w:sz w:val="24"/>
          <w:szCs w:val="24"/>
        </w:rPr>
        <w:t>музыки, выразительно танцует, поет, участвует в музык</w:t>
      </w:r>
      <w:r w:rsidR="000B5594">
        <w:rPr>
          <w:rFonts w:ascii="Times New Roman" w:hAnsi="Times New Roman" w:cs="Times New Roman"/>
          <w:sz w:val="24"/>
          <w:szCs w:val="24"/>
        </w:rPr>
        <w:t xml:space="preserve">альных играх, может определить </w:t>
      </w:r>
      <w:r w:rsidR="000B5594" w:rsidRPr="000B5594">
        <w:rPr>
          <w:rFonts w:ascii="Times New Roman" w:hAnsi="Times New Roman" w:cs="Times New Roman"/>
          <w:sz w:val="24"/>
          <w:szCs w:val="24"/>
        </w:rPr>
        <w:t>жанр  музыкального  произведения;  без  ошибок  диффер</w:t>
      </w:r>
      <w:r w:rsidR="000B5594">
        <w:rPr>
          <w:rFonts w:ascii="Times New Roman" w:hAnsi="Times New Roman" w:cs="Times New Roman"/>
          <w:sz w:val="24"/>
          <w:szCs w:val="24"/>
        </w:rPr>
        <w:t xml:space="preserve">енцирует  звучание  нескольких </w:t>
      </w:r>
      <w:r w:rsidR="000B5594" w:rsidRPr="000B5594">
        <w:rPr>
          <w:rFonts w:ascii="Times New Roman" w:hAnsi="Times New Roman" w:cs="Times New Roman"/>
          <w:sz w:val="24"/>
          <w:szCs w:val="24"/>
        </w:rPr>
        <w:t>игрушек,  музыкальных  инструментов,  определяет  напр</w:t>
      </w:r>
      <w:r w:rsidR="000B5594">
        <w:rPr>
          <w:rFonts w:ascii="Times New Roman" w:hAnsi="Times New Roman" w:cs="Times New Roman"/>
          <w:sz w:val="24"/>
          <w:szCs w:val="24"/>
        </w:rPr>
        <w:t xml:space="preserve">авление  звука,  воспроизводит </w:t>
      </w:r>
      <w:r w:rsidR="000B5594" w:rsidRPr="000B5594">
        <w:rPr>
          <w:rFonts w:ascii="Times New Roman" w:hAnsi="Times New Roman" w:cs="Times New Roman"/>
          <w:sz w:val="24"/>
          <w:szCs w:val="24"/>
        </w:rPr>
        <w:t>предложенные педагогом ритмы.</w:t>
      </w:r>
    </w:p>
    <w:p w:rsidR="000B5594" w:rsidRPr="000B5594" w:rsidRDefault="00C86128" w:rsidP="000B5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B5594" w:rsidRPr="000B559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0B5594" w:rsidRPr="000B5594" w:rsidRDefault="005169E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 нарушена;  ребенок  ходит  прямо,  свободно,  не  опуская  голову, </w:t>
      </w:r>
      <w:r>
        <w:rPr>
          <w:rFonts w:ascii="Times New Roman" w:hAnsi="Times New Roman" w:cs="Times New Roman"/>
          <w:sz w:val="24"/>
          <w:szCs w:val="24"/>
        </w:rPr>
        <w:t xml:space="preserve"> может  пробежать </w:t>
      </w:r>
      <w:r w:rsidR="000B5594">
        <w:rPr>
          <w:rFonts w:ascii="Times New Roman" w:hAnsi="Times New Roman" w:cs="Times New Roman"/>
          <w:sz w:val="24"/>
          <w:szCs w:val="24"/>
        </w:rPr>
        <w:t xml:space="preserve">в </w:t>
      </w:r>
      <w:r w:rsidR="000B5594" w:rsidRPr="000B5594">
        <w:rPr>
          <w:rFonts w:ascii="Times New Roman" w:hAnsi="Times New Roman" w:cs="Times New Roman"/>
          <w:sz w:val="24"/>
          <w:szCs w:val="24"/>
        </w:rPr>
        <w:t xml:space="preserve">медленном  темпе  200  метров;  может  прыгнуть  в  длину  с  места  на  60  сантиметров, </w:t>
      </w:r>
    </w:p>
    <w:p w:rsidR="002A6D10" w:rsidRDefault="000B5594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 гимнастической  стенке  верх  и  вниз;  охотно  выполняет  гигиенические  процедуры, знает,  что  нужно  ежедневно  гулять,  делать  зарядку;  у  ребенка  сформирован</w:t>
      </w:r>
      <w:r>
        <w:rPr>
          <w:rFonts w:ascii="Times New Roman" w:hAnsi="Times New Roman" w:cs="Times New Roman"/>
          <w:sz w:val="24"/>
          <w:szCs w:val="24"/>
        </w:rPr>
        <w:t xml:space="preserve">ы  навыки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безопасного  поведения  дома,  в  детском  саду,  на  улице, </w:t>
      </w:r>
      <w:r w:rsidR="005169E5">
        <w:rPr>
          <w:rFonts w:ascii="Times New Roman" w:hAnsi="Times New Roman" w:cs="Times New Roman"/>
          <w:sz w:val="24"/>
          <w:szCs w:val="24"/>
        </w:rPr>
        <w:t xml:space="preserve"> в  транспорте;  в </w:t>
      </w:r>
      <w:r>
        <w:rPr>
          <w:rFonts w:ascii="Times New Roman" w:hAnsi="Times New Roman" w:cs="Times New Roman"/>
          <w:sz w:val="24"/>
          <w:szCs w:val="24"/>
        </w:rPr>
        <w:t xml:space="preserve">мимической </w:t>
      </w:r>
      <w:r w:rsidRPr="000B5594">
        <w:rPr>
          <w:rFonts w:ascii="Times New Roman" w:hAnsi="Times New Roman" w:cs="Times New Roman"/>
          <w:sz w:val="24"/>
          <w:szCs w:val="24"/>
        </w:rPr>
        <w:t>мускулатуре движения выполняются в полном объеме и т</w:t>
      </w:r>
      <w:r w:rsidR="005169E5">
        <w:rPr>
          <w:rFonts w:ascii="Times New Roman" w:hAnsi="Times New Roman" w:cs="Times New Roman"/>
          <w:sz w:val="24"/>
          <w:szCs w:val="24"/>
        </w:rPr>
        <w:t xml:space="preserve">очно, синкинезии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; </w:t>
      </w:r>
      <w:r w:rsidRPr="000B5594">
        <w:rPr>
          <w:rFonts w:ascii="Times New Roman" w:hAnsi="Times New Roman" w:cs="Times New Roman"/>
          <w:sz w:val="24"/>
          <w:szCs w:val="24"/>
        </w:rPr>
        <w:t>артикуляционная  моторика в норме, движения выполняются в полном объ</w:t>
      </w:r>
      <w:r>
        <w:rPr>
          <w:rFonts w:ascii="Times New Roman" w:hAnsi="Times New Roman" w:cs="Times New Roman"/>
          <w:sz w:val="24"/>
          <w:szCs w:val="24"/>
        </w:rPr>
        <w:t xml:space="preserve">еме и точно; </w:t>
      </w:r>
      <w:r w:rsidRPr="000B5594">
        <w:rPr>
          <w:rFonts w:ascii="Times New Roman" w:hAnsi="Times New Roman" w:cs="Times New Roman"/>
          <w:sz w:val="24"/>
          <w:szCs w:val="24"/>
        </w:rPr>
        <w:t>переключаемость в норме; синкинезии и тремор отсутствуют; саливация в норме.</w:t>
      </w:r>
    </w:p>
    <w:p w:rsidR="00966867" w:rsidRDefault="00966867" w:rsidP="00C3487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487A" w:rsidRPr="00C3487A" w:rsidRDefault="00C3487A" w:rsidP="00C3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C3487A" w:rsidRDefault="00C3487A" w:rsidP="00C34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F8B" w:rsidRPr="00610F8B" w:rsidRDefault="00610F8B" w:rsidP="00516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610F8B">
        <w:rPr>
          <w:rFonts w:ascii="Times New Roman" w:hAnsi="Times New Roman" w:cs="Times New Roman"/>
          <w:b/>
          <w:sz w:val="24"/>
          <w:szCs w:val="24"/>
        </w:rPr>
        <w:t>. Содержание образовательных областей программы. Коррекционная,</w:t>
      </w:r>
    </w:p>
    <w:p w:rsidR="00610F8B" w:rsidRPr="00610F8B" w:rsidRDefault="00610F8B" w:rsidP="00516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образовательная, игровая деятельность</w:t>
      </w:r>
    </w:p>
    <w:p w:rsidR="00C3487A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610F8B">
        <w:rPr>
          <w:rFonts w:ascii="Times New Roman" w:hAnsi="Times New Roman" w:cs="Times New Roman"/>
          <w:b/>
          <w:sz w:val="24"/>
          <w:szCs w:val="24"/>
        </w:rPr>
        <w:t>.1. Образовательная область «Речевое развитие»</w:t>
      </w:r>
    </w:p>
    <w:p w:rsidR="00610F8B" w:rsidRPr="00610F8B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10F8B" w:rsidRPr="00610F8B" w:rsidRDefault="00610F8B" w:rsidP="00610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 xml:space="preserve">Уточнить и расширить запас представлений на основе наблюдения и осмысления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предметов  и  явлений  окружающей  действительности,  создать  достаточный  запас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словарных образов.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 xml:space="preserve">Обеспечить переход от накопленных представлений и пассивного речевого запаса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к активному использованию речевых средств.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F8B">
        <w:rPr>
          <w:rFonts w:ascii="Times New Roman" w:hAnsi="Times New Roman" w:cs="Times New Roman"/>
          <w:sz w:val="24"/>
          <w:szCs w:val="24"/>
        </w:rPr>
        <w:t>Расширить  объем  правильно  произносимых  существительных  —  названий</w:t>
      </w:r>
      <w:r w:rsidR="005169E5">
        <w:rPr>
          <w:rFonts w:ascii="Times New Roman" w:hAnsi="Times New Roman" w:cs="Times New Roman"/>
          <w:sz w:val="24"/>
          <w:szCs w:val="24"/>
        </w:rPr>
        <w:t xml:space="preserve"> </w:t>
      </w:r>
      <w:r w:rsidRPr="00610F8B">
        <w:rPr>
          <w:rFonts w:ascii="Times New Roman" w:hAnsi="Times New Roman" w:cs="Times New Roman"/>
          <w:sz w:val="24"/>
          <w:szCs w:val="24"/>
        </w:rPr>
        <w:t>предметов, объектов, их частей по всем изучаемым лексическим темам.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этой основе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 xml:space="preserve">развивать  понимание обобщающего  значения слов,  формировать  доступные  родовые  и 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F8B">
        <w:rPr>
          <w:rFonts w:ascii="Times New Roman" w:hAnsi="Times New Roman" w:cs="Times New Roman"/>
          <w:sz w:val="24"/>
          <w:szCs w:val="24"/>
        </w:rPr>
        <w:t>видовые обобщающие понятия.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Расширить  глагольный  словарь  на  основе  работы  по  усвоению  понимания действий,  выраженных  приставочными  глаголами;  работы  по  усвоению  понимания действий, выраженных личными и возвратными глаголами.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Учить различать и выделять в словосочетаниях названия признаков предметов по их  назначению  и  по  вопросам  какой?  какая?  какое?,  обогащать  активный  словарь относительными прилагательными со значением соотнесенности с продуктами питания, растениями,  материалами;  притяжательными  прилагательными,  прилагательными  с ласкательным значением.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Расширить  понимание  значения  простых  предлогов  и  активизировать  их использование в речи.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Обеспечить  усвоение  притяжательных  местоимений, 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610F8B" w:rsidRPr="00610F8B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610F8B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610F8B" w:rsidRPr="00610F8B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Ф</w:t>
      </w:r>
      <w:r w:rsidR="009A2C45">
        <w:rPr>
          <w:rFonts w:ascii="Times New Roman" w:hAnsi="Times New Roman" w:cs="Times New Roman"/>
          <w:b/>
          <w:sz w:val="24"/>
          <w:szCs w:val="24"/>
        </w:rPr>
        <w:t>ОРМИРОВАНИЕ И СОВЕРШЕНСТВОВАНИЕ</w:t>
      </w:r>
      <w:r w:rsidRPr="00610F8B">
        <w:rPr>
          <w:rFonts w:ascii="Times New Roman" w:hAnsi="Times New Roman" w:cs="Times New Roman"/>
          <w:b/>
          <w:sz w:val="24"/>
          <w:szCs w:val="24"/>
        </w:rPr>
        <w:t>ГРАММАТИЧЕСКОГО СТРОЯ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дальнейшее  усвоение  и  использование  в  экспрессивной  речи некоторых  форм  словоизменения: окончаний имен  сущес</w:t>
      </w:r>
      <w:r w:rsidR="005169E5">
        <w:rPr>
          <w:rFonts w:ascii="Times New Roman" w:hAnsi="Times New Roman" w:cs="Times New Roman"/>
          <w:sz w:val="24"/>
          <w:szCs w:val="24"/>
        </w:rPr>
        <w:t>твительных  в  единственном  и</w:t>
      </w:r>
      <w:r w:rsidR="00610F8B" w:rsidRPr="009A2C45">
        <w:rPr>
          <w:rFonts w:ascii="Times New Roman" w:hAnsi="Times New Roman" w:cs="Times New Roman"/>
          <w:sz w:val="24"/>
          <w:szCs w:val="24"/>
        </w:rPr>
        <w:t>множественном  числе  в  именительном  падеже,  в  косвенных</w:t>
      </w:r>
      <w:r w:rsidR="005169E5">
        <w:rPr>
          <w:rFonts w:ascii="Times New Roman" w:hAnsi="Times New Roman" w:cs="Times New Roman"/>
          <w:sz w:val="24"/>
          <w:szCs w:val="24"/>
        </w:rPr>
        <w:t xml:space="preserve">  падежах  без  предлога </w:t>
      </w:r>
      <w:r w:rsidRPr="009A2C45">
        <w:rPr>
          <w:rFonts w:ascii="Times New Roman" w:hAnsi="Times New Roman" w:cs="Times New Roman"/>
          <w:sz w:val="24"/>
          <w:szCs w:val="24"/>
        </w:rPr>
        <w:t xml:space="preserve">и  с </w:t>
      </w:r>
      <w:r w:rsidR="00610F8B" w:rsidRPr="009A2C45">
        <w:rPr>
          <w:rFonts w:ascii="Times New Roman" w:hAnsi="Times New Roman" w:cs="Times New Roman"/>
          <w:sz w:val="24"/>
          <w:szCs w:val="24"/>
        </w:rPr>
        <w:t>простыми  предлогами;  окончаний  глаголов  настоящего  в</w:t>
      </w:r>
      <w:r w:rsidR="005169E5">
        <w:rPr>
          <w:rFonts w:ascii="Times New Roman" w:hAnsi="Times New Roman" w:cs="Times New Roman"/>
          <w:sz w:val="24"/>
          <w:szCs w:val="24"/>
        </w:rPr>
        <w:t>ремени,  глаголов  мужского</w:t>
      </w:r>
      <w:r w:rsidRPr="009A2C45">
        <w:rPr>
          <w:rFonts w:ascii="Times New Roman" w:hAnsi="Times New Roman" w:cs="Times New Roman"/>
          <w:sz w:val="24"/>
          <w:szCs w:val="24"/>
        </w:rPr>
        <w:t xml:space="preserve">и </w:t>
      </w:r>
      <w:r w:rsidR="00610F8B" w:rsidRPr="009A2C45">
        <w:rPr>
          <w:rFonts w:ascii="Times New Roman" w:hAnsi="Times New Roman" w:cs="Times New Roman"/>
          <w:sz w:val="24"/>
          <w:szCs w:val="24"/>
        </w:rPr>
        <w:t>женского рода в прошедшем времени.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практическое  усвоение  некоторых  способов  сло</w:t>
      </w:r>
      <w:r w:rsidR="005169E5">
        <w:rPr>
          <w:rFonts w:ascii="Times New Roman" w:hAnsi="Times New Roman" w:cs="Times New Roman"/>
          <w:sz w:val="24"/>
          <w:szCs w:val="24"/>
        </w:rPr>
        <w:t xml:space="preserve">вообразования  и  на </w:t>
      </w:r>
      <w:r w:rsidR="00610F8B" w:rsidRPr="009A2C45">
        <w:rPr>
          <w:rFonts w:ascii="Times New Roman" w:hAnsi="Times New Roman" w:cs="Times New Roman"/>
          <w:sz w:val="24"/>
          <w:szCs w:val="24"/>
        </w:rPr>
        <w:t>этой основе использование в экспрессивной речи суще</w:t>
      </w:r>
      <w:r w:rsidRPr="009A2C45">
        <w:rPr>
          <w:rFonts w:ascii="Times New Roman" w:hAnsi="Times New Roman" w:cs="Times New Roman"/>
          <w:sz w:val="24"/>
          <w:szCs w:val="24"/>
        </w:rPr>
        <w:t xml:space="preserve">ствительных и прилагательных с </w:t>
      </w:r>
      <w:r w:rsidR="00610F8B" w:rsidRPr="009A2C45">
        <w:rPr>
          <w:rFonts w:ascii="Times New Roman" w:hAnsi="Times New Roman" w:cs="Times New Roman"/>
          <w:sz w:val="24"/>
          <w:szCs w:val="24"/>
        </w:rPr>
        <w:t>уменьшительно-ласкательными  суффиксами,  существительных  с  суффиксами  -онок,-енок, -ат,-ят, глаголов с различными приставками.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Научить  образовывать  и  использовать  в  экспрессивной  речи  относительные  и притяжательные прилагательные.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 навык  согласования  прилагательных  и  числительных  с существительными в роде, числе, падеже.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 умение  составлять  простые  п</w:t>
      </w:r>
      <w:r w:rsidR="005169E5">
        <w:rPr>
          <w:rFonts w:ascii="Times New Roman" w:hAnsi="Times New Roman" w:cs="Times New Roman"/>
          <w:sz w:val="24"/>
          <w:szCs w:val="24"/>
        </w:rPr>
        <w:t xml:space="preserve">редложения  по  вопросам,  по </w:t>
      </w:r>
      <w:r w:rsidR="00610F8B" w:rsidRPr="009A2C45">
        <w:rPr>
          <w:rFonts w:ascii="Times New Roman" w:hAnsi="Times New Roman" w:cs="Times New Roman"/>
          <w:sz w:val="24"/>
          <w:szCs w:val="24"/>
        </w:rPr>
        <w:t>картинке и по демонстрации действия, распространять их однородными членами.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умение  составлять  простые  предложения  с  противительными союзами, сложносочиненные и сложноподчиненные предложения.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понятие  предложение  и  умение  оперировать  им,  а  также  навык анализа простого двусоставного предложения из двух-трех слов (без предлога).</w:t>
      </w:r>
    </w:p>
    <w:p w:rsidR="00610F8B" w:rsidRPr="00610F8B" w:rsidRDefault="00610F8B" w:rsidP="009A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ФОНЕТИ</w:t>
      </w:r>
      <w:r w:rsidR="009A2C45">
        <w:rPr>
          <w:rFonts w:ascii="Times New Roman" w:hAnsi="Times New Roman" w:cs="Times New Roman"/>
          <w:b/>
          <w:sz w:val="24"/>
          <w:szCs w:val="24"/>
        </w:rPr>
        <w:t>КО-ФОНЕМАТИЧЕСКОЙ СИСТЕМЫ ЯЗЫКА</w:t>
      </w:r>
      <w:r w:rsidRPr="00610F8B">
        <w:rPr>
          <w:rFonts w:ascii="Times New Roman" w:hAnsi="Times New Roman" w:cs="Times New Roman"/>
          <w:b/>
          <w:sz w:val="24"/>
          <w:szCs w:val="24"/>
        </w:rPr>
        <w:t>И НАВЫКОВ ЯЗЫКОВОГО АНАЛИЗА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навык мягкого голосоведения.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Воспитывать умеренный темп речи по подражан</w:t>
      </w:r>
      <w:r w:rsidRPr="009A2C45">
        <w:rPr>
          <w:rFonts w:ascii="Times New Roman" w:hAnsi="Times New Roman" w:cs="Times New Roman"/>
          <w:sz w:val="24"/>
          <w:szCs w:val="24"/>
        </w:rPr>
        <w:t xml:space="preserve">ию педагогу и в упражнениях на </w:t>
      </w:r>
      <w:r w:rsidR="00610F8B" w:rsidRPr="009A2C45">
        <w:rPr>
          <w:rFonts w:ascii="Times New Roman" w:hAnsi="Times New Roman" w:cs="Times New Roman"/>
          <w:sz w:val="24"/>
          <w:szCs w:val="24"/>
        </w:rPr>
        <w:t>координацию речи с движением.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Развивать  ритмичность  речи,  ее  интонационную  выразительность,  модуляцию голоса.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 правильное  произношение  имеющихся  звуков  в  игровой  и  свободной речевой деятельности.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Активизировать  движения  речевого  аппарата,  готовить  его  к  формированию звуков всех групп. 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правильные  уклады  шипящих,  аффрикат,  йотированных  и сонорных звуков, автоматизировать поставленные звуки</w:t>
      </w:r>
      <w:r w:rsidR="005169E5">
        <w:rPr>
          <w:rFonts w:ascii="Times New Roman" w:hAnsi="Times New Roman" w:cs="Times New Roman"/>
          <w:sz w:val="24"/>
          <w:szCs w:val="24"/>
        </w:rPr>
        <w:t xml:space="preserve"> в свободной речевой и игровой </w:t>
      </w:r>
      <w:r w:rsidR="00610F8B" w:rsidRPr="009A2C4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10F8B" w:rsidRPr="00610F8B" w:rsidRDefault="00610F8B" w:rsidP="00516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Cовершенствовать  умение  различать  на  слух  длинные  и  короткие  слова.  </w:t>
      </w: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Учить запоминать и воспроизводить цепочки слогов со сменой</w:t>
      </w:r>
      <w:r w:rsidRPr="009A2C45">
        <w:rPr>
          <w:rFonts w:ascii="Times New Roman" w:hAnsi="Times New Roman" w:cs="Times New Roman"/>
          <w:sz w:val="24"/>
          <w:szCs w:val="24"/>
        </w:rPr>
        <w:t xml:space="preserve"> ударения и интонации, цепочек </w:t>
      </w:r>
      <w:r w:rsidR="00610F8B" w:rsidRPr="009A2C45">
        <w:rPr>
          <w:rFonts w:ascii="Times New Roman" w:hAnsi="Times New Roman" w:cs="Times New Roman"/>
          <w:sz w:val="24"/>
          <w:szCs w:val="24"/>
        </w:rPr>
        <w:t>слогов  с  разными  согласными  и одинаковыми  гласными;  ц</w:t>
      </w:r>
      <w:r w:rsidRPr="009A2C45">
        <w:rPr>
          <w:rFonts w:ascii="Times New Roman" w:hAnsi="Times New Roman" w:cs="Times New Roman"/>
          <w:sz w:val="24"/>
          <w:szCs w:val="24"/>
        </w:rPr>
        <w:t xml:space="preserve">епочек  слогов  со  стечение м </w:t>
      </w:r>
      <w:r w:rsidR="00610F8B" w:rsidRPr="009A2C45">
        <w:rPr>
          <w:rFonts w:ascii="Times New Roman" w:hAnsi="Times New Roman" w:cs="Times New Roman"/>
          <w:sz w:val="24"/>
          <w:szCs w:val="24"/>
        </w:rPr>
        <w:t>согласных.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Обеспечить  дальнейшее  усвоение  и  использование  в  речи  слов  различной звукослоговой структуры.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навыки  слогового  анализа  и  синтеза  слов,  состоящих  из  двух слогов, одного слога, трех слогов.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понятие слог и умение оперировать им.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Совершенствование  фонематического  восприятия,  навыков  звуковогоанализа и синтеза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 представления  о  гласных  и  согласных  звуках,  их  отличительных признаках. Упражнять в различении на слух гласных и со</w:t>
      </w:r>
      <w:r w:rsidRPr="009A2C45">
        <w:rPr>
          <w:rFonts w:ascii="Times New Roman" w:hAnsi="Times New Roman" w:cs="Times New Roman"/>
          <w:sz w:val="24"/>
          <w:szCs w:val="24"/>
        </w:rPr>
        <w:t xml:space="preserve">гласных звуков, в подборе слов </w:t>
      </w:r>
      <w:r w:rsidR="00610F8B" w:rsidRPr="009A2C45">
        <w:rPr>
          <w:rFonts w:ascii="Times New Roman" w:hAnsi="Times New Roman" w:cs="Times New Roman"/>
          <w:sz w:val="24"/>
          <w:szCs w:val="24"/>
        </w:rPr>
        <w:t>на заданные гласные и согласные звуки.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 умение  различать  на  слух  согласные  звуки,  близкие  по артикуляционным  признакам  в  ряду  звуков,  слогов,  слов</w:t>
      </w:r>
      <w:r w:rsidRPr="009A2C45">
        <w:rPr>
          <w:rFonts w:ascii="Times New Roman" w:hAnsi="Times New Roman" w:cs="Times New Roman"/>
          <w:sz w:val="24"/>
          <w:szCs w:val="24"/>
        </w:rPr>
        <w:t xml:space="preserve">,  в  предложениях,  свободной </w:t>
      </w:r>
      <w:r w:rsidR="00610F8B" w:rsidRPr="009A2C45">
        <w:rPr>
          <w:rFonts w:ascii="Times New Roman" w:hAnsi="Times New Roman" w:cs="Times New Roman"/>
          <w:sz w:val="24"/>
          <w:szCs w:val="24"/>
        </w:rPr>
        <w:t>игровой и речевой деятельности.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 xml:space="preserve">Закреплять навык выделения заданных звуков из </w:t>
      </w:r>
      <w:r w:rsidRPr="009A2C45">
        <w:rPr>
          <w:rFonts w:ascii="Times New Roman" w:hAnsi="Times New Roman" w:cs="Times New Roman"/>
          <w:sz w:val="24"/>
          <w:szCs w:val="24"/>
        </w:rPr>
        <w:t xml:space="preserve">ряда звуков, гласных из начала </w:t>
      </w:r>
      <w:r w:rsidR="00610F8B" w:rsidRPr="009A2C45">
        <w:rPr>
          <w:rFonts w:ascii="Times New Roman" w:hAnsi="Times New Roman" w:cs="Times New Roman"/>
          <w:sz w:val="24"/>
          <w:szCs w:val="24"/>
        </w:rPr>
        <w:t>слова, согласных из конца и начала слова.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Совершенствовать навык анализа и синтеза откры</w:t>
      </w:r>
      <w:r w:rsidRPr="009A2C45">
        <w:rPr>
          <w:rFonts w:ascii="Times New Roman" w:hAnsi="Times New Roman" w:cs="Times New Roman"/>
          <w:sz w:val="24"/>
          <w:szCs w:val="24"/>
        </w:rPr>
        <w:t xml:space="preserve">тых и закрытых слогов, слов из </w:t>
      </w:r>
      <w:r w:rsidR="00610F8B" w:rsidRPr="009A2C45">
        <w:rPr>
          <w:rFonts w:ascii="Times New Roman" w:hAnsi="Times New Roman" w:cs="Times New Roman"/>
          <w:sz w:val="24"/>
          <w:szCs w:val="24"/>
        </w:rPr>
        <w:t>трех-пяти звуков (в случае, когда написание слова не расходится с его произношением).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Формировать  навык  различения  согласных  звуков  по  признакам:  глухой  —звонкий, твердый — мягкий.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Закрепить понятия звук, гласный звук, согласный звук.</w:t>
      </w:r>
    </w:p>
    <w:p w:rsidR="00610F8B" w:rsidRPr="009A2C45" w:rsidRDefault="009A2C45" w:rsidP="00516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45">
        <w:rPr>
          <w:rFonts w:ascii="Times New Roman" w:hAnsi="Times New Roman" w:cs="Times New Roman"/>
          <w:sz w:val="24"/>
          <w:szCs w:val="24"/>
        </w:rPr>
        <w:tab/>
      </w:r>
      <w:r w:rsidR="00610F8B" w:rsidRPr="009A2C45">
        <w:rPr>
          <w:rFonts w:ascii="Times New Roman" w:hAnsi="Times New Roman" w:cs="Times New Roman"/>
          <w:sz w:val="24"/>
          <w:szCs w:val="24"/>
        </w:rPr>
        <w:t>Сформировать  понятия  звонкий  согласный  звук,  глухой  согласный  звук,  мягкий</w:t>
      </w:r>
      <w:r w:rsidR="004844B0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9A2C45">
        <w:rPr>
          <w:rFonts w:ascii="Times New Roman" w:hAnsi="Times New Roman" w:cs="Times New Roman"/>
          <w:sz w:val="24"/>
          <w:szCs w:val="24"/>
        </w:rPr>
        <w:t>согласный звук, твердый согласный звук.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ОБУЧЕНИЕ ЭЛЕМЕНТАМ</w:t>
      </w:r>
      <w:r w:rsidR="00C3217E">
        <w:rPr>
          <w:rFonts w:ascii="Times New Roman" w:hAnsi="Times New Roman" w:cs="Times New Roman"/>
          <w:b/>
          <w:sz w:val="24"/>
          <w:szCs w:val="24"/>
        </w:rPr>
        <w:t xml:space="preserve"> ГРАМОТЫ 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понятие буквы и представление о том, чем звук отличается от буквы.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буквами Б, Д, Г, Ф, В, Х, Ы, С, З, Ш, Ж, Э.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 навыки  составления  букв  из  палочек,  выкладывания  из шнурочка  и  мозаики,  лепки  из  пластилина,  «рисования»  </w:t>
      </w:r>
      <w:r w:rsidR="004844B0">
        <w:rPr>
          <w:rFonts w:ascii="Times New Roman" w:hAnsi="Times New Roman" w:cs="Times New Roman"/>
          <w:sz w:val="24"/>
          <w:szCs w:val="24"/>
        </w:rPr>
        <w:t xml:space="preserve">по  тонкому  слою  манки  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в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воздухе.  Учить  узнавать  «зашумленные»  изображения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пройденных  букв;  пройденные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буквы,  изображенные  с  недостающими  элементами;  находить  знакомые  буквы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в  ряду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правильно и зеркально изображенных букв.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 навыки  осознанного  чтения  слов  и  предложений  с  пройденными буквами.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некоторыми правилами правописания (раздельное  написание слов в  предложении,  употребление  прописной  буквы  в  нач</w:t>
      </w:r>
      <w:r w:rsidRPr="00CA2930">
        <w:rPr>
          <w:rFonts w:ascii="Times New Roman" w:hAnsi="Times New Roman" w:cs="Times New Roman"/>
          <w:sz w:val="24"/>
          <w:szCs w:val="24"/>
        </w:rPr>
        <w:t xml:space="preserve">але  предложения  и  в  именах </w:t>
      </w:r>
      <w:r w:rsidR="00610F8B" w:rsidRPr="00CA2930">
        <w:rPr>
          <w:rFonts w:ascii="Times New Roman" w:hAnsi="Times New Roman" w:cs="Times New Roman"/>
          <w:sz w:val="24"/>
          <w:szCs w:val="24"/>
        </w:rPr>
        <w:t>собственных, точка в конце предложения, написание  жи-ши с буквой И).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</w:t>
      </w:r>
      <w:r w:rsidRPr="00CA2930">
        <w:rPr>
          <w:rFonts w:ascii="Times New Roman" w:hAnsi="Times New Roman" w:cs="Times New Roman"/>
          <w:sz w:val="24"/>
          <w:szCs w:val="24"/>
        </w:rPr>
        <w:t xml:space="preserve">ание, слышать ошибки в чужой 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своей речи.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 составлять  рассказы-описания,  а  затем и  за</w:t>
      </w:r>
      <w:r w:rsidRPr="00CA2930">
        <w:rPr>
          <w:rFonts w:ascii="Times New Roman" w:hAnsi="Times New Roman" w:cs="Times New Roman"/>
          <w:sz w:val="24"/>
          <w:szCs w:val="24"/>
        </w:rPr>
        <w:t xml:space="preserve">гадки-описания о  предметах  и </w:t>
      </w:r>
      <w:r w:rsidR="00610F8B" w:rsidRPr="00CA2930">
        <w:rPr>
          <w:rFonts w:ascii="Times New Roman" w:hAnsi="Times New Roman" w:cs="Times New Roman"/>
          <w:sz w:val="24"/>
          <w:szCs w:val="24"/>
        </w:rPr>
        <w:t>объектах  по  образцу,  предложенному  плану;  связно  расс</w:t>
      </w:r>
      <w:r w:rsidRPr="00CA2930">
        <w:rPr>
          <w:rFonts w:ascii="Times New Roman" w:hAnsi="Times New Roman" w:cs="Times New Roman"/>
          <w:sz w:val="24"/>
          <w:szCs w:val="24"/>
        </w:rPr>
        <w:t xml:space="preserve">казывать  о  содержании  серии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сюжетных картинок и сюжетной картины по предложенному педагогом или коллективно составленному плану.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 пересказа хорошо знакомых сказок и коротких текстов.</w:t>
      </w:r>
    </w:p>
    <w:p w:rsidR="00610F8B" w:rsidRPr="00CA2930" w:rsidRDefault="00CA2930" w:rsidP="00484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 умение  «оречевлять»  игровую  ситуацию  и </w:t>
      </w:r>
      <w:r w:rsidR="004844B0">
        <w:rPr>
          <w:rFonts w:ascii="Times New Roman" w:hAnsi="Times New Roman" w:cs="Times New Roman"/>
          <w:sz w:val="24"/>
          <w:szCs w:val="24"/>
        </w:rPr>
        <w:t xml:space="preserve"> на  этой  основе </w:t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коммуникативную функцию речи.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СЛОВАРЯ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Расширять,  уточнять  и  активизировать  словарь  на  основе  систематизации  и обобщения знаний об окружающем.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 практическому  овладению  существительными  с  уменьшительными  и увеличительными  суффиксами,  существительными  суффиксами  единичности; существительными, образованными от глаголов.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 экспрессивную  речь  сложными  словами,  неизменяемыми  словами, словами-антонимами и словами-синонимами.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Расширять представления о переносном значении и многозначности  слов. </w:t>
      </w:r>
      <w:r w:rsidRPr="00CA2930">
        <w:rPr>
          <w:rFonts w:ascii="Times New Roman" w:hAnsi="Times New Roman" w:cs="Times New Roman"/>
          <w:sz w:val="24"/>
          <w:szCs w:val="24"/>
        </w:rPr>
        <w:tab/>
      </w:r>
      <w:r w:rsidR="004844B0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10F8B" w:rsidRPr="00CA2930">
        <w:rPr>
          <w:rFonts w:ascii="Times New Roman" w:hAnsi="Times New Roman" w:cs="Times New Roman"/>
          <w:sz w:val="24"/>
          <w:szCs w:val="24"/>
        </w:rPr>
        <w:t>использовать слова в переносном значении, многозначные слова.</w:t>
      </w:r>
    </w:p>
    <w:p w:rsidR="00610F8B" w:rsidRPr="00CA2930" w:rsidRDefault="004844B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 экспрессивную  речь  прила</w:t>
      </w:r>
      <w:r w:rsidR="00CA2930" w:rsidRPr="00CA2930">
        <w:rPr>
          <w:rFonts w:ascii="Times New Roman" w:hAnsi="Times New Roman" w:cs="Times New Roman"/>
          <w:sz w:val="24"/>
          <w:szCs w:val="24"/>
        </w:rPr>
        <w:t xml:space="preserve">гательными  с  уменьшительными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суффиксами, относительными и притяжательными прилагательными; прила</w:t>
      </w:r>
      <w:r w:rsidR="00CA2930" w:rsidRPr="00CA2930">
        <w:rPr>
          <w:rFonts w:ascii="Times New Roman" w:hAnsi="Times New Roman" w:cs="Times New Roman"/>
          <w:sz w:val="24"/>
          <w:szCs w:val="24"/>
        </w:rPr>
        <w:t xml:space="preserve">гательными, </w:t>
      </w:r>
      <w:r w:rsidR="00610F8B" w:rsidRPr="00CA2930">
        <w:rPr>
          <w:rFonts w:ascii="Times New Roman" w:hAnsi="Times New Roman" w:cs="Times New Roman"/>
          <w:sz w:val="24"/>
          <w:szCs w:val="24"/>
        </w:rPr>
        <w:t>обозначающими моральные качества людей.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Способствовать дальнейшему овладению приставочными глаголами, глаголами  с оттенками значений.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Способствовать  практическому  овладению  всеми  простыми  и  основными сложными предлогами.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СОВЕРШЕНСТВОВАНИЕ ГРАММАТИЧЕСКОГО СТРОЯ РЕЧИ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Совершенствовать умение  употреблять имена существительные единственного и множественного  числа  в  именительном  падеже  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в  косвенных  падежах  как  в </w:t>
      </w:r>
      <w:r w:rsidR="00610F8B" w:rsidRPr="00CA2930">
        <w:rPr>
          <w:rFonts w:ascii="Times New Roman" w:hAnsi="Times New Roman" w:cs="Times New Roman"/>
          <w:sz w:val="24"/>
          <w:szCs w:val="24"/>
        </w:rPr>
        <w:t>беспредложных конструкциях,</w:t>
      </w:r>
      <w:r w:rsidR="004844B0">
        <w:rPr>
          <w:rFonts w:ascii="Times New Roman" w:hAnsi="Times New Roman" w:cs="Times New Roman"/>
          <w:sz w:val="24"/>
          <w:szCs w:val="24"/>
        </w:rPr>
        <w:t xml:space="preserve"> так и в конструкциях с предлог</w:t>
      </w:r>
      <w:r w:rsidR="00610F8B" w:rsidRPr="00CA2930">
        <w:rPr>
          <w:rFonts w:ascii="Times New Roman" w:hAnsi="Times New Roman" w:cs="Times New Roman"/>
          <w:sz w:val="24"/>
          <w:szCs w:val="24"/>
        </w:rPr>
        <w:t>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умение  образовывать и  использовать  имена  существительные и имена прилагательные с уменьшительными суффиксами.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Формировать  умение  образовывать  и  использовать  имена  существительные  с увеличительными суффиксами и суффиксами единичности.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умение согласовывать прилагательные и числительные с</w:t>
      </w:r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 xml:space="preserve">существительными в роде, числе и падеже; подбирать однородные определения к </w:t>
      </w:r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существительным.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Сформировать  умение  образовывать  и  использовать  в  активной  речи сравнительную степень имен прилагательных. 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умение  образовывать  и  использовать  возвратные  глаголы,  глаголы  в разных  временных  формах,  в  том  числе  в  форме  б</w:t>
      </w:r>
      <w:r w:rsidRPr="00CA2930">
        <w:rPr>
          <w:rFonts w:ascii="Times New Roman" w:hAnsi="Times New Roman" w:cs="Times New Roman"/>
          <w:sz w:val="24"/>
          <w:szCs w:val="24"/>
        </w:rPr>
        <w:t xml:space="preserve">удущего  простого  и  будущего </w:t>
      </w:r>
      <w:r w:rsidR="00610F8B" w:rsidRPr="00CA2930">
        <w:rPr>
          <w:rFonts w:ascii="Times New Roman" w:hAnsi="Times New Roman" w:cs="Times New Roman"/>
          <w:sz w:val="24"/>
          <w:szCs w:val="24"/>
        </w:rPr>
        <w:t>сложного времени.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навыки  составления  простых  предложений  по  вопросам,  по демонстрации  действия,  по  картине;  распространения  простых  предлож</w:t>
      </w:r>
      <w:r w:rsidRPr="00CA2930">
        <w:rPr>
          <w:rFonts w:ascii="Times New Roman" w:hAnsi="Times New Roman" w:cs="Times New Roman"/>
          <w:sz w:val="24"/>
          <w:szCs w:val="24"/>
        </w:rPr>
        <w:t xml:space="preserve">ений </w:t>
      </w:r>
      <w:r w:rsidR="00610F8B" w:rsidRPr="00CA2930">
        <w:rPr>
          <w:rFonts w:ascii="Times New Roman" w:hAnsi="Times New Roman" w:cs="Times New Roman"/>
          <w:sz w:val="24"/>
          <w:szCs w:val="24"/>
        </w:rPr>
        <w:t>однородными членами.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навыки  составления  и  использования  сложносочиненныхпредложений  с  противопоставлением  и  сло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жноподчиненных  предложений  с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придаточными времени, следствия, причины.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навыки  анализа  простых  двусоставных  распространенных предложений  без  предлогов.  Сформировать  навыки  анал</w:t>
      </w:r>
      <w:r w:rsidRPr="00CA2930">
        <w:rPr>
          <w:rFonts w:ascii="Times New Roman" w:hAnsi="Times New Roman" w:cs="Times New Roman"/>
          <w:sz w:val="24"/>
          <w:szCs w:val="24"/>
        </w:rPr>
        <w:t xml:space="preserve">иза  предложений   с  простыми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предлогами и навыки составления графических схем таких предложений.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 знание  некоторых  правил  правописания,  с  которыми  дети  были ознакомлены в предыдущей группе.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ФОНЕТИ</w:t>
      </w:r>
      <w:r w:rsidR="00CA2930">
        <w:rPr>
          <w:rFonts w:ascii="Times New Roman" w:hAnsi="Times New Roman" w:cs="Times New Roman"/>
          <w:b/>
          <w:sz w:val="24"/>
          <w:szCs w:val="24"/>
        </w:rPr>
        <w:t xml:space="preserve">КО-ФОНЕМАТИЧЕСКОЙ СИСТЕМЫ ЯЗЫКА </w:t>
      </w:r>
      <w:r w:rsidRPr="00610F8B">
        <w:rPr>
          <w:rFonts w:ascii="Times New Roman" w:hAnsi="Times New Roman" w:cs="Times New Roman"/>
          <w:b/>
          <w:sz w:val="24"/>
          <w:szCs w:val="24"/>
        </w:rPr>
        <w:t>И НАВЫКОВ ЯЗЫКОВОГО АНАЛИЗА И СИНТЕЗА</w:t>
      </w:r>
    </w:p>
    <w:p w:rsidR="00610F8B" w:rsidRPr="00610F8B" w:rsidRDefault="00610F8B" w:rsidP="00610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Продолжить  работу  по  развитию  речевого  дыхания,  формированию  правильной голосоподачи  и  плавности  речи.  Учить  соблюдать  го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лосовой  режим,  не  допускать </w:t>
      </w:r>
      <w:r w:rsidR="00610F8B" w:rsidRPr="00CA2930">
        <w:rPr>
          <w:rFonts w:ascii="Times New Roman" w:hAnsi="Times New Roman" w:cs="Times New Roman"/>
          <w:sz w:val="24"/>
          <w:szCs w:val="24"/>
        </w:rPr>
        <w:t>форсирования голоса, крика.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тембровую окраску голоса, совершенствовать умение  изменять высоту тона в играх.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Учить говорить в спокойном темпе.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Продолжать  работу  над  четкостью  дикции,  интонационной  выразительностью речи.</w:t>
      </w:r>
    </w:p>
    <w:p w:rsidR="00610F8B" w:rsidRPr="00610F8B" w:rsidRDefault="00610F8B" w:rsidP="00610F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Активизировать и совершенствовать движения речевого аппарата.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Уточнить  произношение  звуков  [j ],  [ц],  [ч],  [щ]  в  слогах,  словах,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предложениях, небольших текстах, в игровой и свободной речевой деятельности.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Завершить автоматизацию правильного произношения  звуков всех групп в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свободной речевой деятельности.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  над  слоговой  структурой  слова,  формирование  навыков  слогового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анализа и синтеза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</w:t>
      </w:r>
      <w:r w:rsidRPr="00CA2930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>и закрытыми слогами (абрикос, апельсин) и 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Работать над односложными словами со стечением согласных в начале</w:t>
      </w:r>
      <w:r w:rsidRPr="00CA2930">
        <w:rPr>
          <w:rFonts w:ascii="Times New Roman" w:hAnsi="Times New Roman" w:cs="Times New Roman"/>
          <w:sz w:val="24"/>
          <w:szCs w:val="24"/>
        </w:rPr>
        <w:t xml:space="preserve"> </w:t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и  конце  слов  (слон,  мост)  и  над  двусложными </w:t>
      </w:r>
      <w:r w:rsidRPr="00CA2930">
        <w:rPr>
          <w:rFonts w:ascii="Times New Roman" w:hAnsi="Times New Roman" w:cs="Times New Roman"/>
          <w:sz w:val="24"/>
          <w:szCs w:val="24"/>
        </w:rPr>
        <w:t xml:space="preserve"> словами  с  двумя  стечениями </w:t>
      </w:r>
      <w:r w:rsidR="00610F8B" w:rsidRPr="00CA2930">
        <w:rPr>
          <w:rFonts w:ascii="Times New Roman" w:hAnsi="Times New Roman" w:cs="Times New Roman"/>
          <w:sz w:val="24"/>
          <w:szCs w:val="24"/>
        </w:rPr>
        <w:t>согласных (планка) и 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Работать  над  трех-,  четырех-,  и  пятисложными  словами  со  сложной звукослоговой  структурой  (динозавр,  градусник,  перекресток,  температура)  и 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введением их в предложения.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навыки слогового анализа и синтеза сл</w:t>
      </w:r>
      <w:r w:rsidRPr="00CA2930">
        <w:rPr>
          <w:rFonts w:ascii="Times New Roman" w:hAnsi="Times New Roman" w:cs="Times New Roman"/>
          <w:sz w:val="24"/>
          <w:szCs w:val="24"/>
        </w:rPr>
        <w:t xml:space="preserve">ов, состоящих из одного, двух, </w:t>
      </w:r>
      <w:r w:rsidR="00610F8B" w:rsidRPr="00CA2930">
        <w:rPr>
          <w:rFonts w:ascii="Times New Roman" w:hAnsi="Times New Roman" w:cs="Times New Roman"/>
          <w:sz w:val="24"/>
          <w:szCs w:val="24"/>
        </w:rPr>
        <w:t>трех слогов.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Совершенствование  фонематических  представлений,  навыков  звукового</w:t>
      </w:r>
    </w:p>
    <w:p w:rsidR="00610F8B" w:rsidRPr="00CA2930" w:rsidRDefault="00610F8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анализа и синтеза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 представления  о  гласных  и  согласных  звуках,  их  отличительных признаках.  Упражнять  в  различении  гласных  и  согласных  звуков,  в  подборе  слов </w:t>
      </w:r>
      <w:r w:rsidRPr="00CA2930">
        <w:rPr>
          <w:rFonts w:ascii="Times New Roman" w:hAnsi="Times New Roman" w:cs="Times New Roman"/>
          <w:sz w:val="24"/>
          <w:szCs w:val="24"/>
        </w:rPr>
        <w:t xml:space="preserve"> на </w:t>
      </w:r>
      <w:r w:rsidR="00610F8B" w:rsidRPr="00CA2930">
        <w:rPr>
          <w:rFonts w:ascii="Times New Roman" w:hAnsi="Times New Roman" w:cs="Times New Roman"/>
          <w:sz w:val="24"/>
          <w:szCs w:val="24"/>
        </w:rPr>
        <w:t>заданные гласные и согласные звуки.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Закрепить  представления  о  твердости-мягкости,  глухости-звонкости  согласных звуков.  Упражнять  в  дифференциации  согласных  звуков  </w:t>
      </w:r>
      <w:r w:rsidRPr="00CA2930">
        <w:rPr>
          <w:rFonts w:ascii="Times New Roman" w:hAnsi="Times New Roman" w:cs="Times New Roman"/>
          <w:sz w:val="24"/>
          <w:szCs w:val="24"/>
        </w:rPr>
        <w:t xml:space="preserve">по  акустическим  признакам  и </w:t>
      </w:r>
      <w:r w:rsidR="00610F8B" w:rsidRPr="00CA2930">
        <w:rPr>
          <w:rFonts w:ascii="Times New Roman" w:hAnsi="Times New Roman" w:cs="Times New Roman"/>
          <w:sz w:val="24"/>
          <w:szCs w:val="24"/>
        </w:rPr>
        <w:t>по месту образования.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 xml:space="preserve">Познакомить с новыми звуками [j ], [ц], [ч], [щ], [л], [л’], [р], [р’].   </w:t>
      </w: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умение выделять эти звуки на фоне слова, подбирать слова с этими звуками.</w:t>
      </w:r>
    </w:p>
    <w:p w:rsidR="00610F8B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с буквами Й, Е, Ё, Ю, Я, Ц, Ч, Щ, Л, Р, Ь, Ъ.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умение правильно называть буквы русского алфавита.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навыки выкладывания букв из палочек, кубиков, мозаики;</w:t>
      </w:r>
    </w:p>
    <w:p w:rsidR="00610F8B" w:rsidRPr="00CA2930" w:rsidRDefault="00610F8B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«печатания»; лепки их из пластилина.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 навык  осознанного  чтения  слов,  предложений,  небольших текстов.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Закрепить знание уже известных детям правил правописания.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Познакомить  детей  с  некоторыми  правилами  правописания  (написание  ча-ща  с буквой А, чу-щу с буквой У).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Научить разгадывать ребусы, решать кроссворды, читать изографы.</w:t>
      </w:r>
    </w:p>
    <w:p w:rsidR="00610F8B" w:rsidRPr="00610F8B" w:rsidRDefault="00610F8B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8B">
        <w:rPr>
          <w:rFonts w:ascii="Times New Roman" w:hAnsi="Times New Roman" w:cs="Times New Roman"/>
          <w:b/>
          <w:sz w:val="24"/>
          <w:szCs w:val="24"/>
        </w:rPr>
        <w:t>РАЗВИТИЕ СВЯЗНОЙ РЕЧИ И РЕЧЕВОГО ОБЩЕНИЯ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Развивать  стремление  обсуждать  увиденное,  рассказывать  о  переживаниях, впечатлениях.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Закреплять  умение  составлять  описательные  рассказы  и  загадки-описания  о предметах и объектах по заданному плану и самостоятельно составленному плану.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Сформировать  навык  пересказа  небольших  рассказов  с  изменением  времени действия или лица рассказчика.</w:t>
      </w:r>
    </w:p>
    <w:p w:rsidR="00610F8B" w:rsidRPr="00CA2930" w:rsidRDefault="00CA2930" w:rsidP="00610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ab/>
      </w:r>
      <w:r w:rsidR="00610F8B" w:rsidRPr="00CA2930">
        <w:rPr>
          <w:rFonts w:ascii="Times New Roman" w:hAnsi="Times New Roman" w:cs="Times New Roman"/>
          <w:sz w:val="24"/>
          <w:szCs w:val="24"/>
        </w:rPr>
        <w:t>Совершенствовать навык составления рассказов п</w:t>
      </w:r>
      <w:r w:rsidRPr="00CA2930">
        <w:rPr>
          <w:rFonts w:ascii="Times New Roman" w:hAnsi="Times New Roman" w:cs="Times New Roman"/>
          <w:sz w:val="24"/>
          <w:szCs w:val="24"/>
        </w:rPr>
        <w:t xml:space="preserve">о серии картин и по картине, в </w:t>
      </w:r>
      <w:r w:rsidR="00610F8B" w:rsidRPr="00CA2930">
        <w:rPr>
          <w:rFonts w:ascii="Times New Roman" w:hAnsi="Times New Roman" w:cs="Times New Roman"/>
          <w:sz w:val="24"/>
          <w:szCs w:val="24"/>
        </w:rPr>
        <w:t>том числе с описанием событий, предшествующих изо</w:t>
      </w:r>
      <w:r w:rsidRPr="00CA2930">
        <w:rPr>
          <w:rFonts w:ascii="Times New Roman" w:hAnsi="Times New Roman" w:cs="Times New Roman"/>
          <w:sz w:val="24"/>
          <w:szCs w:val="24"/>
        </w:rPr>
        <w:t xml:space="preserve">браженному или последующих  за </w:t>
      </w:r>
      <w:r w:rsidR="00610F8B" w:rsidRPr="00CA2930">
        <w:rPr>
          <w:rFonts w:ascii="Times New Roman" w:hAnsi="Times New Roman" w:cs="Times New Roman"/>
          <w:sz w:val="24"/>
          <w:szCs w:val="24"/>
        </w:rPr>
        <w:t>изображенным событием.</w:t>
      </w:r>
    </w:p>
    <w:p w:rsidR="00610F8B" w:rsidRDefault="009E5616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10F8B" w:rsidRPr="00610F8B">
        <w:rPr>
          <w:rFonts w:ascii="Times New Roman" w:hAnsi="Times New Roman" w:cs="Times New Roman"/>
          <w:b/>
          <w:sz w:val="24"/>
          <w:szCs w:val="24"/>
        </w:rPr>
        <w:t>.2. Образовательная область «Познавательное развитие»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Совершенствовать умение обследовать предметы разными способами.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глазомер в специальных упражнениях и играх.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Учить  воспринимать  предметы,  их  свойства;  сравнивать  предметы;  подбирать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группу предметов по заданному признаку.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Развивать  цветовосприятие  и  цветоразличение,  умение  различать  цвета  по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насыщенности;  учить  называть  оттенки  цветов.  Сформировать  представление  о расположении цветов в радуге.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Продолжать  знакомить  с  геометрическими  формами  и  фигурами;  учить использовать  в  качестве  эталонов  при  сравнении  предметов  плоскостные  и  объемные </w:t>
      </w:r>
    </w:p>
    <w:p w:rsidR="00CA2930" w:rsidRPr="00CA2930" w:rsidRDefault="00CA2930" w:rsidP="00CA2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фигуры</w:t>
      </w:r>
      <w:r w:rsidRPr="00CA2930">
        <w:rPr>
          <w:rFonts w:ascii="Times New Roman" w:hAnsi="Times New Roman" w:cs="Times New Roman"/>
          <w:b/>
          <w:sz w:val="24"/>
          <w:szCs w:val="24"/>
        </w:rPr>
        <w:t>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ПСИХИЧЕСКИХ ФУНКЦИЙ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 звучание  нескольких  игрушек  или  детских  музыкальных  инструментов, предметов-заместителей; громкие и тихие, высокие и низкие звуки.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Развивать зрительное внимание и память в работе с разрезными картинками (4 —8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частей, все виды разрезов) и пазлами по всем изучаемым лексическим темам.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Продолжать  развивать  мышление  в  упражнениях  на  группировку  и классификацию  предметов  по  одному  или  нескольким  признакам  (цвету,  форме, размеру, материалу).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Расширять  представления о  родной  стране  как  многонациональном  государстве,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государственных праздниках, родном городе и его достопримечательностях.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 представление  о  Российской  армии  и  профессиях  военных,  о почетной обязанности защищать Родину.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представление о родословной своей семьи. Привлекать к подготовке семейных  праздников.  Приобщать  к  участию  в  совместных  с  родителями  занятиях, вечерах досуга, праздниках.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Расширять  представления  о  предметах  ближайшего  окружения,  их  назначении, деталях и  частях, из которых они состоят; материалах, из которых они сделаны. Учить самостоятельно  характеризовать  свойства  и  качества  предметов,  определять  цвет,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lastRenderedPageBreak/>
        <w:t>величину, форму.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Расширять  представления  о  профессиях,  трудовых  действиях  взрослых. Формировать  представления  об  инструме</w:t>
      </w:r>
      <w:r w:rsidR="00F71A7A">
        <w:rPr>
          <w:rFonts w:ascii="Times New Roman" w:hAnsi="Times New Roman" w:cs="Times New Roman"/>
          <w:sz w:val="24"/>
          <w:szCs w:val="24"/>
        </w:rPr>
        <w:t xml:space="preserve">нтах,  орудиях  труда,  нужных </w:t>
      </w:r>
      <w:r w:rsidRPr="00CA2930">
        <w:rPr>
          <w:rFonts w:ascii="Times New Roman" w:hAnsi="Times New Roman" w:cs="Times New Roman"/>
          <w:sz w:val="24"/>
          <w:szCs w:val="24"/>
        </w:rPr>
        <w:t>представителям разных профессий; о бытовой технике.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Учить сравнивать и классифицировать предметы по разным признакам.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sz w:val="24"/>
          <w:szCs w:val="24"/>
        </w:rPr>
        <w:t>об обитателях уголка природы и уходе за ними. Воспитывать ответственность за них.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Систематизировать знания о временах года и частях суток.</w:t>
      </w:r>
    </w:p>
    <w:p w:rsidR="00CA2930" w:rsidRPr="00CA2930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2930">
        <w:rPr>
          <w:rFonts w:ascii="Times New Roman" w:hAnsi="Times New Roman" w:cs="Times New Roman"/>
          <w:sz w:val="24"/>
          <w:szCs w:val="24"/>
        </w:rPr>
        <w:t>Формировать первичные представления о космосе, звездах, планетах.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РАЗВИТИЕ МАТЕМАТИЧЕСКИХ ПРЕДСТАВЛЕНИЙ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навыки  количественного  и  порядкового  счета  в  пределах  10  с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участием  слухового,  зрительного  и  двигательного  анализаторов.  Закрепить  в  речи количественные  и  порядковые  числительные,  ответы  на  вопросы  Сколько  всего?</w:t>
      </w:r>
      <w:r w:rsidR="00F71A7A">
        <w:rPr>
          <w:rFonts w:ascii="Times New Roman" w:hAnsi="Times New Roman" w:cs="Times New Roman"/>
          <w:sz w:val="24"/>
          <w:szCs w:val="24"/>
        </w:rPr>
        <w:t xml:space="preserve"> </w:t>
      </w:r>
      <w:r w:rsidRPr="00156A67">
        <w:rPr>
          <w:rFonts w:ascii="Times New Roman" w:hAnsi="Times New Roman" w:cs="Times New Roman"/>
          <w:sz w:val="24"/>
          <w:szCs w:val="24"/>
        </w:rPr>
        <w:t>Который  по  счету?  Совершенствовать  навык  отсчитывания  предметов  из  большего количества в пределах 10.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Учить сравнивать рядом стоящие числа (со зрительной опорой).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сравнения  групп  множеств  и  их  уравнивания  разными способами.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Познакомить с составом числа из единиц в пределах 5.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представление о  том,  что предмет  можно  делить на  равные  части,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что целое больше части. Учить называть части, сравнивать целое и часть.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представление  о  том,  что  результат  счета  не  зависит  от</w:t>
      </w:r>
      <w:r w:rsidR="00F71A7A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расположения предметов и направления счета.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навык  сравнения  двух  предметов  по  величине  (высоте,  ширине, длине) с помощью условной меры; определять величину предмета на глаз, пользоваться сравнительными  прилагательными  (выше,  ниже,  шире,  уже,  длиннее,  короче).</w:t>
      </w:r>
    </w:p>
    <w:p w:rsidR="00CA2930" w:rsidRPr="00F71A7A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7A">
        <w:rPr>
          <w:rFonts w:ascii="Times New Roman" w:hAnsi="Times New Roman" w:cs="Times New Roman"/>
          <w:b/>
          <w:sz w:val="24"/>
          <w:szCs w:val="24"/>
        </w:rPr>
        <w:tab/>
      </w:r>
      <w:r w:rsidR="00CA2930" w:rsidRPr="00F71A7A">
        <w:rPr>
          <w:rFonts w:ascii="Times New Roman" w:hAnsi="Times New Roman" w:cs="Times New Roman"/>
          <w:sz w:val="24"/>
          <w:szCs w:val="24"/>
        </w:rPr>
        <w:t>Совершенствовать  навык  раскладывания  предметов  в  возрастающем  и  убывающем порядке в пределах 10.</w:t>
      </w:r>
    </w:p>
    <w:p w:rsidR="00CA2930" w:rsidRPr="00F71A7A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A7A">
        <w:rPr>
          <w:rFonts w:ascii="Times New Roman" w:hAnsi="Times New Roman" w:cs="Times New Roman"/>
          <w:sz w:val="24"/>
          <w:szCs w:val="24"/>
        </w:rPr>
        <w:tab/>
      </w:r>
      <w:r w:rsidR="00CA2930" w:rsidRPr="00F71A7A">
        <w:rPr>
          <w:rFonts w:ascii="Times New Roman" w:hAnsi="Times New Roman" w:cs="Times New Roman"/>
          <w:sz w:val="24"/>
          <w:szCs w:val="24"/>
        </w:rPr>
        <w:t>Учить измерять объем условными мерками.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умение  узнавать  и  различать  плоские  и  объемные геометрические  фигуры  (круг,  овал,  квадрат,  прямоугольник,  треугольник,  шар,  куб,цилиндр), узнавать их форму в предметах ближайшего окружения.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Формировать  представление  о  четырехугольнике;  о  квадрате  и  прямоугольнике как его разновидностях.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Совершенствовать  навыки  ориентировки  в  пространстве  и  на  плоскости.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Формировать  навыки  ориентировки  по  простейшей  схеме,  </w:t>
      </w:r>
      <w:r w:rsidR="00F71A7A">
        <w:rPr>
          <w:rFonts w:ascii="Times New Roman" w:hAnsi="Times New Roman" w:cs="Times New Roman"/>
          <w:sz w:val="24"/>
          <w:szCs w:val="24"/>
        </w:rPr>
        <w:t xml:space="preserve">плану.  Учить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понимать  и обозначать в речи положение одного предмета по отношению к другому.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представления о смене времен года и их очередности, о смене частей суток  и  их  очередности.  Сформировать  представление о  таком временном отрезке,  как неделя, об очередности дней недели.</w:t>
      </w:r>
    </w:p>
    <w:p w:rsidR="00156A67" w:rsidRDefault="00156A67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lastRenderedPageBreak/>
        <w:t>Старший дошкольный возраст (с 6 до 7 лет)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Развивать  органы  чувств  (слух,  зрение,  обоняние,  осязание,  вкус).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умение  воспринимать  предметы  и  явления  окружающей действительности  посредством  всех  органов  чувств,  выделять  в  процессе  восприятия свойства и качества, существенные детали и на этой основе сравнивать предметы.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знание основных цветов и оттенков, обогатить представления о них.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ПСИХИЧЕСКИХ ФУНКЦИЙ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Совершенствовать,  характер  и  содержание  способов  обследования  предметов, способность обобщать.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Развивать  все  виды  внимания,  память,  стимулировать  развитие  творческого воображения, исключать стереотипность мышления.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ФОРМИРОВАНИЕ ЦЕЛОСТНОЙ КАРТИНЫ МИРА. 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 и  обобщить  представления  об  окружающем  предметном  мире,  о свойствах  и  качествах  материалов,  из  которых  сделаны  предметы;  о  процессе производства  предметов.  Воспитывать  уважение  к  людям  труда  и  результатам  их деятельности.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Обобщить  знания  о  членах  семьи,  профессиях  родителей,  бабушек  и  дедушек.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Сформировать  умение  называть  свое  имя  и </w:t>
      </w:r>
      <w:r w:rsidR="00F71A7A">
        <w:rPr>
          <w:rFonts w:ascii="Times New Roman" w:hAnsi="Times New Roman" w:cs="Times New Roman"/>
          <w:sz w:val="24"/>
          <w:szCs w:val="24"/>
        </w:rPr>
        <w:t xml:space="preserve"> отчество,  имена  и  отчества </w:t>
      </w:r>
      <w:r w:rsidR="00CA2930" w:rsidRPr="00156A67">
        <w:rPr>
          <w:rFonts w:ascii="Times New Roman" w:hAnsi="Times New Roman" w:cs="Times New Roman"/>
          <w:sz w:val="24"/>
          <w:szCs w:val="24"/>
        </w:rPr>
        <w:t>родителей, бабушек и дедушек; свою дату рождения, домашний адрес и телефон.</w:t>
      </w:r>
      <w:r w:rsidR="00F71A7A"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и обобщить представления о школе, об учебе. Сформировать интерес к учебе, желания учиться в школе.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  представления  о  бытовой  технике;  о  технических  приспособлениях, орудиях труда и инструментах, используемых представителями разных профессий.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 представления  о  транспорте,  видах  транспорта,  труде  людей  на транспорте.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 знание  основ  безопасности  жизнедеятельности.  Закрепить  знание правил техники безопасности, правил дорожного движения и навык соблюдения   правил поведения на улице.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Познакомить с адресом детского сада, научить находить детский сад и  свой дом на  плане  (схеме)  микрорайона.  Закрепить  навыки ориен</w:t>
      </w:r>
      <w:r w:rsidR="00F71A7A">
        <w:rPr>
          <w:rFonts w:ascii="Times New Roman" w:hAnsi="Times New Roman" w:cs="Times New Roman"/>
          <w:sz w:val="24"/>
          <w:szCs w:val="24"/>
        </w:rPr>
        <w:t xml:space="preserve">тировки  в  помещении  детского </w:t>
      </w:r>
      <w:r w:rsidR="00CA2930" w:rsidRPr="00156A67">
        <w:rPr>
          <w:rFonts w:ascii="Times New Roman" w:hAnsi="Times New Roman" w:cs="Times New Roman"/>
          <w:sz w:val="24"/>
          <w:szCs w:val="24"/>
        </w:rPr>
        <w:t>сада и на участке. Научить пользоваться планом детского сада и участка.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Сформировать  представление  о  школе  и  школьной  жизни.  Вызвать  стремление учиться в школе.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Расширить,  углубить  и  систематизировать  пред</w:t>
      </w:r>
      <w:r w:rsidR="00F71A7A">
        <w:rPr>
          <w:rFonts w:ascii="Times New Roman" w:hAnsi="Times New Roman" w:cs="Times New Roman"/>
          <w:sz w:val="24"/>
          <w:szCs w:val="24"/>
        </w:rPr>
        <w:t xml:space="preserve">ставления  о  родном городе  и </w:t>
      </w:r>
      <w:r w:rsidR="00CA2930" w:rsidRPr="00156A67">
        <w:rPr>
          <w:rFonts w:ascii="Times New Roman" w:hAnsi="Times New Roman" w:cs="Times New Roman"/>
          <w:sz w:val="24"/>
          <w:szCs w:val="24"/>
        </w:rPr>
        <w:t>его достопримечательностях. Вызвать чувство гордости за свой родной город.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Сформировать  представление  о  Москве,  как  столице  России;  о  Российской Федерации,  как  о  Родине,  многонациональном  государстве.  Приобщать  к  истокам народной  культуры.  Воспитывать  чувство  любви  к  Родине  и  интерес  к  событиям, </w:t>
      </w:r>
      <w:r w:rsidR="00CA2930" w:rsidRPr="00156A67">
        <w:rPr>
          <w:rFonts w:ascii="Times New Roman" w:hAnsi="Times New Roman" w:cs="Times New Roman"/>
          <w:sz w:val="24"/>
          <w:szCs w:val="24"/>
        </w:rPr>
        <w:lastRenderedPageBreak/>
        <w:t xml:space="preserve">происходящим  в  ней.  Расширить  представления  о  государственных  праздниках.  </w:t>
      </w: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Учить находить Россию на глобусе и карте.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Углублять  знания  о  Российской  армии,  защитниках  Родины.  Воспитывать уважение к ним.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Систематизировать знания о смене времен года, сезонных изменениях в  природе; о жизнедеятельности растений и животных. Воспитывать любовь и бережное отношение ко  всему  живому.  Познакомить  с  растениями  и  животными,  занесенными  в  Красную книгу.  Закладывать  основы  экологических  знаний,  экологической  культуры, экологического поведения.</w:t>
      </w:r>
    </w:p>
    <w:p w:rsidR="00CA2930" w:rsidRPr="00CA2930" w:rsidRDefault="00CA2930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</w:t>
      </w:r>
    </w:p>
    <w:p w:rsidR="00156A67" w:rsidRDefault="00CA2930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Количество  и  счет.</w:t>
      </w:r>
      <w:r w:rsidRPr="00156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Уточнить  и  расширить  представления  о  количественных </w:t>
      </w:r>
    </w:p>
    <w:p w:rsid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отношениях  в  натуральном  ряду  чисел  в  пределах  10.  Совершенствовать  навыки</w:t>
      </w:r>
      <w:r w:rsidR="00F71A7A">
        <w:rPr>
          <w:rFonts w:ascii="Times New Roman" w:hAnsi="Times New Roman" w:cs="Times New Roman"/>
          <w:sz w:val="24"/>
          <w:szCs w:val="24"/>
        </w:rPr>
        <w:t xml:space="preserve"> </w:t>
      </w:r>
      <w:r w:rsidRPr="00156A67">
        <w:rPr>
          <w:rFonts w:ascii="Times New Roman" w:hAnsi="Times New Roman" w:cs="Times New Roman"/>
          <w:sz w:val="24"/>
          <w:szCs w:val="24"/>
        </w:rPr>
        <w:t>количественного и порядкового счета в прямом и обратном порядке.   Упражнять в счете пред</w:t>
      </w:r>
      <w:r w:rsidR="00156A67">
        <w:rPr>
          <w:rFonts w:ascii="Times New Roman" w:hAnsi="Times New Roman" w:cs="Times New Roman"/>
          <w:sz w:val="24"/>
          <w:szCs w:val="24"/>
        </w:rPr>
        <w:t>метов  в  разных  направлениях.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Познакомить  с  цифрами  от  0  до  9.  Ввести  в  речь термин  соседние  числа.  </w:t>
      </w: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 навык  называния  последующего  и  предыдущего чисел.  Научить  увеличивать  и  уменьшать  каждое  число  на  1.  Сформировать  умение раскладывать  число  на  два  меньших.  Упражнять  в  решении  и  придумывании  задач, головоломок. При решении задач учить пользоваться математическими знак ами:  «+»,  «–», «=».</w:t>
      </w:r>
    </w:p>
    <w:p w:rsidR="00CA2930" w:rsidRPr="00CD122B" w:rsidRDefault="00156A67" w:rsidP="00CD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Познакомить с монетами достоинством 1, 5, 10, 50 копеек, 1 рубль, 5 рублей.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Величина.  </w:t>
      </w:r>
      <w:r w:rsidRPr="00156A67">
        <w:rPr>
          <w:rFonts w:ascii="Times New Roman" w:hAnsi="Times New Roman" w:cs="Times New Roman"/>
          <w:sz w:val="24"/>
          <w:szCs w:val="24"/>
        </w:rPr>
        <w:t>Упражнять  в  измерениях  с  помощью  условной  меры  и  сравнении предметов  по  длине,  ширине,  высоте,  толщине,  в  кла</w:t>
      </w:r>
      <w:r w:rsidR="00F71A7A">
        <w:rPr>
          <w:rFonts w:ascii="Times New Roman" w:hAnsi="Times New Roman" w:cs="Times New Roman"/>
          <w:sz w:val="24"/>
          <w:szCs w:val="24"/>
        </w:rPr>
        <w:t xml:space="preserve">ссификации  и  объединении  их </w:t>
      </w:r>
      <w:r w:rsidRPr="00156A67">
        <w:rPr>
          <w:rFonts w:ascii="Times New Roman" w:hAnsi="Times New Roman" w:cs="Times New Roman"/>
          <w:sz w:val="24"/>
          <w:szCs w:val="24"/>
        </w:rPr>
        <w:t>в множество по трем — четырем признакам.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измерения  объема  жидких  и  сыпучих  тел  с помощью условной меры. Развивать глазомер.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  деления  целого  на  2,  4,  8  равных  частей,  правильно называть части целого; понимать, что часть меньше целого, а целое больше части.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Форма.  </w:t>
      </w:r>
      <w:r w:rsidRPr="00156A67">
        <w:rPr>
          <w:rFonts w:ascii="Times New Roman" w:hAnsi="Times New Roman" w:cs="Times New Roman"/>
          <w:sz w:val="24"/>
          <w:szCs w:val="24"/>
        </w:rPr>
        <w:t xml:space="preserve">Cовершенствовать  навыки  распознавания  и  преобразования </w:t>
      </w:r>
    </w:p>
    <w:p w:rsid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 xml:space="preserve">геометрических фигур, воссоздания их по представлению, описанию. </w:t>
      </w:r>
    </w:p>
    <w:p w:rsid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Закрепить в речи названия  геометрических  фи</w:t>
      </w:r>
      <w:r w:rsidR="00F71A7A">
        <w:rPr>
          <w:rFonts w:ascii="Times New Roman" w:hAnsi="Times New Roman" w:cs="Times New Roman"/>
          <w:sz w:val="24"/>
          <w:szCs w:val="24"/>
        </w:rPr>
        <w:t xml:space="preserve">гур:  квадрат,  прямоугольник, </w:t>
      </w:r>
      <w:r w:rsidR="00CA2930" w:rsidRPr="00156A67">
        <w:rPr>
          <w:rFonts w:ascii="Times New Roman" w:hAnsi="Times New Roman" w:cs="Times New Roman"/>
          <w:sz w:val="24"/>
          <w:szCs w:val="24"/>
        </w:rPr>
        <w:t>треугольник,  круг,  овал;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930" w:rsidRPr="00156A67">
        <w:rPr>
          <w:rFonts w:ascii="Times New Roman" w:hAnsi="Times New Roman" w:cs="Times New Roman"/>
          <w:sz w:val="24"/>
          <w:szCs w:val="24"/>
        </w:rPr>
        <w:t>названия  объемных  гео</w:t>
      </w:r>
      <w:r w:rsidR="00F71A7A">
        <w:rPr>
          <w:rFonts w:ascii="Times New Roman" w:hAnsi="Times New Roman" w:cs="Times New Roman"/>
          <w:sz w:val="24"/>
          <w:szCs w:val="24"/>
        </w:rPr>
        <w:t xml:space="preserve">метрических  форм:  куб,  шар, 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цилиндр.  </w:t>
      </w:r>
    </w:p>
    <w:p w:rsidR="00CA2930" w:rsidRPr="00156A67" w:rsidRDefault="00CA2930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A67">
        <w:rPr>
          <w:rFonts w:ascii="Times New Roman" w:hAnsi="Times New Roman" w:cs="Times New Roman"/>
          <w:sz w:val="24"/>
          <w:szCs w:val="24"/>
        </w:rPr>
        <w:t>Сформировать представление о многоугольнике. Научить делить квадрат и круг на равные части.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 в  пространстве. 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Совершенствовать  навыки  ориентировки  на плоскос</w:t>
      </w:r>
      <w:r w:rsidR="00F71A7A">
        <w:rPr>
          <w:rFonts w:ascii="Times New Roman" w:hAnsi="Times New Roman" w:cs="Times New Roman"/>
          <w:sz w:val="24"/>
          <w:szCs w:val="24"/>
        </w:rPr>
        <w:t xml:space="preserve">ти  и  в  пространстве.  Учить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активно  использовать  слова:  вверху,  внизу,  слева,справа, выше, ниже, левее, правее.</w:t>
      </w:r>
    </w:p>
    <w:p w:rsidR="00CA2930" w:rsidRPr="00156A67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Сформировать умение создавать простейшие чертежи, планы, схемы.</w:t>
      </w:r>
    </w:p>
    <w:p w:rsidR="00156A67" w:rsidRDefault="00CA2930" w:rsidP="00156A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30">
        <w:rPr>
          <w:rFonts w:ascii="Times New Roman" w:hAnsi="Times New Roman" w:cs="Times New Roman"/>
          <w:b/>
          <w:sz w:val="24"/>
          <w:szCs w:val="24"/>
        </w:rPr>
        <w:t xml:space="preserve">Ориентировка  во  времени.  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Уточнить  и  расширить  представления  о  временных отношениях. Ввести в активный словарь слова: месяц,  неделя. </w:t>
      </w:r>
    </w:p>
    <w:p w:rsid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 Совершенствовать умение называть дни </w:t>
      </w:r>
      <w:r w:rsidR="00F71A7A">
        <w:rPr>
          <w:rFonts w:ascii="Times New Roman" w:hAnsi="Times New Roman" w:cs="Times New Roman"/>
          <w:sz w:val="24"/>
          <w:szCs w:val="24"/>
        </w:rPr>
        <w:t xml:space="preserve">недели и месяцы года. Закрепить </w:t>
      </w:r>
      <w:r w:rsidR="00CA2930" w:rsidRPr="00156A67">
        <w:rPr>
          <w:rFonts w:ascii="Times New Roman" w:hAnsi="Times New Roman" w:cs="Times New Roman"/>
          <w:sz w:val="24"/>
          <w:szCs w:val="24"/>
        </w:rPr>
        <w:t>представления об отношениях во времени (мину</w:t>
      </w:r>
      <w:r w:rsidR="00F71A7A">
        <w:rPr>
          <w:rFonts w:ascii="Times New Roman" w:hAnsi="Times New Roman" w:cs="Times New Roman"/>
          <w:sz w:val="24"/>
          <w:szCs w:val="24"/>
        </w:rPr>
        <w:t xml:space="preserve">та  —  час,  неделя  —  месяц, </w:t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месяц  —  год).  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 xml:space="preserve">Учить  определять  время  по  часам. </w:t>
      </w:r>
    </w:p>
    <w:p w:rsidR="00CA2930" w:rsidRPr="00156A67" w:rsidRDefault="00156A67" w:rsidP="0015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930" w:rsidRPr="00156A67">
        <w:rPr>
          <w:rFonts w:ascii="Times New Roman" w:hAnsi="Times New Roman" w:cs="Times New Roman"/>
          <w:sz w:val="24"/>
          <w:szCs w:val="24"/>
        </w:rPr>
        <w:t>Развивать  чувство  времени  Сформировать  умение  уст</w:t>
      </w:r>
      <w:r w:rsidR="00F71A7A">
        <w:rPr>
          <w:rFonts w:ascii="Times New Roman" w:hAnsi="Times New Roman" w:cs="Times New Roman"/>
          <w:sz w:val="24"/>
          <w:szCs w:val="24"/>
        </w:rPr>
        <w:t xml:space="preserve">анавливать  возрастные </w:t>
      </w:r>
      <w:r w:rsidR="00CA2930" w:rsidRPr="00156A67">
        <w:rPr>
          <w:rFonts w:ascii="Times New Roman" w:hAnsi="Times New Roman" w:cs="Times New Roman"/>
          <w:sz w:val="24"/>
          <w:szCs w:val="24"/>
        </w:rPr>
        <w:t>различия между людьми.</w:t>
      </w:r>
    </w:p>
    <w:p w:rsidR="00CA2930" w:rsidRDefault="009E5616" w:rsidP="00CA2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CA2930" w:rsidRPr="00CA2930">
        <w:rPr>
          <w:rFonts w:ascii="Times New Roman" w:hAnsi="Times New Roman" w:cs="Times New Roman"/>
          <w:b/>
          <w:sz w:val="24"/>
          <w:szCs w:val="24"/>
        </w:rPr>
        <w:t>.3. Образовательная область «Социально-коммуникативное развитие»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ОБЩЕПРИНЯТЫХ НОРМ ПОВЕДЕНИЯ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Приобщать  детей  к  моральным  ценностям  человечества.  Формировать нравственное  сознание  и  нравственное  поведение  через  создание  воспитывающих ситуаций.  Продолжать  знакомить  с  принятыми  нормами  и  правилами  поведения, формами и способами общения.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Учить быть требовательным к себе и окружающим.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Прививать такие качества, как коллективизм, человеколюбие, трудолюбие.</w:t>
      </w:r>
    </w:p>
    <w:p w:rsidR="00156A67" w:rsidRPr="00156A67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156A67">
        <w:rPr>
          <w:rFonts w:ascii="Times New Roman" w:hAnsi="Times New Roman" w:cs="Times New Roman"/>
          <w:sz w:val="24"/>
          <w:szCs w:val="24"/>
        </w:rPr>
        <w:t>Формировать представления о правах и обязанностях ребенка.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ГЕНДЕРНЫХ И ГРАЖДАНСКИХ ЧУВСТВ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Продолжать формирование Я-образа.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у мальчиков внимательное отношение к девочкам.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в девочках скромность, умение заботиться об окружающих.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Воспитывать  любовь  к  родному  городу,  малой  родине,  родной  стране,  чувство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патриотизма.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Насыщать игрой всю жизнь детей в детском саду.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Учить  детей  самостоятельно  организовывать  игровое  взаимодействие, осваивать игровые  способы  действий,  создавать  проблемно -игровые  ситуации,  овладевать условностью  игровых  действий,  заменят</w:t>
      </w:r>
      <w:r>
        <w:rPr>
          <w:rFonts w:ascii="Times New Roman" w:hAnsi="Times New Roman" w:cs="Times New Roman"/>
          <w:sz w:val="24"/>
          <w:szCs w:val="24"/>
        </w:rPr>
        <w:t>ь  предметные  действия  действ</w:t>
      </w:r>
      <w:r w:rsidR="00156A67" w:rsidRPr="00A5442B">
        <w:rPr>
          <w:rFonts w:ascii="Times New Roman" w:hAnsi="Times New Roman" w:cs="Times New Roman"/>
          <w:sz w:val="24"/>
          <w:szCs w:val="24"/>
        </w:rPr>
        <w:t>иями  с предметами-заместителями,  а  затем  и  словом,  отражать  в  игре  окружающую действительность.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в  игре  коммуникативные  навыки,  эмоциональную  отзывчивость  на чувства  окружающих  людей,  подражательность,  творческое  воображение,  активность, инициативность,  самостоятельность.  Учить  справедливо  оценивать  свои  поступки  и поступки товарищей. 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 детей  овладевать  основами  двигательной  и  гигиенической  культуры.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Обеспечивать  необходимый  уровень  двигательной  активности.  Совершенствовать навыки ориентировки в пространстве. Учить организовывать игры -соревнования, игры-эстафеты,  участвовать в  н</w:t>
      </w:r>
      <w:r w:rsidR="00F71A7A">
        <w:rPr>
          <w:rFonts w:ascii="Times New Roman" w:hAnsi="Times New Roman" w:cs="Times New Roman"/>
          <w:sz w:val="24"/>
          <w:szCs w:val="24"/>
        </w:rPr>
        <w:t>их,  соблюдать  правила.  Спосо</w:t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бствовать  </w:t>
      </w:r>
      <w:r w:rsidR="00156A67" w:rsidRPr="00A5442B">
        <w:rPr>
          <w:rFonts w:ascii="Times New Roman" w:hAnsi="Times New Roman" w:cs="Times New Roman"/>
          <w:sz w:val="24"/>
          <w:szCs w:val="24"/>
        </w:rPr>
        <w:lastRenderedPageBreak/>
        <w:t>развитию  жизненной активности,  настойчивости,  произвольности  поведения,  организованности,  чувства справедливости.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настольно-печатные  дидактические  игры (парные картинки, лото, домино, игры -«ходилки», головоломки), учить устанавливать и соблюдать  правила  в  игре.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Обогащать  в  игре  знания  и  представления  об  окр</w:t>
      </w:r>
      <w:r w:rsidR="00F71A7A">
        <w:rPr>
          <w:rFonts w:ascii="Times New Roman" w:hAnsi="Times New Roman" w:cs="Times New Roman"/>
          <w:sz w:val="24"/>
          <w:szCs w:val="24"/>
        </w:rPr>
        <w:t xml:space="preserve">ужающем мире.  Развивать </w:t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интеллектуальное  мышление,  формировать  навыки  абстрактных представлений. </w:t>
      </w: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Развивать дружелюбие и дисциплинированность.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156A67" w:rsidRP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Обогащать  и  расширять  социальный  опыт  детей.  Совершенствовать  способы </w:t>
      </w:r>
    </w:p>
    <w:p w:rsidR="00A5442B" w:rsidRDefault="00156A67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взаимодействия в  игре со сверстниками. </w:t>
      </w:r>
    </w:p>
    <w:p w:rsid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на основе общих  игровых  интересов.  Учить  самостоятельно  организовывать  сюжетно -ролевую игру,  устанавливать  и  соблюдать  правила,  распределять  роли,  прогнозировать  ролевые действия  и  ролевое  поведение,  согласовывать  свои  действия  с  действиями  других участников  игры.  </w:t>
      </w:r>
    </w:p>
    <w:p w:rsidR="00156A67" w:rsidRPr="00A5442B" w:rsidRDefault="00A5442B" w:rsidP="00A54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Учить  расширять  игровой  сюжет  путем  объединения  нескольких сюжетных линий. Развивать эмоции, воспитывать гуманные чувства к окружающим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</w:t>
      </w:r>
    </w:p>
    <w:p w:rsidR="00156A67" w:rsidRPr="00156A67" w:rsidRDefault="00156A67" w:rsidP="00A54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умение  инсценировать  стихи,  песенки,  разыгрывать  сценки  по знакомым  сказкам.  </w:t>
      </w:r>
    </w:p>
    <w:p w:rsid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 творческие  способности,  исполнительские навыки,  умение  взаимодействовать  с  другими  персонажами.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 Воспитывать  артистизм, эстетические  чувства,  развивать  эмоци</w:t>
      </w:r>
      <w:r w:rsidR="00F71A7A">
        <w:rPr>
          <w:rFonts w:ascii="Times New Roman" w:hAnsi="Times New Roman" w:cs="Times New Roman"/>
          <w:sz w:val="24"/>
          <w:szCs w:val="24"/>
        </w:rPr>
        <w:t xml:space="preserve">и,  воображение, </w:t>
      </w:r>
      <w:r>
        <w:rPr>
          <w:rFonts w:ascii="Times New Roman" w:hAnsi="Times New Roman" w:cs="Times New Roman"/>
          <w:sz w:val="24"/>
          <w:szCs w:val="24"/>
        </w:rPr>
        <w:t>фантазию,  ум</w:t>
      </w:r>
      <w:r w:rsidR="00156A67" w:rsidRPr="00A5442B">
        <w:rPr>
          <w:rFonts w:ascii="Times New Roman" w:hAnsi="Times New Roman" w:cs="Times New Roman"/>
          <w:sz w:val="24"/>
          <w:szCs w:val="24"/>
        </w:rPr>
        <w:t>ение перевоплощаться, духовный потенциал.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взрослых. Знакомить с п</w:t>
      </w:r>
      <w:r>
        <w:rPr>
          <w:rFonts w:ascii="Times New Roman" w:hAnsi="Times New Roman" w:cs="Times New Roman"/>
          <w:sz w:val="24"/>
          <w:szCs w:val="24"/>
        </w:rPr>
        <w:t>рофессиями взрослых в разных сфе</w:t>
      </w:r>
      <w:r w:rsidR="00F71A7A">
        <w:rPr>
          <w:rFonts w:ascii="Times New Roman" w:hAnsi="Times New Roman" w:cs="Times New Roman"/>
          <w:sz w:val="24"/>
          <w:szCs w:val="24"/>
        </w:rPr>
        <w:t xml:space="preserve">рах </w:t>
      </w:r>
      <w:r w:rsidR="00156A67" w:rsidRPr="00A5442B">
        <w:rPr>
          <w:rFonts w:ascii="Times New Roman" w:hAnsi="Times New Roman" w:cs="Times New Roman"/>
          <w:sz w:val="24"/>
          <w:szCs w:val="24"/>
        </w:rPr>
        <w:t>деятельности, их трудовыми действиями, результатами деятельности.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Прививать  желание выполнять трудовые поруч</w:t>
      </w:r>
      <w:r w:rsidR="00F71A7A">
        <w:rPr>
          <w:rFonts w:ascii="Times New Roman" w:hAnsi="Times New Roman" w:cs="Times New Roman"/>
          <w:sz w:val="24"/>
          <w:szCs w:val="24"/>
        </w:rPr>
        <w:t>ения, проявлять при этом творче</w:t>
      </w:r>
      <w:r w:rsidR="00156A67" w:rsidRPr="00A5442B">
        <w:rPr>
          <w:rFonts w:ascii="Times New Roman" w:hAnsi="Times New Roman" w:cs="Times New Roman"/>
          <w:sz w:val="24"/>
          <w:szCs w:val="24"/>
        </w:rPr>
        <w:t>ство, инициативу, ответственность. Учить доводить  дело до конца, бережно относиться к объектам трудовой деятельности, материалам и инструментам.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Прививать желание участвовать в хозяйственно-бытовой деятельности, наводить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порядок  в  группе  и  на  участке,  выполнять  обязанности  дежурных  по  столовой,  на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занятиях, в уголке природы.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Развивать  желание  заниматься  ручным  трудом,  ремонтировать  вместе  со взрослыми  книги,  игры,  игрушки;  изготавливать  поделки  из  природного  материала;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делать игрушки для сюжетно-ролевых игр.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ПРИРОДЕ.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ПРЕДПОСЫЛОК ЭКОЛОГИЧЕСКОГО СОЗНАНИЯ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Учить детей соблюдать технику безопасности в быту, дома и в детском саду, на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улицах города, в скверах и парках, в общественных местах, за городом, в лесу, вблизи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lastRenderedPageBreak/>
        <w:t>водоемов.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Совершенствовать знание правил дорожного движения, продолжать знакомить с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некоторыми дорожными знаками (Дети. Пешеходный переход. Подземный пешеходный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переход. Остановка общественного транспорта. Велосипедная дорожка).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работой специального транспорта. Познакомить с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работой службы МЧС.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Закрепить правила поведения с незнакомыми людьми.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Закрепить  знание  каждым  ребенком  своего  домашнего  адреса,  телефона, фамилии, имени и отчества родителей.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Расширять представления о способах взаимодействия с растениями и животными. 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Закреплять представления о том,  что общат</w:t>
      </w:r>
      <w:r w:rsidR="00F71A7A">
        <w:rPr>
          <w:rFonts w:ascii="Times New Roman" w:hAnsi="Times New Roman" w:cs="Times New Roman"/>
          <w:sz w:val="24"/>
          <w:szCs w:val="24"/>
        </w:rPr>
        <w:t xml:space="preserve">ься с животными необходимо так, </w:t>
      </w:r>
      <w:r w:rsidR="00156A67" w:rsidRPr="00A5442B">
        <w:rPr>
          <w:rFonts w:ascii="Times New Roman" w:hAnsi="Times New Roman" w:cs="Times New Roman"/>
          <w:sz w:val="24"/>
          <w:szCs w:val="24"/>
        </w:rPr>
        <w:t>чтобы не причинять вреда ни им, ни себе.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НАВЫКОВ ВЗАИМООТНОШЕНИЙ С ОКРУЖАЮЩИМИ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 систему  устойчивых  отношений  к  окружающему  миру  и  самому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себе.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Упражнять детей в нравственных действиях, используя положительные примеры,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побуждающие детей к хорошим поступкам.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Воспитывать  доброжелательное  отношение  к  окружающим,  проявляющееся  в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любви,  заботе,  внимательности,  сопереживании,  д</w:t>
      </w:r>
      <w:r w:rsidR="00A5442B">
        <w:rPr>
          <w:rFonts w:ascii="Times New Roman" w:hAnsi="Times New Roman" w:cs="Times New Roman"/>
          <w:sz w:val="24"/>
          <w:szCs w:val="24"/>
        </w:rPr>
        <w:t>еликатности.  Развивать  дружес</w:t>
      </w:r>
      <w:r w:rsidRPr="00A5442B">
        <w:rPr>
          <w:rFonts w:ascii="Times New Roman" w:hAnsi="Times New Roman" w:cs="Times New Roman"/>
          <w:sz w:val="24"/>
          <w:szCs w:val="24"/>
        </w:rPr>
        <w:t xml:space="preserve">кое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отношение к сверстникам, уважительное отношение к старшим.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>Воспитывать искренность и правдивость.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 мотивацию,  значимое,  заинтересованное  отношение  к  школьному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обучению.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ГЕНДЕРНЫХ И ГРАЖДАНСКИХ ЧУВСТВ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Продолжать работу по половой дифференциации; воспитанию детей, обладающих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всеми  преимуществами,  данными  природой  каждому  из  полов.  Учить  мальчиков  и девочек уважать себя, ценить свою половую принадлежность.</w:t>
      </w:r>
    </w:p>
    <w:p w:rsidR="00156A67" w:rsidRPr="00A5442B" w:rsidRDefault="00A5442B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A5442B">
        <w:rPr>
          <w:rFonts w:ascii="Times New Roman" w:hAnsi="Times New Roman" w:cs="Times New Roman"/>
          <w:sz w:val="24"/>
          <w:szCs w:val="24"/>
        </w:rPr>
        <w:t xml:space="preserve">Формировать чувство любви к родному городу, к России, привязанности к родной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 xml:space="preserve">земле, преданность Отечеству, своему народу. Приобщение детей к славянской народной </w:t>
      </w:r>
    </w:p>
    <w:p w:rsidR="00156A67" w:rsidRPr="00A5442B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42B">
        <w:rPr>
          <w:rFonts w:ascii="Times New Roman" w:hAnsi="Times New Roman" w:cs="Times New Roman"/>
          <w:sz w:val="24"/>
          <w:szCs w:val="24"/>
        </w:rPr>
        <w:t>культуре. Воспитание на самобытной культуре русского народа.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РАЗВИТИЕ ИГРОВОЙ И ТЕАТРАЛИЗОВАННОЙ ДЕЯТЕЛЬНОСТИ</w:t>
      </w:r>
    </w:p>
    <w:p w:rsidR="00156A67" w:rsidRPr="00156A67" w:rsidRDefault="00156A67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умение  самостоятельно  организовывать  подвижные  игры  и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игры  с  элементами  соревнования,  устанавливать  правила  и  следовать  им,  справедливо оценивать результаты.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Развивать  навыки  ориентировки  в  пространстве,  координацию  движений,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подвижность, ловкость.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настольно-печатные  игры,  проявлять самостоятельность в организации игр, установлении правил, разрешении споров, оценке результатов. </w:t>
      </w:r>
    </w:p>
    <w:p w:rsidR="00156A67" w:rsidRPr="00F71A7A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Развивать концентрацию внимания, наблюдательность, память, интеллектуальное мышление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Совершенствовать умение организовывать сюжетно-ролевую игру, устанавливать и  сознательно  соблюдать  установленные  правила,  творчески  выполнять  роли  в  ходе игры,  организовывать  взаимодействие  с  другими  участниками  игры,  самостоятельно выбирать атрибуты, необходимые для проведения игры.</w:t>
      </w:r>
    </w:p>
    <w:p w:rsidR="00156A67" w:rsidRPr="00156A67" w:rsidRDefault="00156A67" w:rsidP="00F71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Развивать  духовный  потенциал,  мотивацию  успешности,  умение перевоплощаться,  импровизировать  в  играх-драматизациях  и  театрализованных представлениях  по  русс</w:t>
      </w:r>
      <w:r>
        <w:rPr>
          <w:rFonts w:ascii="Times New Roman" w:hAnsi="Times New Roman" w:cs="Times New Roman"/>
          <w:sz w:val="24"/>
          <w:szCs w:val="24"/>
        </w:rPr>
        <w:t>ким  народным  сказкам  «Теремо</w:t>
      </w:r>
      <w:r w:rsidR="00156A67" w:rsidRPr="006656EC">
        <w:rPr>
          <w:rFonts w:ascii="Times New Roman" w:hAnsi="Times New Roman" w:cs="Times New Roman"/>
          <w:sz w:val="24"/>
          <w:szCs w:val="24"/>
        </w:rPr>
        <w:t>к»,  «Царевна-лягушка»,  «Кот, петух и лиса».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СОВМЕСТНАЯ ТРУДОВАЯ ДЕЯТЕЛЬНОСТЬ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Воспитывать  трудолюбие,  готовность  к  преодолению  трудностей, дисциплинированность,  самостоятельность  и  инициативность,  стремление  выполнять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поручения как можно лучше.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Расширять  представления  о  труде  взрослых,  профессиях,  трудовых  действиях. 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Воспитывать бережное отношение к результатам чужого труда, отрицательное.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 В БЫТУ, СОЦИУМЕ, В ПРИРОДЕ.</w:t>
      </w:r>
    </w:p>
    <w:p w:rsidR="00156A67" w:rsidRPr="00156A67" w:rsidRDefault="00156A67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A67">
        <w:rPr>
          <w:rFonts w:ascii="Times New Roman" w:hAnsi="Times New Roman" w:cs="Times New Roman"/>
          <w:b/>
          <w:sz w:val="24"/>
          <w:szCs w:val="24"/>
        </w:rPr>
        <w:t>ФОРМИРОВАНИЕ ОСНОВ ЭКОЛОГИЧЕСКОГО СОЗНАНИЯ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 xml:space="preserve">Закреплять навыки безопасного повеления дома, в детском саду, на прогулочной </w:t>
      </w:r>
    </w:p>
    <w:p w:rsidR="00156A67" w:rsidRPr="006656EC" w:rsidRDefault="00156A67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площадке, на улице, в транспорте, в природной среде.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Расширять и закреплять знание правил дорожного движения.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Формировать навыки безопасного обращения с бытовыми электроприборами.</w:t>
      </w:r>
    </w:p>
    <w:p w:rsidR="00156A67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A67" w:rsidRPr="006656EC">
        <w:rPr>
          <w:rFonts w:ascii="Times New Roman" w:hAnsi="Times New Roman" w:cs="Times New Roman"/>
          <w:sz w:val="24"/>
          <w:szCs w:val="24"/>
        </w:rPr>
        <w:t>Расширять представления о способах безопасного взаимодействия с растениями и животными.</w:t>
      </w:r>
    </w:p>
    <w:p w:rsidR="00156A67" w:rsidRPr="00156A67" w:rsidRDefault="009E5616" w:rsidP="00156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156A67" w:rsidRPr="00156A67">
        <w:rPr>
          <w:rFonts w:ascii="Times New Roman" w:hAnsi="Times New Roman" w:cs="Times New Roman"/>
          <w:b/>
          <w:sz w:val="24"/>
          <w:szCs w:val="24"/>
        </w:rPr>
        <w:t>.4. Образовательная область «Художественно-эстетическое развитие»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интерес  к  художественной  литературе,  навык  слушания художественных  произведений,  формировать  эмоциональное  отношение  к прочитанному, к поступкам героев; учить высказывать свое отношение к прочитанному.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Знакомить с жанровыми особенностями сказок, рассказов, стихотворений.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выразительно читать стихи, участвовать в инсценировках.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 интерес  к  художественному  оформлению  книг,  совершенствовать навык  рассматривания  иллюстраций.  Учить  сравнивать  иллюстрации  разных художников к одному произведению.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способностей и талантов, заложенных природой. 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Способствовать выражению эмоциональных проявлений.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Совершенствовать  конструктивный  праксис  в  работе  с  разрезными  картинками 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(4—12  частей  со  всеми  видами  разрезов),  пазлами,  кубиками  с  картинками  по  всем изучаемым лексическим темам.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конструктивный  праксис  и  тонкую  пальцевую  моторику  в  работе  с дидактическими игрушками, играми, в пальчиковой гимнастике.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навыки сооружения построек по  образцу, схеме, описанию  —из разнообразных по форме и величине деталей (кубиков, брусков, цилиндров, конусов, пластин),  выделять  и  называть  части  построек,  определять  их  назначение  и пространственное расположение, заменять одни детали другими.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навык коллективного сооружения построек в соответствии с общим замыслом.</w:t>
      </w:r>
    </w:p>
    <w:p w:rsidR="006656EC" w:rsidRPr="006656EC" w:rsidRDefault="006656EC" w:rsidP="00F71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 навыки  работы  с  бумагой,  учить  складывать  лист  бумаги вчетверо,  создавать объемные  фигуры  (корзинка,  кубик,  лодочка) ,  работать  по  готовой выкройке.</w:t>
      </w: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учить выполнять поделки из природного материала.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навыки, умение передавать в рисунке образы предметов  и  явлений  окружающей  действительности  на  основе  собственных наблюдений.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композиционные умения.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Способствовать  дальнейшему  овладению  разными  способами  рисования различными  изобразительными  материалами:  гуашью,  акварелью,  цветными карандашами, цветными мелками, пастелью, угольным карандашом.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Развивать  чувство  цвета,  знакомить  с </w:t>
      </w:r>
      <w:r w:rsidR="00F62DF2">
        <w:rPr>
          <w:rFonts w:ascii="Times New Roman" w:hAnsi="Times New Roman" w:cs="Times New Roman"/>
          <w:sz w:val="24"/>
          <w:szCs w:val="24"/>
        </w:rPr>
        <w:t xml:space="preserve"> новыми  цветами  и  цветовыми </w:t>
      </w:r>
      <w:r w:rsidRPr="006656EC">
        <w:rPr>
          <w:rFonts w:ascii="Times New Roman" w:hAnsi="Times New Roman" w:cs="Times New Roman"/>
          <w:sz w:val="24"/>
          <w:szCs w:val="24"/>
        </w:rPr>
        <w:t>оттенками, учить  смешивать  краски  для  п</w:t>
      </w:r>
      <w:r w:rsidR="00F62DF2">
        <w:rPr>
          <w:rFonts w:ascii="Times New Roman" w:hAnsi="Times New Roman" w:cs="Times New Roman"/>
          <w:sz w:val="24"/>
          <w:szCs w:val="24"/>
        </w:rPr>
        <w:t>олучения  новых  цветов  и  отт</w:t>
      </w:r>
      <w:r w:rsidRPr="006656EC">
        <w:rPr>
          <w:rFonts w:ascii="Times New Roman" w:hAnsi="Times New Roman" w:cs="Times New Roman"/>
          <w:sz w:val="24"/>
          <w:szCs w:val="24"/>
        </w:rPr>
        <w:t>енков.  Учить  передавать оттенки цвета при работе карандашом, изменяя нажим.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 знакомить  с  народным  декоративно-прикладным  искусством (Полхов-Майдан, Городец, Гжель) и развивать декоративное творчество.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Расширять и углублять представления о разных  видах и жанрах изобразительного искусства: графике, живописи.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Совершенствовать  навыки  работы  с  ножницами,  учить  разрезать  бумагу 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ab/>
        <w:t>Учить создавать изображения предметов, декоративные и сюжетные композиции из геометрических фигур.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 развивать  интерес  к  лепке,  закреплять  навыки  аккуратной  лепки, совершенство</w:t>
      </w:r>
      <w:r>
        <w:rPr>
          <w:rFonts w:ascii="Times New Roman" w:hAnsi="Times New Roman" w:cs="Times New Roman"/>
          <w:sz w:val="24"/>
          <w:szCs w:val="24"/>
        </w:rPr>
        <w:t>вать навыки лепки предмето</w:t>
      </w:r>
      <w:r w:rsidRPr="006656EC">
        <w:rPr>
          <w:rFonts w:ascii="Times New Roman" w:hAnsi="Times New Roman" w:cs="Times New Roman"/>
          <w:sz w:val="24"/>
          <w:szCs w:val="24"/>
        </w:rPr>
        <w:t xml:space="preserve">в и объектов (пластическим, конструктивным и комбинированным способами) с натуры и по представлению из различных материалов (глина,  пластилин,  соленое  тесто),  передавая  при  этом  характерные  особенности  и </w:t>
      </w:r>
      <w:r w:rsidRPr="006656EC">
        <w:rPr>
          <w:rFonts w:ascii="Times New Roman" w:hAnsi="Times New Roman" w:cs="Times New Roman"/>
          <w:sz w:val="24"/>
          <w:szCs w:val="24"/>
        </w:rPr>
        <w:lastRenderedPageBreak/>
        <w:t>соблюдая  пропорции.  Формировать  умение  лепить  мелкие  детали.  Совершенствовать умение украшать поделки рисунком с помощью стеки.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Учить  создавать  сюжетные  композиции,  объединяя  фигуры  и  предметы  в небольшие группы, предавать движения животных и людей.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Знакомить  детей  с  особенностями  декоративной  лепки,  учить  лепить  людей, животных, птиц по типу народных игрушек.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Формировать музыкальную культуру, знакомя с</w:t>
      </w:r>
      <w:r w:rsidR="00F62DF2">
        <w:rPr>
          <w:rFonts w:ascii="Times New Roman" w:hAnsi="Times New Roman" w:cs="Times New Roman"/>
          <w:sz w:val="24"/>
          <w:szCs w:val="24"/>
        </w:rPr>
        <w:t xml:space="preserve"> народной, классической и </w:t>
      </w:r>
      <w:r>
        <w:rPr>
          <w:rFonts w:ascii="Times New Roman" w:hAnsi="Times New Roman" w:cs="Times New Roman"/>
          <w:sz w:val="24"/>
          <w:szCs w:val="24"/>
        </w:rPr>
        <w:t>совре</w:t>
      </w:r>
      <w:r w:rsidRPr="006656EC">
        <w:rPr>
          <w:rFonts w:ascii="Times New Roman" w:hAnsi="Times New Roman" w:cs="Times New Roman"/>
          <w:sz w:val="24"/>
          <w:szCs w:val="24"/>
        </w:rPr>
        <w:t>менной музыкой; с жизнью и творчеством известных композиторов.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6656EC" w:rsidRPr="006656EC" w:rsidRDefault="006656EC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 различать  жанры  музыкальных  произведений  (песня,  танец,  марш), узнавать музыкальные произведения по вступлению, фрагменту мелодии. 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 xml:space="preserve">Учить  различать  звуки  по  высоте  в  пределах  квинты,  звучание  различных 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6EC">
        <w:rPr>
          <w:rFonts w:ascii="Times New Roman" w:hAnsi="Times New Roman" w:cs="Times New Roman"/>
          <w:sz w:val="24"/>
          <w:szCs w:val="24"/>
        </w:rPr>
        <w:t>музыкальных инструментов (фортепиано, скрипка, балалайка, баян).</w:t>
      </w:r>
    </w:p>
    <w:p w:rsidR="006656EC" w:rsidRPr="006656EC" w:rsidRDefault="006656EC" w:rsidP="0066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6EC">
        <w:rPr>
          <w:rFonts w:ascii="Times New Roman" w:hAnsi="Times New Roman" w:cs="Times New Roman"/>
          <w:sz w:val="24"/>
          <w:szCs w:val="24"/>
        </w:rPr>
        <w:t>Развивать  умение  слушать  и  оценивать</w:t>
      </w:r>
      <w:r w:rsidR="00F62DF2">
        <w:rPr>
          <w:rFonts w:ascii="Times New Roman" w:hAnsi="Times New Roman" w:cs="Times New Roman"/>
          <w:sz w:val="24"/>
          <w:szCs w:val="24"/>
        </w:rPr>
        <w:t xml:space="preserve">  качество  пения  и  игру  на </w:t>
      </w:r>
      <w:r w:rsidRPr="006656EC">
        <w:rPr>
          <w:rFonts w:ascii="Times New Roman" w:hAnsi="Times New Roman" w:cs="Times New Roman"/>
          <w:sz w:val="24"/>
          <w:szCs w:val="24"/>
        </w:rPr>
        <w:t>музыкальных инструментах других детей.</w:t>
      </w:r>
    </w:p>
    <w:p w:rsidR="006656EC" w:rsidRPr="006656EC" w:rsidRDefault="006656EC" w:rsidP="006656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Обогащать  музыкальные  впечатления  детей,  развивать 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 октавы;  точно  интонировать  мелодию,  ритмический  рисунок,  петь  слаженно,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учить  брать  дыхание  между  музыкальными  фразами,  четко  произносить  слова,  петь </w:t>
      </w:r>
    </w:p>
    <w:p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умеренно громко и тихо, петь с музыкальным сопровождением и без него.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Продолжать</w:t>
      </w:r>
      <w:r w:rsidR="00F62DF2">
        <w:rPr>
          <w:rFonts w:ascii="Times New Roman" w:hAnsi="Times New Roman" w:cs="Times New Roman"/>
          <w:sz w:val="24"/>
          <w:szCs w:val="24"/>
        </w:rPr>
        <w:t xml:space="preserve"> </w:t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формирование навыков сольного пения.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умение  ритмично  двигаться  в  соответствии  с  характером  музыки, регистрами,  динамикой,  темпом.  Учить  менять  движения  в  соответствии  с  двух-  и трехчастной  формой  музыки.  Развивать  умение  слышать  сильную  долю  такта, ритмический  рисунок. 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навыки  выполнения  танцевальных  движений  под музыку (кружение, «ковырялочка», приставной шаг с приседанием, дробный шаг). Учить плавно поднимать 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Прививать  умение  самостоятельно  исполнять  танцы  и  пляски,  запоминая последовательность танцевальных движений.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Учить  отражать  в  движении  и  игровых  ситуациях  образы  животных  и  птиц, выразительно,  ритмично  выполнять  движения  с  предметами,  согласовывая  их  с характером музыки.</w:t>
      </w:r>
    </w:p>
    <w:p w:rsidR="006656EC" w:rsidRPr="006656EC" w:rsidRDefault="006656EC" w:rsidP="00F62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Отрабатывать  навыки  игры  в  ансамбле.  Совершенствовать  приемы  игры  на металлофоне  и  ударных  инструментах,  активизируя  самостоятельность.  Учить  точно передавать мелодию, ритмический рисунок, одновременно начинать и заканчивать игру.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навык самостоятельного инструментального музицирования.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ВОСПРИЯТИЕ ХУДОЖЕСТВЕННОЙ ЛИТЕРАТУРЫ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интерес  к  художественной  литературе  и  чтению.  Учить  высказывать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суждения,  оценку  прочитанного  произведения,  поступков  героев,  художественного оформления книги.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чувство  языка,  обращать  внимание  детей  на  образные  средства, прививать чуткость к поэтическому слову, любовь к родному языку.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умение выразительно декламировать стихи.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 умение  определять  жанр  литературного  произведения  (сказка, рассказ, стихотворение).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навык  пересказа  небольших  </w:t>
      </w:r>
      <w:r w:rsidR="00F62DF2">
        <w:rPr>
          <w:rFonts w:ascii="Times New Roman" w:hAnsi="Times New Roman" w:cs="Times New Roman"/>
          <w:sz w:val="24"/>
          <w:szCs w:val="24"/>
        </w:rPr>
        <w:t xml:space="preserve">рассказов  и  знакомых  сказок </w:t>
      </w:r>
      <w:r w:rsidR="006656EC" w:rsidRPr="0068362B">
        <w:rPr>
          <w:rFonts w:ascii="Times New Roman" w:hAnsi="Times New Roman" w:cs="Times New Roman"/>
          <w:sz w:val="24"/>
          <w:szCs w:val="24"/>
        </w:rPr>
        <w:t>по данному  или  коллективно  составленному  плану.  Обучать  пересказу  рассказов  с изменением лица рассказчика.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 творческие  способности  в  инсценировках,  играх-драматизациях, театрализованных  играх  и  других  видах  исполнительской  деятельности  по  сказкам «Теремок», «Царевна-лягушка», «Кот, петух и лиса».  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 умение  рассматривать  и  анализировать  сооружения,  здания; определять функции, назначение отдельных частей; предавать особенности сооружений </w:t>
      </w:r>
    </w:p>
    <w:p w:rsidR="006656EC" w:rsidRP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в конструктивной деятельности, самостоятельно находить конструктивные решения.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умение  сооружать  постройки,  объединенные  общей  темой (железная дорога, городской перекресток и  т. п.).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навыки  работы  с  пластмассовыми,  деревянными  и металлическими конструкторами по схеме и инструкции.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творческое  воображение,  фантазию  при  изготовлении  поделок  из природных  материалов.  Учить  создавать  коллективные  композиции  из  природного материала («Лебеди в Летнем саду», «Еж, ежиха и ежонок» и др.)</w:t>
      </w:r>
    </w:p>
    <w:p w:rsidR="006656EC" w:rsidRPr="006656EC" w:rsidRDefault="006656EC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 эстетическое  восприятие,  эстетические  представления,  эстетический вкус.  Учить  высказывать  суждения  о  произведениях  искусства,  работах  товарищей  и собственных произведениях.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творческие способности, фантазию, учить мыслить неординарно.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Сформирование представление об индивидуальной манере творчества некоторых художников, графиков, скульпторов.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 умение  различать  виды  русского  прикладного  искусства  по основным стилевым признакам.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умение рисовать предметы с натуры и по памяти, передавать форму, величину, цвет в рисунке.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умение  изображать  линию  горизонта,  линейную  перспективу  в сюжетном  рисовании.  Совершенствовать  умение  передавать  движения  людей  и животных.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 технические  навыки  и  умения  в  создании  новых  цветовых тонов и оттенков.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Расширять  представления  о  декоративном  рисовании.  Учить  применять полученные знания при украшении предметов с помощью узоров и орнаментов.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Сформировать навык работы карандашом при выполнении линейного рисунка.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Совершенствовать навыки сюжетного рисования. Сформировать навык создания коллективных сюжетных рисунков.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умение  использовать  разные  приемы  вырезывания  и наклеивания,  умение  составлять  узоры  и  композиции  из  растительных  элементов  и геометрических  фигур.  Обучить  технике  обрывания  в  сюжетной  аппликации.  </w:t>
      </w: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Научить создавать аппликацию по мотивам народного искусства.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Развивать композиционные навыки, чувство цвета, чувство ритма.</w:t>
      </w:r>
    </w:p>
    <w:p w:rsidR="006656EC" w:rsidRPr="006656EC" w:rsidRDefault="0068362B" w:rsidP="00683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умение создавать мозаичные изображения</w:t>
      </w:r>
      <w:r w:rsidR="006656EC" w:rsidRPr="006656EC">
        <w:rPr>
          <w:rFonts w:ascii="Times New Roman" w:hAnsi="Times New Roman" w:cs="Times New Roman"/>
          <w:b/>
          <w:sz w:val="24"/>
          <w:szCs w:val="24"/>
        </w:rPr>
        <w:t>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создавать объемные и рельефные изображения, используя освоенные ранее разнообразные  материалы  и  разные  приемы  лепки.  Развивать  пластичность  в  лепке.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умение  передавать  в </w:t>
      </w:r>
      <w:r w:rsidR="00F62DF2">
        <w:rPr>
          <w:rFonts w:ascii="Times New Roman" w:hAnsi="Times New Roman" w:cs="Times New Roman"/>
          <w:sz w:val="24"/>
          <w:szCs w:val="24"/>
        </w:rPr>
        <w:t xml:space="preserve"> лепке  движения  изображаемых 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объектов.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 умение  создавать  композици</w:t>
      </w:r>
      <w:r w:rsidR="00F62DF2">
        <w:rPr>
          <w:rFonts w:ascii="Times New Roman" w:hAnsi="Times New Roman" w:cs="Times New Roman"/>
          <w:sz w:val="24"/>
          <w:szCs w:val="24"/>
        </w:rPr>
        <w:t xml:space="preserve">и  и  скульптурные  группы  из </w:t>
      </w:r>
      <w:r w:rsidR="006656EC" w:rsidRPr="0068362B">
        <w:rPr>
          <w:rFonts w:ascii="Times New Roman" w:hAnsi="Times New Roman" w:cs="Times New Roman"/>
          <w:sz w:val="24"/>
          <w:szCs w:val="24"/>
        </w:rPr>
        <w:t>нескольких фигурок.</w:t>
      </w:r>
    </w:p>
    <w:p w:rsidR="006656EC" w:rsidRPr="006656EC" w:rsidRDefault="006656EC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Формировать у детей музыкальный вкус, знакомя их с классической, народной и </w:t>
      </w:r>
    </w:p>
    <w:p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современной музыкой. </w:t>
      </w:r>
    </w:p>
    <w:p w:rsid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Воспитывать любовь и интерес к музыке, развива</w:t>
      </w:r>
      <w:r w:rsidR="00F62DF2">
        <w:rPr>
          <w:rFonts w:ascii="Times New Roman" w:hAnsi="Times New Roman" w:cs="Times New Roman"/>
          <w:sz w:val="24"/>
          <w:szCs w:val="24"/>
        </w:rPr>
        <w:t xml:space="preserve">я музыкальную восприимчивость, </w:t>
      </w:r>
      <w:r w:rsidR="006656EC" w:rsidRPr="0068362B">
        <w:rPr>
          <w:rFonts w:ascii="Times New Roman" w:hAnsi="Times New Roman" w:cs="Times New Roman"/>
          <w:sz w:val="24"/>
          <w:szCs w:val="24"/>
        </w:rPr>
        <w:t>музыкальный  слух</w:t>
      </w:r>
      <w:r w:rsidRPr="0068362B">
        <w:rPr>
          <w:rFonts w:ascii="Times New Roman" w:hAnsi="Times New Roman" w:cs="Times New Roman"/>
          <w:sz w:val="24"/>
          <w:szCs w:val="24"/>
        </w:rPr>
        <w:t>.  Развивать  эмоциональную  от</w:t>
      </w:r>
      <w:r w:rsidR="006656EC" w:rsidRPr="0068362B">
        <w:rPr>
          <w:rFonts w:ascii="Times New Roman" w:hAnsi="Times New Roman" w:cs="Times New Roman"/>
          <w:sz w:val="24"/>
          <w:szCs w:val="24"/>
        </w:rPr>
        <w:t>зывчив</w:t>
      </w:r>
      <w:r w:rsidR="00F62DF2">
        <w:rPr>
          <w:rFonts w:ascii="Times New Roman" w:hAnsi="Times New Roman" w:cs="Times New Roman"/>
          <w:sz w:val="24"/>
          <w:szCs w:val="24"/>
        </w:rPr>
        <w:t xml:space="preserve">ость  на музыку различного 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характера, звуковысотный, тембровый и динамический слух, чувство ритма. </w:t>
      </w:r>
    </w:p>
    <w:p w:rsidR="0068362B" w:rsidRDefault="006656EC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 </w:t>
      </w:r>
      <w:r w:rsidR="0068362B">
        <w:rPr>
          <w:rFonts w:ascii="Times New Roman" w:hAnsi="Times New Roman" w:cs="Times New Roman"/>
          <w:sz w:val="24"/>
          <w:szCs w:val="24"/>
        </w:rPr>
        <w:tab/>
      </w:r>
      <w:r w:rsidRPr="0068362B">
        <w:rPr>
          <w:rFonts w:ascii="Times New Roman" w:hAnsi="Times New Roman" w:cs="Times New Roman"/>
          <w:sz w:val="24"/>
          <w:szCs w:val="24"/>
        </w:rPr>
        <w:t xml:space="preserve">Формировать  певческий  голос  и  выразительность  движений.  Развивать  умение музицировать  на  детских  музыкальных  инструментах.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 Продолжать  формировать творческую </w:t>
      </w:r>
      <w:r w:rsidR="00F62DF2">
        <w:rPr>
          <w:rFonts w:ascii="Times New Roman" w:hAnsi="Times New Roman" w:cs="Times New Roman"/>
          <w:sz w:val="24"/>
          <w:szCs w:val="24"/>
        </w:rPr>
        <w:t xml:space="preserve">активность, самостоятельность и </w:t>
      </w:r>
      <w:r w:rsidR="006656EC" w:rsidRPr="0068362B">
        <w:rPr>
          <w:rFonts w:ascii="Times New Roman" w:hAnsi="Times New Roman" w:cs="Times New Roman"/>
          <w:sz w:val="24"/>
          <w:szCs w:val="24"/>
        </w:rPr>
        <w:t>стремление применять в жизни знакомый музыкальный репертуар.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68362B" w:rsidRDefault="0068362B" w:rsidP="00455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Формировать умение вслушиваться, осмысливать музыку и собственные чувства и  переживания  в  процессе  восприятия  музыки,  определят</w:t>
      </w:r>
      <w:r w:rsidR="00455D9F">
        <w:rPr>
          <w:rFonts w:ascii="Times New Roman" w:hAnsi="Times New Roman" w:cs="Times New Roman"/>
          <w:sz w:val="24"/>
          <w:szCs w:val="24"/>
        </w:rPr>
        <w:t>ь  средства  музыкально</w:t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й выразительности, создающие образ. </w:t>
      </w:r>
    </w:p>
    <w:p w:rsidR="006656EC" w:rsidRPr="0068362B" w:rsidRDefault="0068362B" w:rsidP="00F62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Продолжать учить различать и правильно называть песню,  танец,  марш;  определять  части  произведения.  Знакомить  детей  с  вокальной, инструментальной, оркестровой музыкой. Прививать любовь к слушанию произведений русских,  советских  </w:t>
      </w:r>
      <w:r w:rsidR="006656EC" w:rsidRPr="0068362B">
        <w:rPr>
          <w:rFonts w:ascii="Times New Roman" w:hAnsi="Times New Roman" w:cs="Times New Roman"/>
          <w:sz w:val="24"/>
          <w:szCs w:val="24"/>
        </w:rPr>
        <w:lastRenderedPageBreak/>
        <w:t>и  зарубежных  композиторов-классиков  (М.  Глинка,  П.  Чайковский, Н.  Римский-Корсаков,  С.  Рахманинов,  В.  Моцарт,  Р.  Шуман,  Л.  Бетховен,  Д. Шостакович, С. Прокофьев, Д. Кабалевский).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певческие  навыки  (навыки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звукообразования,  певческого  дыхания,  дикции,  чистоты  вокального  интонирования,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сольного  и  ансамблевого  пения).  Добиваться  выразительного  исполнения  песен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различного  характера  в  диапазоне  от  «до»  первой  октавы  до  «ре»  второй  октавы. </w:t>
      </w:r>
    </w:p>
    <w:p w:rsid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Развивать умение самостоятельно начинать и заканчивать песню. 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>Учить самостоятельно находить  песенные  интонации  различного  характера  на  заданный  и  самостоятельно придуманный текст.</w:t>
      </w:r>
    </w:p>
    <w:p w:rsidR="006656EC" w:rsidRPr="006656EC" w:rsidRDefault="006656EC" w:rsidP="006836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6E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Учить  самостоятельно  придумывать  и  находить  интересные  танцевальные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 xml:space="preserve">движения  на  предложенную  музыку,  импровизировать  под  музыку  различного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характера, передавать в движении образы животных.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Воспитывать потребность в музицировании и чувство радости и удовлетворения </w:t>
      </w:r>
    </w:p>
    <w:p w:rsidR="006656EC" w:rsidRPr="0068362B" w:rsidRDefault="006656EC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от исполнения на слух знакомой мелодии.</w:t>
      </w:r>
    </w:p>
    <w:p w:rsidR="006656EC" w:rsidRPr="0068362B" w:rsidRDefault="0068362B" w:rsidP="00683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6EC" w:rsidRPr="0068362B">
        <w:rPr>
          <w:rFonts w:ascii="Times New Roman" w:hAnsi="Times New Roman" w:cs="Times New Roman"/>
          <w:sz w:val="24"/>
          <w:szCs w:val="24"/>
        </w:rPr>
        <w:t xml:space="preserve">Продолжать  развивать  умение  играть  в  ансамбле,  небольшие  попевки,  русские </w:t>
      </w:r>
    </w:p>
    <w:p w:rsidR="009D3153" w:rsidRPr="00CD122B" w:rsidRDefault="006656EC" w:rsidP="00CD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2B">
        <w:rPr>
          <w:rFonts w:ascii="Times New Roman" w:hAnsi="Times New Roman" w:cs="Times New Roman"/>
          <w:sz w:val="24"/>
          <w:szCs w:val="24"/>
        </w:rPr>
        <w:t>народные песни, произведения композиторов-классиков.</w:t>
      </w:r>
    </w:p>
    <w:p w:rsidR="00CA2930" w:rsidRDefault="009E5616" w:rsidP="006656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6656EC" w:rsidRPr="006656EC">
        <w:rPr>
          <w:rFonts w:ascii="Times New Roman" w:hAnsi="Times New Roman" w:cs="Times New Roman"/>
          <w:b/>
          <w:sz w:val="24"/>
          <w:szCs w:val="24"/>
        </w:rPr>
        <w:t>.5. Образовательная область «Физическое развитие</w:t>
      </w:r>
      <w:r w:rsidR="0068362B">
        <w:rPr>
          <w:rFonts w:ascii="Times New Roman" w:hAnsi="Times New Roman" w:cs="Times New Roman"/>
          <w:b/>
          <w:sz w:val="24"/>
          <w:szCs w:val="24"/>
        </w:rPr>
        <w:t>"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8362B" w:rsidRPr="00CF75B6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 xml:space="preserve">Осуществлять непрерывное совершенствование двигательных  умений и навыков </w:t>
      </w:r>
    </w:p>
    <w:p w:rsidR="0068362B" w:rsidRPr="00CF75B6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5B6">
        <w:rPr>
          <w:rFonts w:ascii="Times New Roman" w:hAnsi="Times New Roman" w:cs="Times New Roman"/>
          <w:sz w:val="24"/>
          <w:szCs w:val="24"/>
        </w:rPr>
        <w:t>с  учетом  возрастных  особенностей  (психологических,  физических  и  физиологических) детей шестого года жизни.</w:t>
      </w:r>
    </w:p>
    <w:p w:rsidR="0068362B" w:rsidRPr="00CF75B6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>Развивать  быстроту,  силу,  выносливость,  гибкость,  координированность  и точность  действий,  способность  поддерживать  равновесие.  Совершенствовать  навыки ориентировки в пространстве.</w:t>
      </w:r>
    </w:p>
    <w:p w:rsidR="0068362B" w:rsidRPr="00CF75B6" w:rsidRDefault="00CF75B6" w:rsidP="00CF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CF75B6">
        <w:rPr>
          <w:rFonts w:ascii="Times New Roman" w:hAnsi="Times New Roman" w:cs="Times New Roman"/>
          <w:sz w:val="24"/>
          <w:szCs w:val="24"/>
        </w:rPr>
        <w:t>Использовать такие формы работы, как игры-соревнования, эстафеты.</w:t>
      </w:r>
    </w:p>
    <w:p w:rsidR="0068362B" w:rsidRPr="0068362B" w:rsidRDefault="0068362B" w:rsidP="00CF7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Ходьба  и  бег.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навыки  ходьбы  на  носках,  на  пятках,  на наружных  сторонах  стоп,  с высоким  подниманием  колена,  в  полуприседе,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перекатом  с пятки  на </w:t>
      </w:r>
      <w:r w:rsidRPr="00966867">
        <w:rPr>
          <w:rFonts w:ascii="Times New Roman" w:hAnsi="Times New Roman" w:cs="Times New Roman"/>
          <w:sz w:val="24"/>
          <w:szCs w:val="24"/>
        </w:rPr>
        <w:t xml:space="preserve">носок,  мелким  и  широким  шагом,  приставным  шагом  влево  и  вправо. 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навыки ходьбы в колонне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одному, по двое, по трое, с </w:t>
      </w:r>
      <w:r w:rsidR="0068362B" w:rsidRPr="00966867">
        <w:rPr>
          <w:rFonts w:ascii="Times New Roman" w:hAnsi="Times New Roman" w:cs="Times New Roman"/>
          <w:sz w:val="24"/>
          <w:szCs w:val="24"/>
        </w:rPr>
        <w:t>выполнением заданий педагога, имитационные д</w:t>
      </w:r>
      <w:r w:rsidR="001A046E">
        <w:rPr>
          <w:rFonts w:ascii="Times New Roman" w:hAnsi="Times New Roman" w:cs="Times New Roman"/>
          <w:sz w:val="24"/>
          <w:szCs w:val="24"/>
        </w:rPr>
        <w:t xml:space="preserve">вижения. Обучать детей ходьбе в </w:t>
      </w:r>
      <w:r w:rsidR="0068362B" w:rsidRPr="00966867">
        <w:rPr>
          <w:rFonts w:ascii="Times New Roman" w:hAnsi="Times New Roman" w:cs="Times New Roman"/>
          <w:sz w:val="24"/>
          <w:szCs w:val="24"/>
        </w:rPr>
        <w:t>колонне.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 навыки  бега  на  носках,  с  высоким  подниманием  колена,  в колонне  по одному,  по  двое,  «змейкой»,  врассыпную,  с  преодолением препятствий, по наклонной доске вверх и вниз на носках.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Совершенствовать  навыки  ходьбы  в  чередовании  с  бегом,  бега  с  различной скоростью, с изменением скорости, челночного бега.</w:t>
      </w:r>
    </w:p>
    <w:p w:rsidR="00CF75B6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Ползание  и лазание.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 ползать на четвереньках с опорой на  колени  и  ладони;  «змейкой»  между  предметами,  толкая  перед  собой  головой  мяч (расстояние  3—4  м),  ползания  по  гимнастической  скамейке  на  животе,  на  коленях; ползания  по  гимнастической  скамейке  с  опорой  на  колени  и  предплечья.  </w:t>
      </w:r>
    </w:p>
    <w:p w:rsidR="0068362B" w:rsidRPr="00966867" w:rsidRDefault="00CF75B6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Обучать вползанию  и  сползанию  по  н</w:t>
      </w:r>
      <w:r w:rsidR="001A046E">
        <w:rPr>
          <w:rFonts w:ascii="Times New Roman" w:hAnsi="Times New Roman" w:cs="Times New Roman"/>
          <w:sz w:val="24"/>
          <w:szCs w:val="24"/>
        </w:rPr>
        <w:t xml:space="preserve">аклонной  доске,  ползанию  на </w:t>
      </w:r>
      <w:r w:rsidR="0068362B" w:rsidRPr="00966867">
        <w:rPr>
          <w:rFonts w:ascii="Times New Roman" w:hAnsi="Times New Roman" w:cs="Times New Roman"/>
          <w:sz w:val="24"/>
          <w:szCs w:val="24"/>
        </w:rPr>
        <w:t>четвереньках  по гимнастической  скамейке  назад;  проле</w:t>
      </w:r>
      <w:r w:rsidR="001A046E">
        <w:rPr>
          <w:rFonts w:ascii="Times New Roman" w:hAnsi="Times New Roman" w:cs="Times New Roman"/>
          <w:sz w:val="24"/>
          <w:szCs w:val="24"/>
        </w:rPr>
        <w:t xml:space="preserve">занию  в  обруч,  переползанию </w:t>
      </w:r>
      <w:r w:rsidR="0068362B" w:rsidRPr="00966867">
        <w:rPr>
          <w:rFonts w:ascii="Times New Roman" w:hAnsi="Times New Roman" w:cs="Times New Roman"/>
          <w:sz w:val="24"/>
          <w:szCs w:val="24"/>
        </w:rPr>
        <w:t>через  скамейку, бревно;  лазанию  с  одного  пролета  гимна</w:t>
      </w:r>
      <w:r w:rsidR="001A046E">
        <w:rPr>
          <w:rFonts w:ascii="Times New Roman" w:hAnsi="Times New Roman" w:cs="Times New Roman"/>
          <w:sz w:val="24"/>
          <w:szCs w:val="24"/>
        </w:rPr>
        <w:t>стической  стенки  на  другой, подн</w:t>
      </w:r>
      <w:r w:rsidR="0068362B" w:rsidRPr="00966867">
        <w:rPr>
          <w:rFonts w:ascii="Times New Roman" w:hAnsi="Times New Roman" w:cs="Times New Roman"/>
          <w:sz w:val="24"/>
          <w:szCs w:val="24"/>
        </w:rPr>
        <w:t>имаясь  по диагонали, спускаясь вниз по о</w:t>
      </w:r>
      <w:r w:rsidR="001A046E">
        <w:rPr>
          <w:rFonts w:ascii="Times New Roman" w:hAnsi="Times New Roman" w:cs="Times New Roman"/>
          <w:sz w:val="24"/>
          <w:szCs w:val="24"/>
        </w:rPr>
        <w:t xml:space="preserve">дному пролету; пролезанию между </w:t>
      </w:r>
      <w:r w:rsidR="0068362B" w:rsidRPr="00966867">
        <w:rPr>
          <w:rFonts w:ascii="Times New Roman" w:hAnsi="Times New Roman" w:cs="Times New Roman"/>
          <w:sz w:val="24"/>
          <w:szCs w:val="24"/>
        </w:rPr>
        <w:t>рейками поставленной на бок гимнастической лестницы.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Прыжки.  </w:t>
      </w:r>
      <w:r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выполнять прыжки на двух ногах на месте, с продвижением  вперед.  Обучать  прыжкам  разными  способами:  ноги  скрестно  —  ноги врозь,  одна  нога  вперед  —  другая  назад;  перепрыгивать  с  ноги  на  ногу  на  месте,  с </w:t>
      </w:r>
    </w:p>
    <w:p w:rsidR="004B7DC3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продвижением  вперед.  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перепрыгивать  предметы  с  места  высо</w:t>
      </w:r>
      <w:r w:rsidR="001A046E">
        <w:rPr>
          <w:rFonts w:ascii="Times New Roman" w:hAnsi="Times New Roman" w:cs="Times New Roman"/>
          <w:sz w:val="24"/>
          <w:szCs w:val="24"/>
        </w:rPr>
        <w:t xml:space="preserve">той  до  30  см, перепрыгивать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последовательно  на  двух  ногах  4—5  предметов  выс</w:t>
      </w:r>
      <w:r w:rsidR="001A046E">
        <w:rPr>
          <w:rFonts w:ascii="Times New Roman" w:hAnsi="Times New Roman" w:cs="Times New Roman"/>
          <w:sz w:val="24"/>
          <w:szCs w:val="24"/>
        </w:rPr>
        <w:t xml:space="preserve">отой  15—20  см, перепрыгивать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на  двух  ногах  боком  вправо  и  влево  невысокие  препятс</w:t>
      </w:r>
      <w:r w:rsidR="001A046E">
        <w:rPr>
          <w:rFonts w:ascii="Times New Roman" w:hAnsi="Times New Roman" w:cs="Times New Roman"/>
          <w:sz w:val="24"/>
          <w:szCs w:val="24"/>
        </w:rPr>
        <w:t xml:space="preserve">твия  (канат, мешочки с песком, </w:t>
      </w:r>
      <w:r w:rsidR="0068362B" w:rsidRPr="00966867">
        <w:rPr>
          <w:rFonts w:ascii="Times New Roman" w:hAnsi="Times New Roman" w:cs="Times New Roman"/>
          <w:sz w:val="24"/>
          <w:szCs w:val="24"/>
        </w:rPr>
        <w:t>веревку и  т. п.). Обучать впрыгиванию на мягкое покры</w:t>
      </w:r>
      <w:r w:rsidR="001A046E">
        <w:rPr>
          <w:rFonts w:ascii="Times New Roman" w:hAnsi="Times New Roman" w:cs="Times New Roman"/>
          <w:sz w:val="24"/>
          <w:szCs w:val="24"/>
        </w:rPr>
        <w:t xml:space="preserve">тие высотой 20 см двумя ногами,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спрыгиванию с высоты 30 см на мат. Учить прыгать в длину </w:t>
      </w:r>
      <w:r w:rsidR="001A046E">
        <w:rPr>
          <w:rFonts w:ascii="Times New Roman" w:hAnsi="Times New Roman" w:cs="Times New Roman"/>
          <w:sz w:val="24"/>
          <w:szCs w:val="24"/>
        </w:rPr>
        <w:t xml:space="preserve">с места и с разбега; в высоту  </w:t>
      </w:r>
      <w:r w:rsidR="0068362B" w:rsidRPr="00966867">
        <w:rPr>
          <w:rFonts w:ascii="Times New Roman" w:hAnsi="Times New Roman" w:cs="Times New Roman"/>
          <w:sz w:val="24"/>
          <w:szCs w:val="24"/>
        </w:rPr>
        <w:t>с разбега. Учить прыгать через короткую скакалку на</w:t>
      </w:r>
      <w:r w:rsidR="001A046E">
        <w:rPr>
          <w:rFonts w:ascii="Times New Roman" w:hAnsi="Times New Roman" w:cs="Times New Roman"/>
          <w:sz w:val="24"/>
          <w:szCs w:val="24"/>
        </w:rPr>
        <w:t xml:space="preserve">  двух ногах вперед  и  назад; </w:t>
      </w:r>
      <w:r w:rsidR="0068362B" w:rsidRPr="00966867">
        <w:rPr>
          <w:rFonts w:ascii="Times New Roman" w:hAnsi="Times New Roman" w:cs="Times New Roman"/>
          <w:sz w:val="24"/>
          <w:szCs w:val="24"/>
        </w:rPr>
        <w:t>прыгать  через  длинную  скакалку:  неподвиж</w:t>
      </w:r>
      <w:r w:rsidR="001A046E">
        <w:rPr>
          <w:rFonts w:ascii="Times New Roman" w:hAnsi="Times New Roman" w:cs="Times New Roman"/>
          <w:sz w:val="24"/>
          <w:szCs w:val="24"/>
        </w:rPr>
        <w:t xml:space="preserve">ную  ( h=3—5  см), качающуюся,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вращающуюся;  с  одной  ноги  на  другую  вперед  и  назад  на  двух  ногах, шагом и бегом. </w:t>
      </w:r>
    </w:p>
    <w:p w:rsidR="004B7DC3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 xml:space="preserve">Катание,  ловля,  бросание.  </w:t>
      </w:r>
      <w:r w:rsidRPr="00966867">
        <w:rPr>
          <w:rFonts w:ascii="Times New Roman" w:hAnsi="Times New Roman" w:cs="Times New Roman"/>
          <w:sz w:val="24"/>
          <w:szCs w:val="24"/>
        </w:rPr>
        <w:t>Закрепить  и  совершенствов</w:t>
      </w:r>
      <w:r w:rsidR="001A046E">
        <w:rPr>
          <w:rFonts w:ascii="Times New Roman" w:hAnsi="Times New Roman" w:cs="Times New Roman"/>
          <w:sz w:val="24"/>
          <w:szCs w:val="24"/>
        </w:rPr>
        <w:t xml:space="preserve">ать  навыки  катания предметов </w:t>
      </w:r>
      <w:r w:rsidRPr="00966867">
        <w:rPr>
          <w:rFonts w:ascii="Times New Roman" w:hAnsi="Times New Roman" w:cs="Times New Roman"/>
          <w:sz w:val="24"/>
          <w:szCs w:val="24"/>
        </w:rPr>
        <w:t xml:space="preserve">(обручей,  мячей  разного  диаметра)  различными  способами.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 Обучать прокатыванию  предметов  в  заданном  напр</w:t>
      </w:r>
      <w:r w:rsidR="001A046E">
        <w:rPr>
          <w:rFonts w:ascii="Times New Roman" w:hAnsi="Times New Roman" w:cs="Times New Roman"/>
          <w:sz w:val="24"/>
          <w:szCs w:val="24"/>
        </w:rPr>
        <w:t xml:space="preserve">авлении  на  расстояние  до  5 </w:t>
      </w:r>
      <w:r w:rsidR="0068362B" w:rsidRPr="00966867">
        <w:rPr>
          <w:rFonts w:ascii="Times New Roman" w:hAnsi="Times New Roman" w:cs="Times New Roman"/>
          <w:sz w:val="24"/>
          <w:szCs w:val="24"/>
        </w:rPr>
        <w:t>м  (по гимнастической скамейке, по узкому коридору ш</w:t>
      </w:r>
      <w:r w:rsidR="001A046E">
        <w:rPr>
          <w:rFonts w:ascii="Times New Roman" w:hAnsi="Times New Roman" w:cs="Times New Roman"/>
          <w:sz w:val="24"/>
          <w:szCs w:val="24"/>
        </w:rPr>
        <w:t xml:space="preserve">ириной 20 см  в указанную цель: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кегли, кубики  и  т.  п.)  с  помощью  двух  рук.  Учить  </w:t>
      </w:r>
      <w:r w:rsidR="001A046E">
        <w:rPr>
          <w:rFonts w:ascii="Times New Roman" w:hAnsi="Times New Roman" w:cs="Times New Roman"/>
          <w:sz w:val="24"/>
          <w:szCs w:val="24"/>
        </w:rPr>
        <w:t xml:space="preserve">прокатывать  мячи  по  прямой, </w:t>
      </w:r>
      <w:r w:rsidR="0068362B" w:rsidRPr="00966867">
        <w:rPr>
          <w:rFonts w:ascii="Times New Roman" w:hAnsi="Times New Roman" w:cs="Times New Roman"/>
          <w:sz w:val="24"/>
          <w:szCs w:val="24"/>
        </w:rPr>
        <w:t>змейкой, зигзагообразно  с  помощью  палочек,  доще</w:t>
      </w:r>
      <w:r w:rsidR="001A046E">
        <w:rPr>
          <w:rFonts w:ascii="Times New Roman" w:hAnsi="Times New Roman" w:cs="Times New Roman"/>
          <w:sz w:val="24"/>
          <w:szCs w:val="24"/>
        </w:rPr>
        <w:t xml:space="preserve">чек  разной  длины  и  ширины;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прокатывать обручи  индивидуально,  шагом  и  бегом. 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Совершенст</w:t>
      </w:r>
      <w:r w:rsidRPr="00966867">
        <w:rPr>
          <w:rFonts w:ascii="Times New Roman" w:hAnsi="Times New Roman" w:cs="Times New Roman"/>
          <w:sz w:val="24"/>
          <w:szCs w:val="24"/>
        </w:rPr>
        <w:t>вовать  умение  подбрасывать  м</w:t>
      </w:r>
      <w:r w:rsidR="0068362B" w:rsidRPr="00966867">
        <w:rPr>
          <w:rFonts w:ascii="Times New Roman" w:hAnsi="Times New Roman" w:cs="Times New Roman"/>
          <w:sz w:val="24"/>
          <w:szCs w:val="24"/>
        </w:rPr>
        <w:t>яч ввер</w:t>
      </w:r>
      <w:r w:rsidR="001A046E">
        <w:rPr>
          <w:rFonts w:ascii="Times New Roman" w:hAnsi="Times New Roman" w:cs="Times New Roman"/>
          <w:sz w:val="24"/>
          <w:szCs w:val="24"/>
        </w:rPr>
        <w:t xml:space="preserve">х и ловить его двумя руками и с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хлопками; бросать мяч о землю и ловить его двумя руками. </w:t>
      </w:r>
    </w:p>
    <w:p w:rsidR="004B7DC3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Формировать умение отбивать мяч об пол на месте (10—15 раз) с продвижением шагом  вперед  (3—5  м),  перебрасывать  мяч  из  одной  </w:t>
      </w:r>
      <w:r w:rsidR="001A046E">
        <w:rPr>
          <w:rFonts w:ascii="Times New Roman" w:hAnsi="Times New Roman" w:cs="Times New Roman"/>
          <w:sz w:val="24"/>
          <w:szCs w:val="24"/>
        </w:rPr>
        <w:t xml:space="preserve">руки  в  другую,  подбрасывать </w:t>
      </w:r>
      <w:r w:rsidR="0068362B" w:rsidRPr="00966867">
        <w:rPr>
          <w:rFonts w:ascii="Times New Roman" w:hAnsi="Times New Roman" w:cs="Times New Roman"/>
          <w:sz w:val="24"/>
          <w:szCs w:val="24"/>
        </w:rPr>
        <w:t>и ловить мяч одной рукой (правой и левой) 3—5 раз подря</w:t>
      </w:r>
      <w:r w:rsidR="001A046E">
        <w:rPr>
          <w:rFonts w:ascii="Times New Roman" w:hAnsi="Times New Roman" w:cs="Times New Roman"/>
          <w:sz w:val="24"/>
          <w:szCs w:val="24"/>
        </w:rPr>
        <w:t xml:space="preserve">д, перебрасывать мяч друг другу </w:t>
      </w:r>
      <w:r w:rsidR="0068362B" w:rsidRPr="00966867">
        <w:rPr>
          <w:rFonts w:ascii="Times New Roman" w:hAnsi="Times New Roman" w:cs="Times New Roman"/>
          <w:sz w:val="24"/>
          <w:szCs w:val="24"/>
        </w:rPr>
        <w:t>и  ловить  его  из  разных  исходных  положений,  разными  способами,  в  разных</w:t>
      </w:r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построениях.  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бросать  вдаль  мешочки  с  песком</w:t>
      </w:r>
      <w:r w:rsidR="001A046E">
        <w:rPr>
          <w:rFonts w:ascii="Times New Roman" w:hAnsi="Times New Roman" w:cs="Times New Roman"/>
          <w:sz w:val="24"/>
          <w:szCs w:val="24"/>
        </w:rPr>
        <w:t xml:space="preserve">  и  мячи,  метать  предметы  в </w:t>
      </w:r>
      <w:r w:rsidR="0068362B" w:rsidRPr="00966867">
        <w:rPr>
          <w:rFonts w:ascii="Times New Roman" w:hAnsi="Times New Roman" w:cs="Times New Roman"/>
          <w:sz w:val="24"/>
          <w:szCs w:val="24"/>
        </w:rPr>
        <w:t>горизонтальную и вертикальную цель (расстояние до мишени3—5 м).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физические  упражнения  под  музыку  в форме  несложных  танцев,  хороводов,  по  творческому  заданию  педагога.  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детей соотносить  свои  действия  со  см</w:t>
      </w:r>
      <w:r w:rsidR="001A046E">
        <w:rPr>
          <w:rFonts w:ascii="Times New Roman" w:hAnsi="Times New Roman" w:cs="Times New Roman"/>
          <w:sz w:val="24"/>
          <w:szCs w:val="24"/>
        </w:rPr>
        <w:t xml:space="preserve">еной  частей  произведения,  с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помощью  выразительных движений  передавать  характер  музыки.  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 детей  импровизировать  под  различные мелодии (марши, песни, танцы).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умение строиться в колонну по одному, парами, в круг, в одну </w:t>
      </w:r>
    </w:p>
    <w:p w:rsidR="004B7DC3" w:rsidRPr="00966867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шеренгу,  в  несколько  кругов,  врассыпную.  </w:t>
      </w:r>
    </w:p>
    <w:p w:rsidR="004B7DC3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Закрепить  умение  перестраиваться  из колонны  по  одному  в  колонну  по  два,</w:t>
      </w:r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по  три,  в  круг,  несколько  кругов,  из  одной шеренги в две. </w:t>
      </w:r>
    </w:p>
    <w:p w:rsidR="0068362B" w:rsidRPr="00966867" w:rsidRDefault="004B7DC3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Обучать детей расчету в колонне и в шеренге «по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порядку», «на первый, второй»; </w:t>
      </w:r>
      <w:r w:rsidR="0068362B" w:rsidRPr="00966867">
        <w:rPr>
          <w:rFonts w:ascii="Times New Roman" w:hAnsi="Times New Roman" w:cs="Times New Roman"/>
          <w:sz w:val="24"/>
          <w:szCs w:val="24"/>
        </w:rPr>
        <w:t>перестроению из колонны по одному в колонну по два, по три во время ходьбы;</w:t>
      </w:r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="0068362B" w:rsidRPr="00966867">
        <w:rPr>
          <w:rFonts w:ascii="Times New Roman" w:hAnsi="Times New Roman" w:cs="Times New Roman"/>
          <w:sz w:val="24"/>
          <w:szCs w:val="24"/>
        </w:rPr>
        <w:t>размыканию  и  смыканию  с  места,  в  различных  пос</w:t>
      </w:r>
      <w:r w:rsidR="001A046E">
        <w:rPr>
          <w:rFonts w:ascii="Times New Roman" w:hAnsi="Times New Roman" w:cs="Times New Roman"/>
          <w:sz w:val="24"/>
          <w:szCs w:val="24"/>
        </w:rPr>
        <w:t xml:space="preserve">троениях  (колоннах,  шеренгах, </w:t>
      </w:r>
      <w:r w:rsidR="0068362B" w:rsidRPr="00966867">
        <w:rPr>
          <w:rFonts w:ascii="Times New Roman" w:hAnsi="Times New Roman" w:cs="Times New Roman"/>
          <w:sz w:val="24"/>
          <w:szCs w:val="24"/>
        </w:rPr>
        <w:t>кругах), размыканию в колоннах на вытянутые вперед</w:t>
      </w:r>
      <w:r w:rsidR="001A046E">
        <w:rPr>
          <w:rFonts w:ascii="Times New Roman" w:hAnsi="Times New Roman" w:cs="Times New Roman"/>
          <w:sz w:val="24"/>
          <w:szCs w:val="24"/>
        </w:rPr>
        <w:t xml:space="preserve"> руки, на одну вытянутую вперед </w:t>
      </w:r>
      <w:r w:rsidR="0068362B" w:rsidRPr="00966867">
        <w:rPr>
          <w:rFonts w:ascii="Times New Roman" w:hAnsi="Times New Roman" w:cs="Times New Roman"/>
          <w:sz w:val="24"/>
          <w:szCs w:val="24"/>
        </w:rPr>
        <w:t>руку,  с  определением  дистанции  на  глаз</w:t>
      </w:r>
      <w:r w:rsidRPr="00966867">
        <w:rPr>
          <w:rFonts w:ascii="Times New Roman" w:hAnsi="Times New Roman" w:cs="Times New Roman"/>
          <w:sz w:val="24"/>
          <w:szCs w:val="24"/>
        </w:rPr>
        <w:t xml:space="preserve">;  размыканию  в  шеренгах  на </w:t>
      </w:r>
      <w:r w:rsidR="0068362B" w:rsidRPr="00966867">
        <w:rPr>
          <w:rFonts w:ascii="Times New Roman" w:hAnsi="Times New Roman" w:cs="Times New Roman"/>
          <w:sz w:val="24"/>
          <w:szCs w:val="24"/>
        </w:rPr>
        <w:t>вытянутые 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Осуществлять  дальнейшее  совершенствование  движений  рук  и  плечевого  пояса, учить разводить руки в стороны из положения руки перед грудью; поднимать руки вверх и разводить в стороны ладонями вверх из положения руки  за голову; поднимать вверх руки  со  сцепленными  в  замок  пальцами;  поднимать  и  опускать  кисти;  сжимать  и разжимать пальцы.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развития  и  укрепления  мышц  спины,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поднимать  и  опускать  руки,  стоя  у  стены;  поднимать  и  опускать  поочередно  прямые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>ноги,  взявшись  руками  за  рейку  гимнастической  стенки  на  уровне  пояса;  наклоняться вперед  и  стараться  коснуться  ладонями  пола;  учить  наклоняться  в  стороны,  не  сгибая ноги  в  коленях;  поворачиваться,  разводя  руки  в  стороны;  поочередно  отводить  ноги  в стороны  из  упора  присев;  подтягивать  голову  и  но</w:t>
      </w:r>
      <w:r w:rsidR="004B7DC3" w:rsidRPr="00966867">
        <w:rPr>
          <w:rFonts w:ascii="Times New Roman" w:hAnsi="Times New Roman" w:cs="Times New Roman"/>
          <w:sz w:val="24"/>
          <w:szCs w:val="24"/>
        </w:rPr>
        <w:t>ги  к  груди,  лежа;  подтягива</w:t>
      </w:r>
      <w:r w:rsidRPr="00966867">
        <w:rPr>
          <w:rFonts w:ascii="Times New Roman" w:hAnsi="Times New Roman" w:cs="Times New Roman"/>
          <w:sz w:val="24"/>
          <w:szCs w:val="24"/>
        </w:rPr>
        <w:t>ться  на гимнастической скамейке.</w:t>
      </w:r>
    </w:p>
    <w:p w:rsidR="0068362B" w:rsidRPr="00966867" w:rsidRDefault="004B7DC3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укрепления  мышц  брюшного  пресса  и  ног; </w:t>
      </w:r>
    </w:p>
    <w:p w:rsidR="007367A8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 xml:space="preserve">приседать,  поднимая  руки  вверх,  в  стороны,  за  спину;  выполнять  выпад  вперед,  в сторону, совершая движение руками; катать и захватывать предметы пальцами  ног. При выполнении  упражнений  использовать  различные  исходные  положения  (сидя,  стоя, лежа,  стоя  на  коленях  и  др.).  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как  без </w:t>
      </w:r>
      <w:r w:rsidR="001A046E">
        <w:rPr>
          <w:rFonts w:ascii="Times New Roman" w:hAnsi="Times New Roman" w:cs="Times New Roman"/>
          <w:sz w:val="24"/>
          <w:szCs w:val="24"/>
        </w:rPr>
        <w:t xml:space="preserve"> предметов,  так  и различными </w:t>
      </w:r>
      <w:r w:rsidR="0068362B" w:rsidRPr="00966867">
        <w:rPr>
          <w:rFonts w:ascii="Times New Roman" w:hAnsi="Times New Roman" w:cs="Times New Roman"/>
          <w:sz w:val="24"/>
          <w:szCs w:val="24"/>
        </w:rPr>
        <w:t>предметами  (гимнастическими  палками,  мячами,  кеглями,  обручами, скакалками и др.).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7367A8" w:rsidRPr="00966867" w:rsidRDefault="007367A8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Совершенствовать  умение  катать  друг  друга  на  санках,  кататься  с  горки  на санках, выполнять повороты на спуске, скользить по ледяной дорожке с разбега. </w:t>
      </w:r>
    </w:p>
    <w:p w:rsidR="0068362B" w:rsidRPr="00966867" w:rsidRDefault="007367A8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Учить самостоятельно  кататься  на  двухколесном  вело</w:t>
      </w:r>
      <w:r w:rsidR="001A046E">
        <w:rPr>
          <w:rFonts w:ascii="Times New Roman" w:hAnsi="Times New Roman" w:cs="Times New Roman"/>
          <w:sz w:val="24"/>
          <w:szCs w:val="24"/>
        </w:rPr>
        <w:t xml:space="preserve">сипеде  по  прямой  и  с </w:t>
      </w:r>
      <w:r w:rsidRPr="00966867">
        <w:rPr>
          <w:rFonts w:ascii="Times New Roman" w:hAnsi="Times New Roman" w:cs="Times New Roman"/>
          <w:sz w:val="24"/>
          <w:szCs w:val="24"/>
        </w:rPr>
        <w:t>выпол</w:t>
      </w:r>
      <w:r w:rsidR="0068362B" w:rsidRPr="00966867">
        <w:rPr>
          <w:rFonts w:ascii="Times New Roman" w:hAnsi="Times New Roman" w:cs="Times New Roman"/>
          <w:sz w:val="24"/>
          <w:szCs w:val="24"/>
        </w:rPr>
        <w:t>нением поворотов вправо и влево.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>Формировать  умение  играть  в  спортивны</w:t>
      </w:r>
      <w:r w:rsidRPr="00966867">
        <w:rPr>
          <w:rFonts w:ascii="Times New Roman" w:hAnsi="Times New Roman" w:cs="Times New Roman"/>
          <w:sz w:val="24"/>
          <w:szCs w:val="24"/>
        </w:rPr>
        <w:t>е  игры:  городки  (элементы),</w:t>
      </w:r>
      <w:r w:rsidR="0068362B" w:rsidRPr="00966867">
        <w:rPr>
          <w:rFonts w:ascii="Times New Roman" w:hAnsi="Times New Roman" w:cs="Times New Roman"/>
          <w:sz w:val="24"/>
          <w:szCs w:val="24"/>
        </w:rPr>
        <w:t>баскетбол (элементы), футбол (элементы), хоккей (элементы).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6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68362B" w:rsidRPr="00966867" w:rsidRDefault="007367A8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tab/>
      </w:r>
      <w:r w:rsidR="0068362B" w:rsidRPr="00966867">
        <w:rPr>
          <w:rFonts w:ascii="Times New Roman" w:hAnsi="Times New Roman" w:cs="Times New Roman"/>
          <w:sz w:val="24"/>
          <w:szCs w:val="24"/>
        </w:rPr>
        <w:t xml:space="preserve">Формировать умение участвовать в играх-соревнованиях и играх-эстафетах, учить </w:t>
      </w:r>
    </w:p>
    <w:p w:rsidR="0068362B" w:rsidRPr="00966867" w:rsidRDefault="0068362B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7">
        <w:rPr>
          <w:rFonts w:ascii="Times New Roman" w:hAnsi="Times New Roman" w:cs="Times New Roman"/>
          <w:sz w:val="24"/>
          <w:szCs w:val="24"/>
        </w:rPr>
        <w:lastRenderedPageBreak/>
        <w:t>самостоятельно организовывать подвижные игры.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ОВЛАДЕНИЕ ЭЛ</w:t>
      </w:r>
      <w:r w:rsidR="007367A8">
        <w:rPr>
          <w:rFonts w:ascii="Times New Roman" w:hAnsi="Times New Roman" w:cs="Times New Roman"/>
          <w:b/>
          <w:sz w:val="24"/>
          <w:szCs w:val="24"/>
        </w:rPr>
        <w:t xml:space="preserve">ЕМЕНТАРНЫМИ НОРМАМИ И ПРАВИЛАМИ </w:t>
      </w:r>
      <w:r w:rsidRPr="0068362B"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 закаливание  организма  с  целью  укрепления  сердечно-сосудистой  и нервной  систем  с,  улучшения  деятельности  органов  дыхания,  обмена  веществ  в организме.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 формировать  правильную  осанку,  проводить  профилактику плоскостопия.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Ежедневно  использовать  такие  формы  работы,  как  утренняя  гимнастика, физкультминутки,  подвижные  игры,  прогулки,  физические  упражнения,  спортивныеигры на прогулке с использованием спортивного оборудования.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Совершенствовать  навыки  самообслуживания,  умения  следить  за  состоянием одежды, прически, чистотой рук и ногтей.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Закрепить  умение  быстро  одеваться  и  раздевать,  самостоятельно  застегивать  и расстегивать пуговицы, завязывать и развязывать шнурки, аккуратно складывать одежду.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Продолжать работу по воспитанию культуры еды.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Расширять  представления  о  строен</w:t>
      </w:r>
      <w:r w:rsidR="001A046E">
        <w:rPr>
          <w:rFonts w:ascii="Times New Roman" w:hAnsi="Times New Roman" w:cs="Times New Roman"/>
          <w:sz w:val="24"/>
          <w:szCs w:val="24"/>
        </w:rPr>
        <w:t xml:space="preserve">ии  организма  человека  и  его </w:t>
      </w:r>
      <w:r w:rsidR="0068362B" w:rsidRPr="007367A8">
        <w:rPr>
          <w:rFonts w:ascii="Times New Roman" w:hAnsi="Times New Roman" w:cs="Times New Roman"/>
          <w:sz w:val="24"/>
          <w:szCs w:val="24"/>
        </w:rPr>
        <w:t>функционировании.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Расширять  представления  о  здоровом  образе  жизни  и  факторах,  разрушающих здоровье человека. Формировать потребность в здоровом образе жизни.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Совершенствовать  жизненно необходимые  виды двигательных действий (ходьбу, бег,  лазание,  прыжки,  ползание  и  лазание,  бросание,  ловлю  и  метание)  с  учетом этапности  развития  нервной  системы,  психики  и  моторики. 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 Добиваться  развития физических  качеств  (б</w:t>
      </w:r>
      <w:r w:rsidR="001A046E">
        <w:rPr>
          <w:rFonts w:ascii="Times New Roman" w:hAnsi="Times New Roman" w:cs="Times New Roman"/>
          <w:sz w:val="24"/>
          <w:szCs w:val="24"/>
        </w:rPr>
        <w:t xml:space="preserve">ыстроты,  ловкости,  гибкости, </w:t>
      </w:r>
      <w:r w:rsidR="0068362B" w:rsidRPr="007367A8">
        <w:rPr>
          <w:rFonts w:ascii="Times New Roman" w:hAnsi="Times New Roman" w:cs="Times New Roman"/>
          <w:sz w:val="24"/>
          <w:szCs w:val="24"/>
        </w:rPr>
        <w:t>координации  движений,  хорошей ориентировки  в  прост</w:t>
      </w:r>
      <w:r w:rsidR="001A046E">
        <w:rPr>
          <w:rFonts w:ascii="Times New Roman" w:hAnsi="Times New Roman" w:cs="Times New Roman"/>
          <w:sz w:val="24"/>
          <w:szCs w:val="24"/>
        </w:rPr>
        <w:t xml:space="preserve">ранстве,  чувства  равновесия, </w:t>
      </w:r>
      <w:r w:rsidR="0068362B" w:rsidRPr="007367A8">
        <w:rPr>
          <w:rFonts w:ascii="Times New Roman" w:hAnsi="Times New Roman" w:cs="Times New Roman"/>
          <w:sz w:val="24"/>
          <w:szCs w:val="24"/>
        </w:rPr>
        <w:t xml:space="preserve">умения  проявлять  силу  и выносливость). 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Воспитывать  выдержку,  смелость,  решительность,  настойчивость, самостоятельность,  инициативность,  фантазию,  творческие  способности,  интерес  к активной двигательной деятельности и потребности в ней.</w:t>
      </w:r>
    </w:p>
    <w:p w:rsidR="0068362B" w:rsidRPr="007367A8" w:rsidRDefault="007367A8" w:rsidP="00736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7367A8">
        <w:rPr>
          <w:rFonts w:ascii="Times New Roman" w:hAnsi="Times New Roman" w:cs="Times New Roman"/>
          <w:sz w:val="24"/>
          <w:szCs w:val="24"/>
        </w:rPr>
        <w:t>Способствовать формированию широкого круга игровых действий.</w:t>
      </w:r>
    </w:p>
    <w:p w:rsidR="0068362B" w:rsidRPr="0068362B" w:rsidRDefault="0068362B" w:rsidP="00736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Ходьба  и  бег.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 колена;  широким  и  мелким  шагом;  приставным  шагом  вправо  и  влево; гимнастическим  шагом;  в  полуприседе;  в  колонне  по  одному,  двое,  трое,  четверо,  в шеренге;  по  кругу,  с  поворотом,  змейкой,  врассыпную,  с  выполнением  заданий). </w:t>
      </w:r>
    </w:p>
    <w:p w:rsidR="0068362B" w:rsidRPr="001A046E" w:rsidRDefault="009C3547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Обучать ходьбе приставным шагом вперед и назад, скрес</w:t>
      </w:r>
      <w:r w:rsidR="001A046E">
        <w:rPr>
          <w:rFonts w:ascii="Times New Roman" w:hAnsi="Times New Roman" w:cs="Times New Roman"/>
          <w:sz w:val="24"/>
          <w:szCs w:val="24"/>
        </w:rPr>
        <w:t xml:space="preserve">тным шагом, выпадами </w:t>
      </w:r>
      <w:r w:rsidR="0068362B" w:rsidRPr="001A046E">
        <w:rPr>
          <w:rFonts w:ascii="Times New Roman" w:hAnsi="Times New Roman" w:cs="Times New Roman"/>
          <w:sz w:val="24"/>
          <w:szCs w:val="24"/>
        </w:rPr>
        <w:t>вперед, спиной вперед, притоптывающим шагом.</w:t>
      </w:r>
    </w:p>
    <w:p w:rsidR="0068362B" w:rsidRPr="001A046E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Развивать навыки бега, сформированные в предыдущих группах (бег обычный, на 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 xml:space="preserve">носках;  бег  с  выбрасыванием  прямых  ног  вперед;  бег  мелким  и  широким  шагом;  в колонне  по  одному,  по  двое,  с  заданиями,  с  преодолением  препятствий;  с  мячом,  по </w:t>
      </w:r>
      <w:r w:rsidRPr="001A046E">
        <w:rPr>
          <w:rFonts w:ascii="Times New Roman" w:hAnsi="Times New Roman" w:cs="Times New Roman"/>
          <w:sz w:val="24"/>
          <w:szCs w:val="24"/>
        </w:rPr>
        <w:lastRenderedPageBreak/>
        <w:t>доске,  по  бревну,  в  чередовании  с  прыжками,  с  подлезанием,  ходьбой,  с  изменением темпа,  с  различной  скоростью).  Формировать  навыки  бега  на  скорость  и  на выносливость.  Учить  бегать,  сильно  сгибая  ноги  в  коленях,  широкими  ш агами</w:t>
      </w:r>
      <w:r w:rsidR="001A046E">
        <w:rPr>
          <w:rFonts w:ascii="Times New Roman" w:hAnsi="Times New Roman" w:cs="Times New Roman"/>
          <w:sz w:val="24"/>
          <w:szCs w:val="24"/>
        </w:rPr>
        <w:t xml:space="preserve"> </w:t>
      </w:r>
      <w:r w:rsidRPr="001A046E">
        <w:rPr>
          <w:rFonts w:ascii="Times New Roman" w:hAnsi="Times New Roman" w:cs="Times New Roman"/>
          <w:sz w:val="24"/>
          <w:szCs w:val="24"/>
        </w:rPr>
        <w:t>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9C3547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Упражнения  в  равновесии.  </w:t>
      </w:r>
      <w:r w:rsidRPr="001A046E">
        <w:rPr>
          <w:rFonts w:ascii="Times New Roman" w:hAnsi="Times New Roman" w:cs="Times New Roman"/>
          <w:sz w:val="24"/>
          <w:szCs w:val="24"/>
        </w:rPr>
        <w:t>Формировать  навыки  ходьбы  по  гимнастической скамейке  приставным  шагом,  поднимая  прямую  ногу  и  делая  под  ней  хлопок;  с остановкой  посередине  и  перешагиванием  через  предме</w:t>
      </w:r>
      <w:r w:rsidR="001A046E">
        <w:rPr>
          <w:rFonts w:ascii="Times New Roman" w:hAnsi="Times New Roman" w:cs="Times New Roman"/>
          <w:sz w:val="24"/>
          <w:szCs w:val="24"/>
        </w:rPr>
        <w:t xml:space="preserve">т,  с  поворотом;  с  мешочком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 песком  на  голове;  по  узкой  стороне  гимнастической  скамейки  прямо  и  боком; продвигаясь  вперед  прыжками  на  двух  ногах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 гимнастической  скамейке, </w:t>
      </w:r>
      <w:r w:rsidRPr="001A046E">
        <w:rPr>
          <w:rFonts w:ascii="Times New Roman" w:hAnsi="Times New Roman" w:cs="Times New Roman"/>
          <w:sz w:val="24"/>
          <w:szCs w:val="24"/>
        </w:rPr>
        <w:t>наклонной доске; спиной вперед. Совершенствовать навыки ходьбы по веревке ( d  = 2—3 см) прямо и боком, по канату(d  =  5—6  см)  прямо  и  боком;  круж</w:t>
      </w:r>
      <w:r w:rsidR="001A046E">
        <w:rPr>
          <w:rFonts w:ascii="Times New Roman" w:hAnsi="Times New Roman" w:cs="Times New Roman"/>
          <w:sz w:val="24"/>
          <w:szCs w:val="24"/>
        </w:rPr>
        <w:t xml:space="preserve">ения  с  закрытыми  глазами  с </w:t>
      </w:r>
      <w:r w:rsidRPr="001A046E">
        <w:rPr>
          <w:rFonts w:ascii="Times New Roman" w:hAnsi="Times New Roman" w:cs="Times New Roman"/>
          <w:sz w:val="24"/>
          <w:szCs w:val="24"/>
        </w:rPr>
        <w:t>остановкой, принятием  заданной  позы.</w:t>
      </w:r>
    </w:p>
    <w:p w:rsidR="0068362B" w:rsidRPr="001A046E" w:rsidRDefault="009C3547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 Формировать  умение  стоять  на  одной  ноге  (ру</w:t>
      </w:r>
      <w:r w:rsidR="001A046E">
        <w:rPr>
          <w:rFonts w:ascii="Times New Roman" w:hAnsi="Times New Roman" w:cs="Times New Roman"/>
          <w:sz w:val="24"/>
          <w:szCs w:val="24"/>
        </w:rPr>
        <w:t xml:space="preserve">ки  на  пояс, руки в стороны; с </w:t>
      </w:r>
      <w:r w:rsidR="0068362B" w:rsidRPr="001A046E">
        <w:rPr>
          <w:rFonts w:ascii="Times New Roman" w:hAnsi="Times New Roman" w:cs="Times New Roman"/>
          <w:sz w:val="24"/>
          <w:szCs w:val="24"/>
        </w:rPr>
        <w:t>закрытыми глазами), стоять на носках; то же на повышенной опоре  —кубе  (h  —  30—40  см),  гимнастической  скамейке,  большом  набивно</w:t>
      </w:r>
      <w:r w:rsidR="001A046E">
        <w:rPr>
          <w:rFonts w:ascii="Times New Roman" w:hAnsi="Times New Roman" w:cs="Times New Roman"/>
          <w:sz w:val="24"/>
          <w:szCs w:val="24"/>
        </w:rPr>
        <w:t xml:space="preserve">м  мяче  (3  кг)  со страховкой </w:t>
      </w:r>
      <w:r w:rsidR="0068362B" w:rsidRPr="001A046E">
        <w:rPr>
          <w:rFonts w:ascii="Times New Roman" w:hAnsi="Times New Roman" w:cs="Times New Roman"/>
          <w:sz w:val="24"/>
          <w:szCs w:val="24"/>
        </w:rPr>
        <w:t>педагога.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Ползание,  лазание.  </w:t>
      </w:r>
      <w:r w:rsidRPr="001A046E">
        <w:rPr>
          <w:rFonts w:ascii="Times New Roman" w:hAnsi="Times New Roman" w:cs="Times New Roman"/>
          <w:sz w:val="24"/>
          <w:szCs w:val="24"/>
        </w:rPr>
        <w:t>Совершенствовать  и  закреплять  навыки  разнообразных способов  ползания  и  лазания.  Совершенствовать  навыки  ползания  на  четве</w:t>
      </w:r>
      <w:r w:rsidR="001A046E">
        <w:rPr>
          <w:rFonts w:ascii="Times New Roman" w:hAnsi="Times New Roman" w:cs="Times New Roman"/>
          <w:sz w:val="24"/>
          <w:szCs w:val="24"/>
        </w:rPr>
        <w:t xml:space="preserve">реньках  по </w:t>
      </w:r>
      <w:r w:rsidRPr="001A046E">
        <w:rPr>
          <w:rFonts w:ascii="Times New Roman" w:hAnsi="Times New Roman" w:cs="Times New Roman"/>
          <w:sz w:val="24"/>
          <w:szCs w:val="24"/>
        </w:rPr>
        <w:t>гимнастической  скамейке  и  по  бревну;  ползания</w:t>
      </w:r>
      <w:r w:rsidR="001A046E">
        <w:rPr>
          <w:rFonts w:ascii="Times New Roman" w:hAnsi="Times New Roman" w:cs="Times New Roman"/>
          <w:sz w:val="24"/>
          <w:szCs w:val="24"/>
        </w:rPr>
        <w:t xml:space="preserve">  на животе  и  скольжению  на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спине  по гимнастической  скамейке,  подтягиваясь  руками  и  отталкиваясь  ногами,  держа  ноги неподвижными.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Закрепить навыки пролезания в обруч и подлезания </w:t>
      </w:r>
      <w:r w:rsidR="001A046E">
        <w:rPr>
          <w:rFonts w:ascii="Times New Roman" w:hAnsi="Times New Roman" w:cs="Times New Roman"/>
          <w:sz w:val="24"/>
          <w:szCs w:val="24"/>
        </w:rPr>
        <w:t xml:space="preserve">под дугу разными способами, </w:t>
      </w:r>
      <w:r w:rsidR="0068362B" w:rsidRPr="001A046E">
        <w:rPr>
          <w:rFonts w:ascii="Times New Roman" w:hAnsi="Times New Roman" w:cs="Times New Roman"/>
          <w:sz w:val="24"/>
          <w:szCs w:val="24"/>
        </w:rPr>
        <w:t>подлезания  под  гимнастическую  скамейку,  подл</w:t>
      </w:r>
      <w:r w:rsidR="001A046E">
        <w:rPr>
          <w:rFonts w:ascii="Times New Roman" w:hAnsi="Times New Roman" w:cs="Times New Roman"/>
          <w:sz w:val="24"/>
          <w:szCs w:val="24"/>
        </w:rPr>
        <w:t xml:space="preserve">езания  под  несколькими дугами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подряд (h  35—50  см).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Продолжать  развивать  умение  лазать </w:t>
      </w:r>
      <w:r w:rsidR="001A046E">
        <w:rPr>
          <w:rFonts w:ascii="Times New Roman" w:hAnsi="Times New Roman" w:cs="Times New Roman"/>
          <w:sz w:val="24"/>
          <w:szCs w:val="24"/>
        </w:rPr>
        <w:t xml:space="preserve"> по  вертикальным  и наклонным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лестницам,  используя  одноименные  и  разноименные  движения  рук  и  ног.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Закреплять умение переходить с пролета на пролет гимнастической стенки, поднимаясь и  спускаясь  по  диагонали.  Формировать  умение  лазания  и  спуска  по  канату индивидуально со страховкой педагога.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Прыжки.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навыки  выполнения  всех  видов  прыжков, сформированные  в  предыдущих  группах  (на  двух  ногах  разными  способами,  на  одной ноге, с чередованием с ходьбой, с поворотом кругом). Формировать умение выполнять прыжки с зажатым между ног мешочком  с песком, прыжки через набивные мячи (5—6 последовательно).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Совершенствовать  навыки  выполнения  прыжков  на  одной  ноге  (на месте,  с  продвижением  вперед,  через  веревку  вперед  и  назад).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Формировать  навыки выполнения прыжков вверх из глубокого приседа, вверх с  места; на мягкое покрытие с разбега,  в  длину  с  места  и  разбега,  в  высоту  с  разбега.  </w:t>
      </w: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спрыгивать  в  упражнениях  с  другими  видами  движений  (высота  предметов  не  более 30—40 см).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навыки выполнения прыжков через короткую и   длинную 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>скакалки, через большой обруч.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Бросание,  метание.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и  закреплять  навыки  всех  способов 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 xml:space="preserve">катания,  бросания  и  ловли,  метания  вдаль  и  в  цель.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Совершенствовать  навыки перебрасывания  мяча  друг  другу  из-за  головы,  снизу,  от  груди,  сверху,  из  положения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 с  продвижением  вперед,  змейкой  между  предметами.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Формировать  навыки  ведения мяча  в  разных  направлениях,  перебрасывания  набивных  мячей;  метания  из  разных положений в вертикальную, горизонтальную, движущуюся цель, вдаль.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  <w:r w:rsidR="00AA61D2" w:rsidRPr="001A0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навыки  выполнения  построений  и перестроений (в колонну по одному, по двое, по трое, по четыре, в полукруг, в круг, в шеренгу,  врассыпную;  из  одного  круга  в  несколько)  на  месте  и  в  движении.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умение рассчитываться «по порядку»,  на «первый-второй», равняться в колонне, в шеренге; размыкаться и смыкаться в колонне, в шеренге приставным шагом, прыжком,  бегом;  выполнять  повороты  направо,  налево,  кругом  на  месте  и в  движении переступанием, прыжком, по разделениям.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="00AA61D2" w:rsidRPr="001A0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упражнения  под  музыку. 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 Содействовать развитию пластичности, выразительности плавности, ритмичности движений.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Развивать творчество и воображение.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Продолжать разучивать и совершенствовать упражнения, развивающие мелкие и крупные  мышцы  (кистей,  пальцев  рук,  шеи,  спины,  стопы  и  др.),  связки  и  суставы разных отдельных частей тела (шеи, рук и плечевого по яса, туловища, ног).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Упражнения  для  кистей  рук  и  плечевого  пояса.</w:t>
      </w:r>
      <w:r w:rsidRPr="001A046E">
        <w:rPr>
          <w:rFonts w:ascii="Times New Roman" w:hAnsi="Times New Roman" w:cs="Times New Roman"/>
          <w:sz w:val="24"/>
          <w:szCs w:val="24"/>
        </w:rPr>
        <w:t xml:space="preserve">  Совершенствовать  умение поднимать  руки  вверх,  вперед,  в  стороны,  вставая  на  </w:t>
      </w:r>
      <w:r w:rsidR="001A046E">
        <w:rPr>
          <w:rFonts w:ascii="Times New Roman" w:hAnsi="Times New Roman" w:cs="Times New Roman"/>
          <w:sz w:val="24"/>
          <w:szCs w:val="24"/>
        </w:rPr>
        <w:t xml:space="preserve">носки,  отставляя  ногу  назад </w:t>
      </w:r>
      <w:r w:rsidRPr="001A046E">
        <w:rPr>
          <w:rFonts w:ascii="Times New Roman" w:hAnsi="Times New Roman" w:cs="Times New Roman"/>
          <w:sz w:val="24"/>
          <w:szCs w:val="24"/>
        </w:rPr>
        <w:t>на носок;  поднимать  и  опускать  плечи;  отводить  локти  назад;  выполнять  круговые движения согнутыми в локтях руками. Формировать умение вращать обруч одной рукой вокруг  вертикальной  оси;  на  предплечье  и  кисти  руки;  разводить  и  сводить  пальцы, поочередно соединять все пальцы с большими (упражнение «Пальчики здороваются»).</w:t>
      </w:r>
    </w:p>
    <w:p w:rsidR="00AA61D2" w:rsidRPr="001A046E" w:rsidRDefault="0068362B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 xml:space="preserve">Упражнения  для  укрепления  туловища  и  ног.  </w:t>
      </w:r>
      <w:r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умение поворачивать туловище в стороны, наклоняться вперед с поднятыми вверх руками или держа руки в стороны.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Формировать умение поднимать обе ноги из упора сидя; садит</w:t>
      </w:r>
      <w:r w:rsidR="001A046E">
        <w:rPr>
          <w:rFonts w:ascii="Times New Roman" w:hAnsi="Times New Roman" w:cs="Times New Roman"/>
          <w:sz w:val="24"/>
          <w:szCs w:val="24"/>
        </w:rPr>
        <w:t xml:space="preserve">ься из  положения </w:t>
      </w:r>
      <w:r w:rsidR="0068362B" w:rsidRPr="001A046E">
        <w:rPr>
          <w:rFonts w:ascii="Times New Roman" w:hAnsi="Times New Roman" w:cs="Times New Roman"/>
          <w:sz w:val="24"/>
          <w:szCs w:val="24"/>
        </w:rPr>
        <w:t>лежа  на  спине  и  снова  ложиться,  закрепив  ноги;  поднимать  ноги  из положения  лежа на  спине  и  стараться  коснуться  лежащего  за  головой  пр</w:t>
      </w:r>
      <w:r w:rsidR="001A046E">
        <w:rPr>
          <w:rFonts w:ascii="Times New Roman" w:hAnsi="Times New Roman" w:cs="Times New Roman"/>
          <w:sz w:val="24"/>
          <w:szCs w:val="24"/>
        </w:rPr>
        <w:t xml:space="preserve">едмета; прогибаться,  лежа  на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спине;  из  упора  присев  переходить  в  упор  на  одной  ноге.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умение приседать, держа рук</w:t>
      </w:r>
      <w:r w:rsidR="001A046E">
        <w:rPr>
          <w:rFonts w:ascii="Times New Roman" w:hAnsi="Times New Roman" w:cs="Times New Roman"/>
          <w:sz w:val="24"/>
          <w:szCs w:val="24"/>
        </w:rPr>
        <w:t xml:space="preserve">и за головой; из положения ноги </w:t>
      </w:r>
      <w:r w:rsidR="0068362B" w:rsidRPr="001A046E">
        <w:rPr>
          <w:rFonts w:ascii="Times New Roman" w:hAnsi="Times New Roman" w:cs="Times New Roman"/>
          <w:sz w:val="24"/>
          <w:szCs w:val="24"/>
        </w:rPr>
        <w:t>врозь, перенося  массу  тела  с  одной  ноги  на  другую;</w:t>
      </w:r>
      <w:r w:rsidR="001A046E">
        <w:rPr>
          <w:rFonts w:ascii="Times New Roman" w:hAnsi="Times New Roman" w:cs="Times New Roman"/>
          <w:sz w:val="24"/>
          <w:szCs w:val="24"/>
        </w:rPr>
        <w:t xml:space="preserve">  выполнять  выпад  вперед,  в </w:t>
      </w:r>
      <w:r w:rsidR="0068362B" w:rsidRPr="001A046E">
        <w:rPr>
          <w:rFonts w:ascii="Times New Roman" w:hAnsi="Times New Roman" w:cs="Times New Roman"/>
          <w:sz w:val="24"/>
          <w:szCs w:val="24"/>
        </w:rPr>
        <w:t>сторону; свободно размахивать ногой вперед-назад, держась за опору.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lastRenderedPageBreak/>
        <w:t>Спортивные упражнения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и  развивать  навыки  езды  на двухколесном  велосипеде,  самокате,  санках;  игры  в  хоккей  (элементы).  </w:t>
      </w: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Сформировать навык  скольжения  по ледяной  д</w:t>
      </w:r>
      <w:r w:rsidR="001A046E">
        <w:rPr>
          <w:rFonts w:ascii="Times New Roman" w:hAnsi="Times New Roman" w:cs="Times New Roman"/>
          <w:sz w:val="24"/>
          <w:szCs w:val="24"/>
        </w:rPr>
        <w:t xml:space="preserve">орожке  на одной  ноге;  навык </w:t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скольжения  с  невысокой горки на двух ногах. 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AA61D2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футбол  (элементы),  баскетбол  (элементы), бадминтон  (элементы),  городки  (элементы).  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Формировать  навыки  игры  в  настольный теннис (элементы).</w:t>
      </w:r>
    </w:p>
    <w:p w:rsidR="0068362B" w:rsidRPr="001A046E" w:rsidRDefault="0068362B" w:rsidP="001A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6E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68362B" w:rsidRPr="001A046E" w:rsidRDefault="00AA61D2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E">
        <w:rPr>
          <w:rFonts w:ascii="Times New Roman" w:hAnsi="Times New Roman" w:cs="Times New Roman"/>
          <w:sz w:val="24"/>
          <w:szCs w:val="24"/>
        </w:rPr>
        <w:tab/>
      </w:r>
      <w:r w:rsidR="0068362B" w:rsidRPr="001A046E">
        <w:rPr>
          <w:rFonts w:ascii="Times New Roman" w:hAnsi="Times New Roman" w:cs="Times New Roman"/>
          <w:sz w:val="24"/>
          <w:szCs w:val="24"/>
        </w:rPr>
        <w:t>Совершенствовать  навыки  игры  в  разнообразные  подвижные  игры,  в  игры  с элементами соревнования.</w:t>
      </w:r>
    </w:p>
    <w:p w:rsidR="0068362B" w:rsidRPr="0068362B" w:rsidRDefault="0068362B" w:rsidP="00683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2B">
        <w:rPr>
          <w:rFonts w:ascii="Times New Roman" w:hAnsi="Times New Roman" w:cs="Times New Roman"/>
          <w:b/>
          <w:sz w:val="24"/>
          <w:szCs w:val="24"/>
        </w:rPr>
        <w:t>ФОРМИРОВАНИЕ ОСНОВ ЗДОРОВОГО ОБРАЗА ЖИЗНИ</w:t>
      </w:r>
    </w:p>
    <w:p w:rsidR="0068362B" w:rsidRPr="00AA61D2" w:rsidRDefault="00AA61D2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AA61D2">
        <w:rPr>
          <w:rFonts w:ascii="Times New Roman" w:hAnsi="Times New Roman" w:cs="Times New Roman"/>
          <w:sz w:val="24"/>
          <w:szCs w:val="24"/>
        </w:rPr>
        <w:t>Формировать правильную осанку и свод стопы.</w:t>
      </w:r>
    </w:p>
    <w:p w:rsidR="0068362B" w:rsidRDefault="00AA61D2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362B" w:rsidRPr="00AA61D2">
        <w:rPr>
          <w:rFonts w:ascii="Times New Roman" w:hAnsi="Times New Roman" w:cs="Times New Roman"/>
          <w:sz w:val="24"/>
          <w:szCs w:val="24"/>
        </w:rPr>
        <w:t>Продолжать закаливание организма с использованием всех доступных природных факторов,  совершенствовать  адаптационные  способности  организма  детей,  умение приспосабливаться к изменяющимся условиям внешней среды.</w:t>
      </w:r>
    </w:p>
    <w:p w:rsidR="001A046E" w:rsidRPr="00692244" w:rsidRDefault="001A046E" w:rsidP="00A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244" w:rsidRDefault="00692244" w:rsidP="00AA6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РЕАЛИЗАЦИИ ПРОГРАММЫ</w:t>
      </w:r>
    </w:p>
    <w:p w:rsidR="00692244" w:rsidRPr="00692244" w:rsidRDefault="00692244" w:rsidP="00692244">
      <w:pPr>
        <w:pStyle w:val="a5"/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А)  Обязательная часть</w:t>
      </w:r>
    </w:p>
    <w:p w:rsidR="00692244" w:rsidRPr="00692244" w:rsidRDefault="00692244" w:rsidP="00692244">
      <w:pPr>
        <w:spacing w:after="0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 основе обязательной части - </w:t>
      </w:r>
      <w:r w:rsidRPr="00692244">
        <w:rPr>
          <w:rFonts w:ascii="Times New Roman" w:hAnsi="Times New Roman" w:cs="Times New Roman"/>
          <w:bCs/>
          <w:sz w:val="24"/>
          <w:szCs w:val="24"/>
        </w:rPr>
        <w:t>авторская комплексная программа дошкольного образования «От рождения до школы» под ред. Н.Е. Вераксы, Т.С. Комаровой, М.А. Васильевой. М.: МОЗАИКА-СИНТЕЗ, 2014 (стр. 136 - 143).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Важнейшим  условием  реализации  программы  является  создание  развивающей  и  эмоционально  комфортной для ребенка образовательной среды. Пребывание в детском саду должно доставлять  ребенку  радость,  а  образовательные  ситуации  должны  быть увлекательными.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Важнейшие образовательные ориентиры: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создание  условий  для  формирования  доброжелательного  и  внимательного отношения детей к другим людям;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детской  самостоятельности  (инициативности,  автономии и ответственности);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детских  способностей,  формирующихся  в  разных  видах деятельности.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реализации этих целей педагогам рекомендуется: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условия для принятия ребенком ответственности и проявления эмпатии к другим людям;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• обсуждать  совместно  с  детьми  возникающие  конфликты,  помогать решать их, вырабатывать общие правила, учить проявлять уважение друг к другу;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обсуждать  с  детьми  важные  жизненные  вопросы,  стимулировать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проявление позиции ребенка;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  родителями  (законными  представителями)  целевые ориентиры,  на  достижение  которых  направлена  деятельность  педагогов организации, и включать членов семьи в совместное взаимодействие по достижению этих целей.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Система  дошкольного  образования  в  образовательной  организации нацелена на то, чтобы у ребенка развивались игра и познавательная  активность.  В  ДОУ  созданы  условия  для проявления таких качеств, как: инициативность, жизнерадостность, любопытство и стремление узнавать новое.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Адекватная организация образовательной среды стимулирует развитие уверенности в себе, оптимистического отношения к жизни, дает право на  ошибку,  формирует  познавательные  интересы,  поощряет 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Изучаемые детьми темы выступают как материал для достижения целей образовательной  работы — развития  способностей  и  инициативы  ребенка, овладения доступными для дошкольного возраста культурными средствами (наглядными  моделями  и  символами).  Благодаря  этому  образовательная программа становится залогом подготовки детей к жизни в современном обществе, требующем умения учиться всю жизнь  и при этом разумно и творчески относиться к действительности.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Все  ситуации  повседневной  жизни,  в  которых  оказывается  ребенок в детском саду, имеют образовательное значение: на прогулке и во время режимных  моментов  ребенок  выстраивает  отношение  к  себе  и  другим, учится  быть  инициативным  и  принимать  решения,  использовать  свое мышление и воображение.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Роль педагога в организации психолого-педагогических условий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Обеспечение эмоционального благополучия ребенка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достоинства.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обеспечения в группе эмоционального благополучия педагог должен: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общаться с детьми доброжелательно, без обвинений и угроз;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помогать детям обнаружить конструктивные варианты поведения;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• обеспечивать  в  течение  дня  чередование  ситуаций,  в  которых  дети играют вместе и могут при желании побыть в одиночестве или в небольшой группе детей.</w:t>
      </w:r>
    </w:p>
    <w:p w:rsidR="00692244" w:rsidRPr="00692244" w:rsidRDefault="00692244" w:rsidP="00692244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обеспечения  эмоционального  благополучия  ребенка.</w:t>
      </w:r>
    </w:p>
    <w:p w:rsidR="00692244" w:rsidRPr="00692244" w:rsidRDefault="00692244" w:rsidP="0069224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       Для  обеспечения эмоционального  благополучия  детей  обстановка  в  детском  саду 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 художественно-эстетическим  оформлением,  которое  положительно влияет на ребенка, вызывает эмоции, яркие и неповторимые ощущения.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Формирование доброжелательных, внимательных отношений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</w:t>
      </w:r>
      <w:r w:rsidRPr="00692244">
        <w:rPr>
          <w:rFonts w:ascii="Times New Roman" w:hAnsi="Times New Roman" w:cs="Times New Roman"/>
          <w:b/>
          <w:sz w:val="24"/>
          <w:szCs w:val="24"/>
        </w:rPr>
        <w:t>ля формирования у детей доброжелательного отношения к людям педагогу следует: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устанавливать понятные для детей правила взаимодействия;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 ситуации  обсуждения  правил,  прояснения  детьми  их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смысла;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Развитие самостоятельности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Развитие  самостоятельности  включает  две  стороны:  адаптивную (умение  понимать  существующие  социальные  нормы  и  действовать  в соответствии с ними) и активную (готовность принимать самостоятельные решения) 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 ходе  реализации  Программы  дошкольники  получают  позитивный социальный  опыт  создания  и  воплощения  собственных  замыслов.  Дети должны чувствовать, что их попытки пробовать новое, в том числе и при планировании собственной жизни в течение дня, будут поддержаны взрослыми.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Самостоятельность  человека  (инициативность,  автономия,  ответственность)формируется именно в дошкольном возрасте, разумеется, если взрослые создают для этого условия.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Для  формирования  детской  самостоятельности  педагог  должен  выстраивать образовательную среду таким образом, чтобы дети могли: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• учиться  на  собственном  опыте,  экспериментировать  с  различными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объектами, в том числе с растениями;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находиться в течение дня как в одновозрастных, так и в разновозрастных группах;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быть  автономными  в  своих  действиях  и  принятии  доступных  им решений.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при участии взрослого обсуждать важные события со сверстниками;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предъявлять и обосновывать свою инициативу (замыслы, предложения и пр.);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собственные действия индивидуально и в малой группе, команде;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оценивать  результаты  своих  действий  индивидуально  и  в  малой группе, команде.</w:t>
      </w:r>
    </w:p>
    <w:p w:rsidR="00692244" w:rsidRPr="00692244" w:rsidRDefault="00692244" w:rsidP="00692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самостоятельности.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 могут  выбирать  по  собственному  желанию. 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 их.  Развитие  свободной  игровой  деятельности 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 целью развития игровой деятельности педагоги должны уметь: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определять  игровые  ситуации,  в  которых  детям  нужна  косвенная помощь;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Кроме  того,  педагоги  должны  знать  детскую  субкультуру:  наиболее типичные роли и игры детей, понимать их значимость.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для организации обучения, сколько самоценной деятельностью детей.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 организации  предметно-пространственной среды для развития игровой деятельности</w:t>
      </w:r>
      <w:r w:rsidRPr="00692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 быть  разнообразным  и  легко  трансформируемым.  Дети  должны иметь возможность участвовать в создании и обновлении игровой среды.  Возможность  внести  свой  вклад  в  ее  усовершенствование  должны иметь и родители.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Стимулировать детскую познавательную активность педагог может: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регулярно предлагая детям вопросы, требующие не только воспроизведения информации, но и мышления;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регулярно  предлагая  детям  открытые,  творческие  вопросы,  в  том числе — проблемно-противоречивые  ситуации,  на  которые  могут  быть даны разные ответы;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обеспечивая в ходе обсуждения атмосферу поддержки и принятия;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позволяя  детям  определиться  с  решением  в  ходе  обсуждения  той или иной ситуации;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организуя  обсуждения,  в  которых  дети  могут  высказывать  разные точки зрения по одному и тому же вопросу, помогая увидеть несовпадение точек зрения;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строя обсуждение с учетом высказываний детей, которые могут изменить ход дискуссии;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детям обнаружить ошибки в своих рассуждениях;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организовать дискуссию;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Особенности  организации  предметно-пространственной  среды  для развития познавательной деятельности.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 Среда должна быть насыщенной, предоставлять ребенку возможность для активного исследования и решения задач,  содержать  современные  материалы  (конструкторы,  материалы  для формирования сенсорики, наборы для экспериментирования и пр.).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проектной деятельности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 могут  задумывать  и  реализовывать  исследовательские,  творческие и нормативные проекты.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 поощряет  его.  Необходимо  регулярно  выделять  время  для  проектной деятельности, создавать условия для презентации проектов.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 целью развития проектной деятельности педагоги должны: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проблемные ситуации, которые инициируют детское любопытство, стимулируют стремление к исследованию;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быть  внимательными  к  детским  вопросам,  возникающим  в  разных ситуациях,  регулярно  предлагать  проектные  образовательные  ситуации в ответ на заданные детьми вопросы;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автономию: предлагать детям самим выдвигать проектные решения;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помогать  детям  планировать  свою  деятельность  при  выполнении своего замысла;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помогать детям сравнивать предложенные ими варианты решений, аргументировать выбор варианта.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 проектной  деятельности.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Стимулируя  детей  к 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самовыражения средствами искусства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 дошкольном возрасте дети должны получить опыт осмысления происходящих  событий  и  выражения  своего  отношения  к  ним  при  помощи культурных средств — линий, цвета, формы, звука, движения, сюжета и пр.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Для  того  чтобы  дети  научились  выражать  себя  средствами  искусства, педагог должен: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время в течение дня, когда дети могут создавать свои произведения;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атмосферу принятия и поддержки во время занятий творческими видами деятельности;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оказывать помощь и поддержку в овладении необходимыми для занятий техническими навыками;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предлагать такие задания, чтобы детские произведения не были стереотипными, отражали их замысел;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инициативу в воплощении замысла и выборе необходимых для этого средств;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• организовывать события, мероприятия, выставки проектов, на которых  дошкольники  могут  представить  свои  произведения  для  детей  разных групп и родителей.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 организации  предметно-пространственной среды для самовыражения  средствами  искусства.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Образовательная  среда  должна обеспечивать наличие необходимых материалов, возможность заниматься разными видами деятельности: живописью, рисунком, игрой на музыкальных  инструментах,  пением,  конструированием,  актерским  мастерством, танцем, различными видами ремесел, поделками по дереву, из глины и пр.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физического развития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Физическое развитие очень важно для здоровья детей, потому что поз-воляет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того чтобы стимулировать физическое развитие детей, важно: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ежедневно предоставлять детям возможность активно двигаться;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обучать детей правилам безопасности;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использовать  различные  методы  обучения,  помогающие  детям  с  разным уровнем физического развития с удовольствием бегать, лазать, прыгать.</w:t>
      </w:r>
    </w:p>
    <w:p w:rsidR="00692244" w:rsidRPr="00692244" w:rsidRDefault="00692244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физического  развития.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Среда  должна  стимулировать  физическую  активность  детей,  присущее  им  желание  двигаться,  познавать, 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 Игровая  площадка  должна  предоставлять  условия  для  развития крупной моторики. </w:t>
      </w:r>
    </w:p>
    <w:p w:rsidR="00692244" w:rsidRPr="00692244" w:rsidRDefault="00692244" w:rsidP="00692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Игровое пространство (как на площадке, так и в помещениях) </w:t>
      </w:r>
      <w:r w:rsidRPr="00692244">
        <w:rPr>
          <w:rFonts w:ascii="Times New Roman" w:hAnsi="Times New Roman" w:cs="Times New Roman"/>
          <w:sz w:val="24"/>
          <w:szCs w:val="24"/>
        </w:rPr>
        <w:t>в МДОУ "Детский сад № 241" трансформируемое (меняется в зависимости от игры и предоставляет достаточно места для двигательной активности).</w:t>
      </w:r>
    </w:p>
    <w:p w:rsidR="00692244" w:rsidRPr="00692244" w:rsidRDefault="00692244" w:rsidP="00692244">
      <w:pPr>
        <w:shd w:val="clear" w:color="auto" w:fill="FFFFFF"/>
        <w:spacing w:after="0"/>
        <w:ind w:right="768"/>
        <w:jc w:val="center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p w:rsidR="00692244" w:rsidRPr="00692244" w:rsidRDefault="00692244" w:rsidP="00692244">
      <w:pPr>
        <w:shd w:val="clear" w:color="auto" w:fill="FFFFFF"/>
        <w:spacing w:after="0"/>
        <w:ind w:righ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692244" w:rsidRPr="00A92113" w:rsidRDefault="00692244" w:rsidP="00692244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2244" w:rsidRPr="00A92113" w:rsidRDefault="00692244" w:rsidP="00692244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спосо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етоды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ганиз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ии детской 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тельности</w:t>
      </w:r>
    </w:p>
    <w:p w:rsidR="00692244" w:rsidRPr="00A92113" w:rsidRDefault="00692244" w:rsidP="00692244">
      <w:pPr>
        <w:pStyle w:val="Standard"/>
        <w:ind w:left="324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tblInd w:w="-411" w:type="dxa"/>
        <w:tblLook w:val="04A0"/>
      </w:tblPr>
      <w:tblGrid>
        <w:gridCol w:w="3163"/>
        <w:gridCol w:w="6570"/>
      </w:tblGrid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6570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Формы, способы и методы работы для организации детской деятельности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Двигательная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дидактические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правилами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упражнения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ситуации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Соревнования и досуги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Игры на воде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Организация плавания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игры и упражнения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праздники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Гимнастика (утренняя, после сна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Игровая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Режиссерские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Создание игровых ситуаций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речевым сопровождением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Дидактические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Пальчиковые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Народные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Продуктивая, изобразительная деятельность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Дизайн-студия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Творческие выставки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Конкурсы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Оформление и обогащении РППС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Коммуникативная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Ситуативный разговор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Речевая ситуация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 рассказов, сказок по картинкам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рассказов по схемам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Логопедические сказки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Придумывание рассказов, сказок, стихотворений, загадок, дразнилок и отвечалок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и игровые ситуации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Этюды, постановки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Проектная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Трудовая, самообслуживание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Совместные действия, коллективный труд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Дежурство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Поручения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Задания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Познавательно-исследовательская </w:t>
            </w: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Образовательная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Наблюдения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Экскурсии (виртуальные)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Решение проблемных ситуаций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Коллекционирование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Моделирование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Исследование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Интеллектуальные игры (головоломки, ребусы, задачи, викторины)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Музыкальная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Слушание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Исполнение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Импровизация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музыкальным сопровождением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Музыкально-дидактические игры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Беседы (элементарного музыкального содержания)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Музицирование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Танец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Упражнения на развитие пластики, ритмики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Музыкальная сюжетная игра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Фестивали, конкурсы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Чтение, восприятие художественной литературы и фольклора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Чтение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Обсуждение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Разучивание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Рассказывание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Выставки в книжном уголке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художественно0речевая деятельность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Викторины, конкурсы</w:t>
            </w:r>
          </w:p>
        </w:tc>
      </w:tr>
      <w:tr w:rsidR="00692244" w:rsidRPr="00A92113" w:rsidTr="003658CD">
        <w:tc>
          <w:tcPr>
            <w:tcW w:w="3163" w:type="dxa"/>
          </w:tcPr>
          <w:p w:rsidR="00692244" w:rsidRPr="00A92113" w:rsidRDefault="00692244" w:rsidP="003658CD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6570" w:type="dxa"/>
          </w:tcPr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конструкторами, модулями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бумагой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природным, бросовым материалом</w:t>
            </w:r>
          </w:p>
          <w:p w:rsidR="00692244" w:rsidRPr="00A92113" w:rsidRDefault="00692244" w:rsidP="00A31B2D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</w:tbl>
    <w:p w:rsidR="00692244" w:rsidRPr="00692244" w:rsidRDefault="00692244" w:rsidP="00692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bCs/>
          <w:sz w:val="24"/>
          <w:szCs w:val="24"/>
        </w:rPr>
        <w:t>Б)  Часть Программы, формируемой участниками образовательных отношений:</w:t>
      </w:r>
    </w:p>
    <w:p w:rsidR="00692244" w:rsidRPr="00692244" w:rsidRDefault="00692244" w:rsidP="0069224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2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 xml:space="preserve"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обучения, интенсифицирует поиски новых, более эффективных психолого-педагогических подходов к этому вопросу.  Реализация современной цели педагогического процесса, переход на новый качественный уровень – развитие творческой активной личности ребенка   – требует от воспитателя использования в своей деятельности инновационных педагогических технологий. Проблема овладения современными технологиями организации педагогического процесса поставлена в один ряд с наиболее актуальными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проблемами современного дошкольного образования. Кроме того, переход от традиционного образования к новому, заложен в  Федеральном Государственном Образовательном Стандарте. Поэтому на протяжении ряда лет ДОУ  успешно реализует </w:t>
      </w:r>
      <w:r w:rsidRPr="00692244">
        <w:rPr>
          <w:rFonts w:ascii="Times New Roman" w:hAnsi="Times New Roman" w:cs="Times New Roman"/>
          <w:b/>
          <w:sz w:val="24"/>
          <w:szCs w:val="24"/>
        </w:rPr>
        <w:t xml:space="preserve">технологию проблемно – диалогического обучения. </w:t>
      </w:r>
      <w:r w:rsidRPr="00692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92244" w:rsidRDefault="00692244" w:rsidP="0069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Автор технологии  и научный руководитель  - Мельникова Елена Леонидовна, </w:t>
      </w:r>
      <w:r w:rsidRPr="00692244">
        <w:rPr>
          <w:rFonts w:ascii="Times New Roman" w:hAnsi="Times New Roman" w:cs="Times New Roman"/>
          <w:color w:val="29261E"/>
          <w:sz w:val="24"/>
          <w:szCs w:val="24"/>
        </w:rPr>
        <w:t>лауреат премии Правительства РФ в области образования, кандидат психологических наук, доцент, доцент кафедры педагогики и психологии Академии ПКиППРО (г. Москва).</w:t>
      </w:r>
      <w:r w:rsidRPr="0069224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                                     </w:t>
      </w:r>
      <w:r w:rsidRPr="00692244">
        <w:rPr>
          <w:rFonts w:ascii="Times New Roman" w:hAnsi="Times New Roman" w:cs="Times New Roman"/>
          <w:bCs/>
          <w:color w:val="231F20"/>
          <w:sz w:val="24"/>
          <w:szCs w:val="24"/>
        </w:rPr>
        <w:tab/>
        <w:t xml:space="preserve">Проблемно - диалогическое обучение </w:t>
      </w:r>
      <w:r w:rsidRPr="00692244">
        <w:rPr>
          <w:rFonts w:ascii="Times New Roman" w:hAnsi="Times New Roman" w:cs="Times New Roman"/>
          <w:color w:val="231F20"/>
          <w:sz w:val="24"/>
          <w:szCs w:val="24"/>
        </w:rPr>
        <w:t>– это тип обучения, обеспечивающий творческое усвоение знаний детьми  посредством специально организованного педагогам  диалога.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  Ключевое понятие  технологии проблемного диалога – это творчество. </w:t>
      </w:r>
      <w:r w:rsidRPr="00692244">
        <w:rPr>
          <w:rFonts w:ascii="Times New Roman" w:hAnsi="Times New Roman" w:cs="Times New Roman"/>
          <w:sz w:val="24"/>
          <w:szCs w:val="24"/>
        </w:rPr>
        <w:t>Цель проблемного обучения – усвоение не только результатов научного познания, системы знаний, но и самого пути, процесса получения этих результатов, формирование познавательной самостоятельности ребенка и развитие его творческих способностей.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  </w:t>
      </w:r>
      <w:r w:rsidRPr="00692244">
        <w:rPr>
          <w:rFonts w:ascii="Times New Roman" w:hAnsi="Times New Roman" w:cs="Times New Roman"/>
          <w:sz w:val="24"/>
          <w:szCs w:val="24"/>
        </w:rPr>
        <w:t xml:space="preserve">Данная технология   представляет собой сочетание приема создания проблемной ситуации специальных вопросов, стимулирующих  воспитанников  к осознанию противоречия и формулированию  заданной проблемы. Кроме того, в процессе диалога необходимо обеспечивать безоценочное принятие любых (в том числе ошибочных)   формулировок противоречия и проблемы. 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>Технология проблемного диалога позволяет заменить  </w:t>
      </w:r>
      <w:r w:rsidRPr="00692244">
        <w:rPr>
          <w:rStyle w:val="ae"/>
          <w:rFonts w:ascii="Times New Roman" w:eastAsia="SimSun" w:hAnsi="Times New Roman" w:cs="Times New Roman"/>
          <w:color w:val="29261E"/>
          <w:sz w:val="24"/>
          <w:szCs w:val="24"/>
          <w:shd w:val="clear" w:color="auto" w:fill="FFFFFF" w:themeFill="background1"/>
        </w:rPr>
        <w:t>объяснения 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нового материала </w:t>
      </w:r>
      <w:r w:rsidRPr="00692244">
        <w:rPr>
          <w:rStyle w:val="ae"/>
          <w:rFonts w:ascii="Times New Roman" w:eastAsia="SimSu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открытием </w:t>
      </w:r>
      <w:r w:rsidRPr="00692244">
        <w:rPr>
          <w:rFonts w:ascii="Times New Roman" w:hAnsi="Times New Roman" w:cs="Times New Roman"/>
          <w:color w:val="29261E"/>
          <w:sz w:val="24"/>
          <w:szCs w:val="24"/>
          <w:shd w:val="clear" w:color="auto" w:fill="FFFFFF" w:themeFill="background1"/>
        </w:rPr>
        <w:t xml:space="preserve">знаний. </w:t>
      </w:r>
      <w:r w:rsidRPr="00692244">
        <w:rPr>
          <w:rFonts w:ascii="Times New Roman" w:hAnsi="Times New Roman" w:cs="Times New Roman"/>
          <w:sz w:val="24"/>
          <w:szCs w:val="24"/>
        </w:rPr>
        <w:t xml:space="preserve">  Таким образом, технология проблемно – диалогического обучения обеспечивает высокое качество реализации ФГОС ДО.</w:t>
      </w:r>
    </w:p>
    <w:p w:rsidR="00692244" w:rsidRPr="00692244" w:rsidRDefault="00692244" w:rsidP="00692244">
      <w:pPr>
        <w:tabs>
          <w:tab w:val="left" w:pos="132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692244">
        <w:rPr>
          <w:rFonts w:ascii="Times New Roman" w:hAnsi="Times New Roman" w:cs="Times New Roman"/>
          <w:b/>
          <w:sz w:val="24"/>
          <w:szCs w:val="24"/>
        </w:rPr>
        <w:t>.Особенности образовательной деятельности разных видов и культурных практик.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Культурные практики ребенка выполняют роль стержня, позволяющего ему выстраивать и осмысливать содержание и формы его жизнедеятельности, в том числе: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опыт самостоятельного творческого действия, собственной многообразной активности на основе собственного выбора.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ситуативное и глубинное общение, плодотворную коммуникацию и взаимодействие (сотрудничество) с взрослыми и детьми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эмоции и чувства, отношение к себе и другим людям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сферу собственной воли, желаний и интересов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свою самость, которую можно определить как само-осознание, понимание своего «Я» как многообразного само-бытия.</w:t>
      </w:r>
    </w:p>
    <w:p w:rsidR="00692244" w:rsidRPr="00692244" w:rsidRDefault="00692244" w:rsidP="00A31B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самостоятельность и автономность, ответственность и зависимость, дающие ребенку право на выбор и обеспечивающие самоопределение.</w:t>
      </w:r>
    </w:p>
    <w:p w:rsidR="00692244" w:rsidRPr="00692244" w:rsidRDefault="00692244" w:rsidP="00692244">
      <w:pPr>
        <w:tabs>
          <w:tab w:val="left" w:pos="993"/>
        </w:tabs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используются так же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Непосредственно 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-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Коммуникативная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Художественно-творческая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Двигательная деятельность 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>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утренний отрезок времени включает: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  проявлений эмоциональной отзывчивости к взрослым и сверстникам;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- в уголке природы; за деятельностью взрослых;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самостоятельную деятельность; совместная деятельность педагога с детьми;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экспериментирование, поисково – исследовательская деятельность;</w:t>
      </w:r>
    </w:p>
    <w:p w:rsidR="00692244" w:rsidRPr="00692244" w:rsidRDefault="00692244" w:rsidP="00A31B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692244" w:rsidRPr="00692244" w:rsidRDefault="00692244" w:rsidP="00692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деятельность, осуществляемая во время прогулки включает: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детского сада;</w:t>
      </w:r>
    </w:p>
    <w:p w:rsidR="00692244" w:rsidRPr="00692244" w:rsidRDefault="00692244" w:rsidP="00A31B2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свободное общение воспитателя с детьми.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Совместная игра воспитателя и детей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создание книг-самоделок, детских журналов,   оформление коллекции, создание продуктов детского рукоделия и пр.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Музыкально-театральная и литературная гостиная 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692244" w:rsidRPr="00692244" w:rsidRDefault="00692244" w:rsidP="00692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692244" w:rsidRPr="00692244" w:rsidRDefault="00692244" w:rsidP="0069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«Малые Олимпийские игры», «Театральный фестиваль»,музыкальные и литературные досуги, спортивные развлечения.</w:t>
      </w:r>
    </w:p>
    <w:p w:rsidR="00692244" w:rsidRPr="00A92113" w:rsidRDefault="00692244" w:rsidP="00692244">
      <w:pPr>
        <w:spacing w:after="0"/>
        <w:jc w:val="both"/>
      </w:pPr>
    </w:p>
    <w:p w:rsidR="00692244" w:rsidRPr="00692244" w:rsidRDefault="007F51A8" w:rsidP="00692244">
      <w:pPr>
        <w:spacing w:after="0" w:line="240" w:lineRule="auto"/>
        <w:ind w:left="30"/>
        <w:jc w:val="center"/>
        <w:rPr>
          <w:rFonts w:ascii="Times New Roman" w:eastAsia="+mn-ea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sz w:val="24"/>
          <w:szCs w:val="24"/>
        </w:rPr>
        <w:t>2.4</w:t>
      </w:r>
      <w:r w:rsidR="00692244" w:rsidRPr="00692244">
        <w:rPr>
          <w:rFonts w:ascii="Times New Roman" w:eastAsia="+mn-ea" w:hAnsi="Times New Roman" w:cs="Times New Roman"/>
          <w:b/>
          <w:sz w:val="24"/>
          <w:szCs w:val="24"/>
        </w:rPr>
        <w:t>.Способы и направления поддержки детской инициативы.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В образовательном процессе ребёнок и взрослые  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 xml:space="preserve">Уникальная природа ребёнка дошкольного возраста может быть охарактеризована как </w:t>
      </w:r>
      <w:r w:rsidRPr="00692244">
        <w:rPr>
          <w:rFonts w:ascii="Times New Roman" w:eastAsia="NewtonC" w:hAnsi="Times New Roman" w:cs="Times New Roman"/>
          <w:b/>
          <w:i/>
          <w:sz w:val="24"/>
          <w:szCs w:val="24"/>
        </w:rPr>
        <w:t>деятельностная</w:t>
      </w:r>
      <w:r w:rsidRPr="00692244">
        <w:rPr>
          <w:rFonts w:ascii="Times New Roman" w:eastAsia="NewtonC" w:hAnsi="Times New Roman" w:cs="Times New Roman"/>
          <w:sz w:val="24"/>
          <w:szCs w:val="24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 </w:t>
      </w:r>
    </w:p>
    <w:p w:rsidR="00692244" w:rsidRPr="00692244" w:rsidRDefault="00692244" w:rsidP="00692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 найдут отражение в деятельности ребёнка, в его эмоциональном развитии.</w:t>
      </w:r>
    </w:p>
    <w:p w:rsidR="007F51A8" w:rsidRPr="00A92113" w:rsidRDefault="007F51A8" w:rsidP="007F51A8">
      <w:pPr>
        <w:ind w:right="424"/>
        <w:jc w:val="center"/>
        <w:rPr>
          <w:b/>
          <w:webHidden/>
          <w:shd w:val="clear" w:color="auto" w:fill="FFFFFF"/>
        </w:rPr>
      </w:pPr>
      <w:r w:rsidRPr="00A92113">
        <w:rPr>
          <w:b/>
          <w:webHidden/>
          <w:shd w:val="clear" w:color="auto" w:fill="FFFFFF"/>
        </w:rPr>
        <w:t>5-6 лет</w:t>
      </w: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ab/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7F51A8" w:rsidRPr="007F51A8" w:rsidRDefault="007F51A8" w:rsidP="00A31B2D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7F51A8" w:rsidRPr="007F51A8" w:rsidRDefault="007F51A8" w:rsidP="007F51A8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6-7 лет</w:t>
      </w:r>
    </w:p>
    <w:p w:rsidR="007F51A8" w:rsidRPr="007F51A8" w:rsidRDefault="007F51A8" w:rsidP="007F51A8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7F51A8" w:rsidRP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7F51A8" w:rsidRDefault="007F51A8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CD122B" w:rsidRPr="007F51A8" w:rsidRDefault="00CD122B" w:rsidP="00A31B2D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692244" w:rsidRPr="007F51A8" w:rsidRDefault="00692244" w:rsidP="007F5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46E" w:rsidRPr="007F51A8" w:rsidRDefault="007F51A8" w:rsidP="00692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lastRenderedPageBreak/>
        <w:t>2.5</w:t>
      </w:r>
      <w:r w:rsidR="001A046E" w:rsidRPr="007F5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51A8">
        <w:rPr>
          <w:rFonts w:ascii="Times New Roman" w:hAnsi="Times New Roman" w:cs="Times New Roman"/>
          <w:b/>
          <w:sz w:val="24"/>
          <w:szCs w:val="24"/>
        </w:rPr>
        <w:t xml:space="preserve">Особенности взаимодействия педагогического коллектива  с семьями воспитанников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Вопросам  взаимосвязи  детского  сада  с  семьей  в  по</w:t>
      </w:r>
      <w:r>
        <w:rPr>
          <w:rFonts w:ascii="Times New Roman" w:hAnsi="Times New Roman" w:cs="Times New Roman"/>
          <w:sz w:val="24"/>
          <w:szCs w:val="24"/>
        </w:rPr>
        <w:t xml:space="preserve">следнее  время  уделяется  все </w:t>
      </w:r>
      <w:r w:rsidRPr="002A6D10">
        <w:rPr>
          <w:rFonts w:ascii="Times New Roman" w:hAnsi="Times New Roman" w:cs="Times New Roman"/>
          <w:sz w:val="24"/>
          <w:szCs w:val="24"/>
        </w:rPr>
        <w:t>большее  внимание,  так  как  личность  ребенка  формирует</w:t>
      </w:r>
      <w:r>
        <w:rPr>
          <w:rFonts w:ascii="Times New Roman" w:hAnsi="Times New Roman" w:cs="Times New Roman"/>
          <w:sz w:val="24"/>
          <w:szCs w:val="24"/>
        </w:rPr>
        <w:t xml:space="preserve">ся  прежде  всего  в  семье  и </w:t>
      </w:r>
      <w:r w:rsidRPr="002A6D10">
        <w:rPr>
          <w:rFonts w:ascii="Times New Roman" w:hAnsi="Times New Roman" w:cs="Times New Roman"/>
          <w:sz w:val="24"/>
          <w:szCs w:val="24"/>
        </w:rPr>
        <w:t>семейных  отношениях.  В  дошкольных  учреждениях  со</w:t>
      </w:r>
      <w:r>
        <w:rPr>
          <w:rFonts w:ascii="Times New Roman" w:hAnsi="Times New Roman" w:cs="Times New Roman"/>
          <w:sz w:val="24"/>
          <w:szCs w:val="24"/>
        </w:rPr>
        <w:t xml:space="preserve">здаются  условия,  имитирующие </w:t>
      </w:r>
      <w:r w:rsidRPr="002A6D10">
        <w:rPr>
          <w:rFonts w:ascii="Times New Roman" w:hAnsi="Times New Roman" w:cs="Times New Roman"/>
          <w:sz w:val="24"/>
          <w:szCs w:val="24"/>
        </w:rPr>
        <w:t>домашние,  к  образовательно-воспитательному  про</w:t>
      </w:r>
      <w:r>
        <w:rPr>
          <w:rFonts w:ascii="Times New Roman" w:hAnsi="Times New Roman" w:cs="Times New Roman"/>
          <w:sz w:val="24"/>
          <w:szCs w:val="24"/>
        </w:rPr>
        <w:t xml:space="preserve">цессу  привлекаются  родители, </w:t>
      </w:r>
      <w:r w:rsidRPr="002A6D10">
        <w:rPr>
          <w:rFonts w:ascii="Times New Roman" w:hAnsi="Times New Roman" w:cs="Times New Roman"/>
          <w:sz w:val="24"/>
          <w:szCs w:val="24"/>
        </w:rPr>
        <w:t xml:space="preserve">которые  участвуют  в  организованной  образовательной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 интегрированных </w:t>
      </w:r>
      <w:r w:rsidRPr="002A6D10">
        <w:rPr>
          <w:rFonts w:ascii="Times New Roman" w:hAnsi="Times New Roman" w:cs="Times New Roman"/>
          <w:sz w:val="24"/>
          <w:szCs w:val="24"/>
        </w:rPr>
        <w:t>занятиях,  спортивных  праздниках,  викторинах,  вече</w:t>
      </w:r>
      <w:r>
        <w:rPr>
          <w:rFonts w:ascii="Times New Roman" w:hAnsi="Times New Roman" w:cs="Times New Roman"/>
          <w:sz w:val="24"/>
          <w:szCs w:val="24"/>
        </w:rPr>
        <w:t xml:space="preserve">рах  досуга,  театрализованных </w:t>
      </w:r>
      <w:r w:rsidRPr="002A6D10">
        <w:rPr>
          <w:rFonts w:ascii="Times New Roman" w:hAnsi="Times New Roman" w:cs="Times New Roman"/>
          <w:sz w:val="24"/>
          <w:szCs w:val="24"/>
        </w:rPr>
        <w:t>представлениях,  экскурсиях.  Педагоги  работают  над  с</w:t>
      </w:r>
      <w:r>
        <w:rPr>
          <w:rFonts w:ascii="Times New Roman" w:hAnsi="Times New Roman" w:cs="Times New Roman"/>
          <w:sz w:val="24"/>
          <w:szCs w:val="24"/>
        </w:rPr>
        <w:t xml:space="preserve">озданием  единого  сообщества, </w:t>
      </w:r>
      <w:r w:rsidRPr="002A6D10">
        <w:rPr>
          <w:rFonts w:ascii="Times New Roman" w:hAnsi="Times New Roman" w:cs="Times New Roman"/>
          <w:sz w:val="24"/>
          <w:szCs w:val="24"/>
        </w:rPr>
        <w:t>объединяющего  взрослых  и  детей.  Для  родит</w:t>
      </w:r>
      <w:r>
        <w:rPr>
          <w:rFonts w:ascii="Times New Roman" w:hAnsi="Times New Roman" w:cs="Times New Roman"/>
          <w:sz w:val="24"/>
          <w:szCs w:val="24"/>
        </w:rPr>
        <w:t xml:space="preserve">елей  проводятся  тематические </w:t>
      </w:r>
      <w:r w:rsidRPr="002A6D10">
        <w:rPr>
          <w:rFonts w:ascii="Times New Roman" w:hAnsi="Times New Roman" w:cs="Times New Roman"/>
          <w:sz w:val="24"/>
          <w:szCs w:val="24"/>
        </w:rPr>
        <w:t>родительские  собрания  и  круглые  столы,  семинары,</w:t>
      </w:r>
      <w:r>
        <w:rPr>
          <w:rFonts w:ascii="Times New Roman" w:hAnsi="Times New Roman" w:cs="Times New Roman"/>
          <w:sz w:val="24"/>
          <w:szCs w:val="24"/>
        </w:rPr>
        <w:t xml:space="preserve">  мастер-классы,  организуются </w:t>
      </w:r>
      <w:r w:rsidRPr="002A6D10">
        <w:rPr>
          <w:rFonts w:ascii="Times New Roman" w:hAnsi="Times New Roman" w:cs="Times New Roman"/>
          <w:sz w:val="24"/>
          <w:szCs w:val="24"/>
        </w:rPr>
        <w:t>диспуты, создаются библиотеки специальной литературы в каждой группе ДОУ.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 для детей с тяжелыми нарушениями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речи  учитель-логопед  и  другие  специалисты  пытаются  привлечь  родителей  к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коррекционно-развивающей  работе  через  систему  методических  рекомендаций.  Эти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рекомендации родители получают  в устной форме на  вечерних приемах и еженедельно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по  пятницам  в  письменной  форме  на  карточках  или  в  специальных  тетрадях. </w:t>
      </w:r>
    </w:p>
    <w:p w:rsidR="001A046E" w:rsidRPr="002A6D10" w:rsidRDefault="001A046E" w:rsidP="001A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>Рекомендации  родителям  по  организации  домашней  рабо</w:t>
      </w:r>
      <w:r>
        <w:rPr>
          <w:rFonts w:ascii="Times New Roman" w:hAnsi="Times New Roman" w:cs="Times New Roman"/>
          <w:sz w:val="24"/>
          <w:szCs w:val="24"/>
        </w:rPr>
        <w:t xml:space="preserve">ты  с  детьми  необходимы  для </w:t>
      </w:r>
      <w:r w:rsidRPr="002A6D10">
        <w:rPr>
          <w:rFonts w:ascii="Times New Roman" w:hAnsi="Times New Roman" w:cs="Times New Roman"/>
          <w:sz w:val="24"/>
          <w:szCs w:val="24"/>
        </w:rPr>
        <w:t>того,  чтобы  как  можно  скорее  ликвидировать  отставание  дете</w:t>
      </w:r>
      <w:r>
        <w:rPr>
          <w:rFonts w:ascii="Times New Roman" w:hAnsi="Times New Roman" w:cs="Times New Roman"/>
          <w:sz w:val="24"/>
          <w:szCs w:val="24"/>
        </w:rPr>
        <w:t xml:space="preserve">й  как  в  речевом,  так  и  в </w:t>
      </w:r>
      <w:r w:rsidRPr="002A6D10">
        <w:rPr>
          <w:rFonts w:ascii="Times New Roman" w:hAnsi="Times New Roman" w:cs="Times New Roman"/>
          <w:sz w:val="24"/>
          <w:szCs w:val="24"/>
        </w:rPr>
        <w:t>общем  развитии.  В  методический  комплект  к  прог</w:t>
      </w:r>
      <w:r>
        <w:rPr>
          <w:rFonts w:ascii="Times New Roman" w:hAnsi="Times New Roman" w:cs="Times New Roman"/>
          <w:sz w:val="24"/>
          <w:szCs w:val="24"/>
        </w:rPr>
        <w:t xml:space="preserve">рамме  входит  серия  домашних </w:t>
      </w:r>
      <w:r w:rsidRPr="002A6D10">
        <w:rPr>
          <w:rFonts w:ascii="Times New Roman" w:hAnsi="Times New Roman" w:cs="Times New Roman"/>
          <w:sz w:val="24"/>
          <w:szCs w:val="24"/>
        </w:rPr>
        <w:t>тетрадей  «Занимаемся  вместе»  с  методическими  рекоме</w:t>
      </w:r>
      <w:r>
        <w:rPr>
          <w:rFonts w:ascii="Times New Roman" w:hAnsi="Times New Roman" w:cs="Times New Roman"/>
          <w:sz w:val="24"/>
          <w:szCs w:val="24"/>
        </w:rPr>
        <w:t xml:space="preserve">ндациями  для  родителей.  Эти </w:t>
      </w:r>
      <w:r w:rsidRPr="002A6D10">
        <w:rPr>
          <w:rFonts w:ascii="Times New Roman" w:hAnsi="Times New Roman" w:cs="Times New Roman"/>
          <w:sz w:val="24"/>
          <w:szCs w:val="24"/>
        </w:rPr>
        <w:t>пособия позволяют  объединить  усилия педагогов  и род</w:t>
      </w:r>
      <w:r>
        <w:rPr>
          <w:rFonts w:ascii="Times New Roman" w:hAnsi="Times New Roman" w:cs="Times New Roman"/>
          <w:sz w:val="24"/>
          <w:szCs w:val="24"/>
        </w:rPr>
        <w:t xml:space="preserve">ителей в воспитании гармонично </w:t>
      </w:r>
      <w:r w:rsidRPr="002A6D10">
        <w:rPr>
          <w:rFonts w:ascii="Times New Roman" w:hAnsi="Times New Roman" w:cs="Times New Roman"/>
          <w:sz w:val="24"/>
          <w:szCs w:val="24"/>
        </w:rPr>
        <w:t>развитой личности.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Методические  рекомендации,  данные  в  тетрадях,  подскажут  родителям,  в  какое время лучше организовать совместную игровую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с ребенком, во что и как </w:t>
      </w:r>
      <w:r w:rsidRPr="002A6D10">
        <w:rPr>
          <w:rFonts w:ascii="Times New Roman" w:hAnsi="Times New Roman" w:cs="Times New Roman"/>
          <w:sz w:val="24"/>
          <w:szCs w:val="24"/>
        </w:rPr>
        <w:t>следует играть с ребенком дома. Они предоставят ребен</w:t>
      </w:r>
      <w:r>
        <w:rPr>
          <w:rFonts w:ascii="Times New Roman" w:hAnsi="Times New Roman" w:cs="Times New Roman"/>
          <w:sz w:val="24"/>
          <w:szCs w:val="24"/>
        </w:rPr>
        <w:t xml:space="preserve">ку возможность занять активную </w:t>
      </w:r>
      <w:r w:rsidRPr="002A6D10">
        <w:rPr>
          <w:rFonts w:ascii="Times New Roman" w:hAnsi="Times New Roman" w:cs="Times New Roman"/>
          <w:sz w:val="24"/>
          <w:szCs w:val="24"/>
        </w:rPr>
        <w:t>позицию,  вступить в диалог с окружающим миром, на</w:t>
      </w:r>
      <w:r>
        <w:rPr>
          <w:rFonts w:ascii="Times New Roman" w:hAnsi="Times New Roman" w:cs="Times New Roman"/>
          <w:sz w:val="24"/>
          <w:szCs w:val="24"/>
        </w:rPr>
        <w:t xml:space="preserve">йти ответы на многие вопросы с </w:t>
      </w:r>
      <w:r w:rsidRPr="002A6D10">
        <w:rPr>
          <w:rFonts w:ascii="Times New Roman" w:hAnsi="Times New Roman" w:cs="Times New Roman"/>
          <w:sz w:val="24"/>
          <w:szCs w:val="24"/>
        </w:rPr>
        <w:t>помощью  взрослого.  Так,  родители  смогут  предложить  р</w:t>
      </w:r>
      <w:r>
        <w:rPr>
          <w:rFonts w:ascii="Times New Roman" w:hAnsi="Times New Roman" w:cs="Times New Roman"/>
          <w:sz w:val="24"/>
          <w:szCs w:val="24"/>
        </w:rPr>
        <w:t xml:space="preserve">ебенку  поиграть  в  различные </w:t>
      </w:r>
      <w:r w:rsidRPr="002A6D10">
        <w:rPr>
          <w:rFonts w:ascii="Times New Roman" w:hAnsi="Times New Roman" w:cs="Times New Roman"/>
          <w:sz w:val="24"/>
          <w:szCs w:val="24"/>
        </w:rPr>
        <w:t xml:space="preserve">подвижные  игры,  проведут  пальчиковую  гимнастику, </w:t>
      </w:r>
      <w:r>
        <w:rPr>
          <w:rFonts w:ascii="Times New Roman" w:hAnsi="Times New Roman" w:cs="Times New Roman"/>
          <w:sz w:val="24"/>
          <w:szCs w:val="24"/>
        </w:rPr>
        <w:t xml:space="preserve"> прочитают  и  стихи,  помогут </w:t>
      </w:r>
      <w:r w:rsidRPr="002A6D10">
        <w:rPr>
          <w:rFonts w:ascii="Times New Roman" w:hAnsi="Times New Roman" w:cs="Times New Roman"/>
          <w:sz w:val="24"/>
          <w:szCs w:val="24"/>
        </w:rPr>
        <w:t>научиться  лепить  и  рисовать,  составлять  рассказы  и  отгадывать  загадки.  Выполня</w:t>
      </w:r>
      <w:r>
        <w:rPr>
          <w:rFonts w:ascii="Times New Roman" w:hAnsi="Times New Roman" w:cs="Times New Roman"/>
          <w:sz w:val="24"/>
          <w:szCs w:val="24"/>
        </w:rPr>
        <w:t xml:space="preserve">я  с </w:t>
      </w:r>
      <w:r w:rsidRPr="002A6D10">
        <w:rPr>
          <w:rFonts w:ascii="Times New Roman" w:hAnsi="Times New Roman" w:cs="Times New Roman"/>
          <w:sz w:val="24"/>
          <w:szCs w:val="24"/>
        </w:rPr>
        <w:t>ребенком предложенные задания, наблюдая,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, играя, взрослые разовьют его </w:t>
      </w:r>
      <w:r w:rsidRPr="002A6D10">
        <w:rPr>
          <w:rFonts w:ascii="Times New Roman" w:hAnsi="Times New Roman" w:cs="Times New Roman"/>
          <w:sz w:val="24"/>
          <w:szCs w:val="24"/>
        </w:rPr>
        <w:t>речь,  зрительное  и  слуховое  внимание,  память  и  м</w:t>
      </w:r>
      <w:r>
        <w:rPr>
          <w:rFonts w:ascii="Times New Roman" w:hAnsi="Times New Roman" w:cs="Times New Roman"/>
          <w:sz w:val="24"/>
          <w:szCs w:val="24"/>
        </w:rPr>
        <w:t xml:space="preserve">ышление,  что  станет  залогом </w:t>
      </w:r>
      <w:r w:rsidRPr="002A6D10">
        <w:rPr>
          <w:rFonts w:ascii="Times New Roman" w:hAnsi="Times New Roman" w:cs="Times New Roman"/>
          <w:sz w:val="24"/>
          <w:szCs w:val="24"/>
        </w:rPr>
        <w:t xml:space="preserve">успешного  обучения  ребенка  в  школе.  К  тому  же,  богатый  иллюстративный  материал пособий  освободит  родителей  от  поиска 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картинок  и  поможет  сделать </w:t>
      </w:r>
      <w:r w:rsidRPr="002A6D10">
        <w:rPr>
          <w:rFonts w:ascii="Times New Roman" w:hAnsi="Times New Roman" w:cs="Times New Roman"/>
          <w:sz w:val="24"/>
          <w:szCs w:val="24"/>
        </w:rPr>
        <w:t>занятия более интересными и яркими.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Задания  пособий  подобраны  в  соответствии  с  изучаемыми  в  логопедических 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>группах  детского  сада  лексическими  темами  и  требова</w:t>
      </w:r>
      <w:r>
        <w:rPr>
          <w:rFonts w:ascii="Times New Roman" w:hAnsi="Times New Roman" w:cs="Times New Roman"/>
          <w:sz w:val="24"/>
          <w:szCs w:val="24"/>
        </w:rPr>
        <w:t xml:space="preserve">ниями  программы.  Для  каждой </w:t>
      </w:r>
      <w:r w:rsidRPr="002A6D10">
        <w:rPr>
          <w:rFonts w:ascii="Times New Roman" w:hAnsi="Times New Roman" w:cs="Times New Roman"/>
          <w:sz w:val="24"/>
          <w:szCs w:val="24"/>
        </w:rPr>
        <w:t xml:space="preserve">возрастной  группы  учтены  особенности  развития  детей  данного  возраста.  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Для  детей  старшей  логопедической  группы  родители  должны  стремиться создавать такие ситуации, которые будут побуждать детей применять знания и умения, 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D10">
        <w:rPr>
          <w:rFonts w:ascii="Times New Roman" w:hAnsi="Times New Roman" w:cs="Times New Roman"/>
          <w:sz w:val="24"/>
          <w:szCs w:val="24"/>
        </w:rPr>
        <w:t xml:space="preserve">имеющиеся  в  их  жизненном  багаже.  Опора  на  знания,  </w:t>
      </w:r>
      <w:r>
        <w:rPr>
          <w:rFonts w:ascii="Times New Roman" w:hAnsi="Times New Roman" w:cs="Times New Roman"/>
          <w:sz w:val="24"/>
          <w:szCs w:val="24"/>
        </w:rPr>
        <w:t xml:space="preserve">которые  были  сформированы  в </w:t>
      </w:r>
      <w:r w:rsidRPr="002A6D10">
        <w:rPr>
          <w:rFonts w:ascii="Times New Roman" w:hAnsi="Times New Roman" w:cs="Times New Roman"/>
          <w:sz w:val="24"/>
          <w:szCs w:val="24"/>
        </w:rPr>
        <w:t>предыдущей  возрастной  группе,  должна  стать  одной  и</w:t>
      </w:r>
      <w:r>
        <w:rPr>
          <w:rFonts w:ascii="Times New Roman" w:hAnsi="Times New Roman" w:cs="Times New Roman"/>
          <w:sz w:val="24"/>
          <w:szCs w:val="24"/>
        </w:rPr>
        <w:t xml:space="preserve">з  основ  домашней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совместной </w:t>
      </w:r>
      <w:r w:rsidRPr="002A6D10">
        <w:rPr>
          <w:rFonts w:ascii="Times New Roman" w:hAnsi="Times New Roman" w:cs="Times New Roman"/>
          <w:sz w:val="24"/>
          <w:szCs w:val="24"/>
        </w:rPr>
        <w:t>деятельности  с  детьми.  Родители  должны  стимулирова</w:t>
      </w:r>
      <w:r w:rsidR="00BB7B43">
        <w:rPr>
          <w:rFonts w:ascii="Times New Roman" w:hAnsi="Times New Roman" w:cs="Times New Roman"/>
          <w:sz w:val="24"/>
          <w:szCs w:val="24"/>
        </w:rPr>
        <w:t xml:space="preserve">ть  познавательную </w:t>
      </w:r>
      <w:r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Pr="002A6D10">
        <w:rPr>
          <w:rFonts w:ascii="Times New Roman" w:hAnsi="Times New Roman" w:cs="Times New Roman"/>
          <w:sz w:val="24"/>
          <w:szCs w:val="24"/>
        </w:rPr>
        <w:t>детей, создавать творческие игровые ситуации.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В свою очередь работа с детьми седьмого года жизни строится на  систематизации полученных  ранее  знаний,  что  создаст  предпосылки  для  </w:t>
      </w:r>
      <w:r w:rsidR="00BB7B43">
        <w:rPr>
          <w:rFonts w:ascii="Times New Roman" w:hAnsi="Times New Roman" w:cs="Times New Roman"/>
          <w:sz w:val="24"/>
          <w:szCs w:val="24"/>
        </w:rPr>
        <w:t xml:space="preserve">успешной  подготовки  детей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A6D10">
        <w:rPr>
          <w:rFonts w:ascii="Times New Roman" w:hAnsi="Times New Roman" w:cs="Times New Roman"/>
          <w:sz w:val="24"/>
          <w:szCs w:val="24"/>
        </w:rPr>
        <w:t>обучению в школе.</w:t>
      </w:r>
    </w:p>
    <w:p w:rsidR="001A046E" w:rsidRPr="002A6D10" w:rsidRDefault="001A046E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>На эти особенности организации домашних занятий с детьми каждой возрастной</w:t>
      </w:r>
      <w:r w:rsidR="00BB7B43">
        <w:rPr>
          <w:rFonts w:ascii="Times New Roman" w:hAnsi="Times New Roman" w:cs="Times New Roman"/>
          <w:sz w:val="24"/>
          <w:szCs w:val="24"/>
        </w:rPr>
        <w:t xml:space="preserve"> </w:t>
      </w:r>
      <w:r w:rsidRPr="002A6D10">
        <w:rPr>
          <w:rFonts w:ascii="Times New Roman" w:hAnsi="Times New Roman" w:cs="Times New Roman"/>
          <w:sz w:val="24"/>
          <w:szCs w:val="24"/>
        </w:rPr>
        <w:t>группы родителей должны нацеливать специалисты на своих консультативных приемах, в материалах на стендах и в папках «Специалисты советуют».</w:t>
      </w:r>
    </w:p>
    <w:p w:rsidR="007F51A8" w:rsidRDefault="001A046E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6D10">
        <w:rPr>
          <w:rFonts w:ascii="Times New Roman" w:hAnsi="Times New Roman" w:cs="Times New Roman"/>
          <w:sz w:val="24"/>
          <w:szCs w:val="24"/>
        </w:rPr>
        <w:t xml:space="preserve">Специально  для  родителей  детей,  посещающих  группы  компенсирующей направленности, в методический комплект к Программе включены материалы для стенда «Родителям  о  речи  ребенка»  и  материалы  для  оформления  родительских  уголков  в групповой  раздевалке.  Материалы  родительских  уголков  помогают  родителям организовать  развивающее  общение  с  ребенком  и  дома,  и  на  прогулке,  содержат описание  опытов,  подвижных  игр,  художественные  произведения  для  чтения  и </w:t>
      </w:r>
      <w:r w:rsidR="00BB7B43">
        <w:rPr>
          <w:rFonts w:ascii="Times New Roman" w:hAnsi="Times New Roman" w:cs="Times New Roman"/>
          <w:sz w:val="24"/>
          <w:szCs w:val="24"/>
        </w:rPr>
        <w:t xml:space="preserve">заучивания.  </w:t>
      </w:r>
    </w:p>
    <w:p w:rsidR="00BB7B43" w:rsidRDefault="00BB7B43" w:rsidP="007F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CA142D" w:rsidRPr="00CA142D" w:rsidRDefault="00CA142D" w:rsidP="00CA142D">
      <w:pPr>
        <w:spacing w:after="0"/>
        <w:jc w:val="center"/>
        <w:rPr>
          <w:rFonts w:ascii="Times New Roman" w:hAnsi="Times New Roman" w:cs="Times New Roman"/>
          <w:b/>
        </w:rPr>
      </w:pPr>
      <w:r w:rsidRPr="00CA142D">
        <w:rPr>
          <w:rFonts w:ascii="Times New Roman" w:hAnsi="Times New Roman" w:cs="Times New Roman"/>
          <w:b/>
        </w:rPr>
        <w:t>3.1. МАТЕРИАЛЬНО-ТЕХНИЧЕСКОЕ ОБЕСПЕЧЕНИЕ ПРОГРАММЫ</w:t>
      </w:r>
    </w:p>
    <w:p w:rsidR="00CA142D" w:rsidRPr="00CA142D" w:rsidRDefault="00CA142D" w:rsidP="00CA142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CA142D" w:rsidRPr="00CA142D" w:rsidRDefault="00CA142D" w:rsidP="00CA142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Имеются помещения и необходимое оснащение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В детском саду оснащены кабинеты: медицинский, педагога-психолога,  музыкальный зал, физкультурный зал, бассейн,  спортивная площадка с необходимым игровым и спортивным оборудованием и инвентарем, медицинский блок.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ячейки и кабинеты специалистов. 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В каждой группе, музыкальном и физкультурном зале имеется здоровьесберегающее оборудование (зрительные тренажеры, приборы, улучшающие качество окружающей среды, аэроклиматические установки, оборудование, позволяющие удовлетворить потребность воспитанников в движении).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педагог-психолог, учителя-логопеды, музыкальные руководители, инструктор по физической культуре, медицинские работники.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5344" w:type="pct"/>
        <w:tblCellSpacing w:w="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2"/>
        <w:gridCol w:w="3402"/>
        <w:gridCol w:w="4128"/>
      </w:tblGrid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Функциональное использование</w:t>
            </w:r>
          </w:p>
        </w:tc>
        <w:tc>
          <w:tcPr>
            <w:tcW w:w="4107" w:type="dxa"/>
          </w:tcPr>
          <w:p w:rsidR="00CA142D" w:rsidRPr="00CA142D" w:rsidRDefault="00CA142D" w:rsidP="00CA142D">
            <w:pPr>
              <w:pStyle w:val="af"/>
              <w:spacing w:after="0" w:afterAutospacing="0"/>
              <w:jc w:val="center"/>
            </w:pPr>
            <w:r w:rsidRPr="00CA142D">
              <w:t>Оборудование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1. Групповые помещения с отдельными спальнями</w:t>
            </w:r>
            <w:r w:rsidRPr="00CA1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A142D">
              <w:rPr>
                <w:rFonts w:ascii="Times New Roman" w:hAnsi="Times New Roman" w:cs="Times New Roman"/>
                <w:color w:val="000000"/>
              </w:rPr>
              <w:t>2  групп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 xml:space="preserve">Для организации образовательной деятельности в процессе организации различных видов </w:t>
            </w:r>
            <w:r w:rsidRPr="00CA142D">
              <w:rPr>
                <w:rFonts w:ascii="Times New Roman" w:hAnsi="Times New Roman" w:cs="Times New Roman"/>
              </w:rPr>
              <w:lastRenderedPageBreak/>
              <w:t>детской деятельности(игровой, коммуникативной, трудовой, познавательно-исследовательской, продуктивной, музыкально-художественной, чтения)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  Групповые помещения оснащены  игровой  мебелью отвечающей гигиеническим и возрастным особенностям воспитанников</w:t>
            </w:r>
          </w:p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Мебель по росту детей</w:t>
            </w:r>
          </w:p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Игровые пособия (игры, игрушки)</w:t>
            </w:r>
          </w:p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Дидактические пособия (наглядно-демонстрационный материал</w:t>
            </w:r>
          </w:p>
          <w:p w:rsidR="00CA142D" w:rsidRPr="00CA142D" w:rsidRDefault="003658C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Магнитофон (2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A142D" w:rsidRPr="00CA142D" w:rsidRDefault="003658C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Интерактивный комплекс (1</w:t>
            </w:r>
            <w:r w:rsidR="00CA142D"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Мультимедийная систе</w:t>
            </w:r>
            <w:r w:rsidR="003658CD">
              <w:rPr>
                <w:rFonts w:ascii="Times New Roman" w:hAnsi="Times New Roman" w:cs="Times New Roman"/>
                <w:color w:val="000000"/>
              </w:rPr>
              <w:t>ма (ноутбук, проектор, экран - 1</w:t>
            </w:r>
            <w:r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A142D" w:rsidRPr="00CA142D" w:rsidRDefault="00CA142D" w:rsidP="00A31B2D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Ноутбук - 2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2. Музыкальный зал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  познавательно-исследовательской, продуктивной, музыкально-художественной)</w:t>
            </w: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br/>
            </w:r>
            <w:r w:rsidRPr="00CA142D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Музыкальный центр (2шт)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Мультмимедийная система (ноутбук,   проектор, экран)   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Стереосистема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Пианино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Подборка аудиокассет, дисков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Музыкальные диски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Музыкальные инструменты для детей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Детские стульчики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Стулья для взрослых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Атрибуты к играм</w:t>
            </w:r>
          </w:p>
          <w:p w:rsidR="00CA142D" w:rsidRPr="00CA142D" w:rsidRDefault="00CA142D" w:rsidP="00A31B2D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Декорации и т.д.</w:t>
            </w:r>
          </w:p>
        </w:tc>
      </w:tr>
      <w:tr w:rsidR="00CA142D" w:rsidRPr="00CA142D" w:rsidTr="003658CD">
        <w:trPr>
          <w:trHeight w:val="1316"/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4. Физкультурный зал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Спортинвентарь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 Пианино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Магнитофон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массажные дорожки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сенсорные мячи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детский велотренажер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детская беговая дорожка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шведская стенка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сухой бассейн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мягкий мяч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мягкие модули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гимнастический набор  для построения полосы препятствий и развития основных движений</w:t>
            </w:r>
          </w:p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 другой спортивный инвентарь для проведения ОР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5. Бассейн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проведения физкультурно-оздоровительной работы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Комплект надувных игрушек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Набор подводных обручей со специальным центром тяжести для вертикального расположения в воде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Набор игрушек с изменяющейся плавучестью для обучения плаванию и для игр в воде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Поплавок цветной, флажок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Доска плавательная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Палка для плавания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Нарукавники для плавания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Круги для плавания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 xml:space="preserve">Баскетбольное кольцо плавающее со щитом, кольцебросом и </w:t>
            </w:r>
            <w:r w:rsidRPr="00CA142D">
              <w:rPr>
                <w:rFonts w:ascii="Times New Roman" w:hAnsi="Times New Roman" w:cs="Times New Roman"/>
              </w:rPr>
              <w:lastRenderedPageBreak/>
              <w:t>тонущими игрушками в виде рыб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Кольцеброс плавающий фигурный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Нетрадиционное оборудование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Скамейки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Дорожки массажные</w:t>
            </w:r>
          </w:p>
          <w:p w:rsidR="00CA142D" w:rsidRPr="00CA142D" w:rsidRDefault="00CA142D" w:rsidP="00A31B2D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</w:rPr>
              <w:t>и др.оборудование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6. Кабинет педагога -    психолога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Детские столы и стулья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Стимулирующий материал для психолого-педагогического обследования детей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Игровой материал, развивающие игры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Документация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Развивающие игрушки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Магнитофон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Зеркало для развития эмоциональной  сферы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Учебная и релаксирующая зоны</w:t>
            </w:r>
          </w:p>
          <w:p w:rsidR="00CA142D" w:rsidRPr="00CA142D" w:rsidRDefault="00CA142D" w:rsidP="00A31B2D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Библиотека психологической литературы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7. Кабинет логопеда (в 2 группах)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Большое зеркало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Зонды для массажа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игры и пособия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Методическая литература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Наборы картинок и картин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Иллюстративный материал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Панно звуков и букв, наборы букв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Пеналы, схемы на каждого ребенка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Доска с магнитами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Логопедический альбом</w:t>
            </w:r>
          </w:p>
          <w:p w:rsidR="00CA142D" w:rsidRPr="00CA142D" w:rsidRDefault="00CA142D" w:rsidP="00A31B2D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Наборное полотно и т.д.</w:t>
            </w:r>
          </w:p>
        </w:tc>
      </w:tr>
      <w:tr w:rsidR="00CA142D" w:rsidRPr="00CA142D" w:rsidTr="003658CD">
        <w:trPr>
          <w:trHeight w:val="2869"/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 xml:space="preserve">8. </w:t>
            </w:r>
            <w:r w:rsidRPr="00CA142D">
              <w:rPr>
                <w:rFonts w:ascii="Times New Roman" w:hAnsi="Times New Roman" w:cs="Times New Roman"/>
                <w:color w:val="000000"/>
              </w:rPr>
              <w:t>Коридор и холлы  детского сада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4107" w:type="dxa"/>
          </w:tcPr>
          <w:p w:rsidR="00CA142D" w:rsidRPr="00CA142D" w:rsidRDefault="00CA142D" w:rsidP="00CA142D">
            <w:pPr>
              <w:spacing w:after="0"/>
              <w:ind w:left="375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«Методический стенд»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«Безопасность на дороге»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"Выставка детских работ"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9. Методический кабинет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Информационное и методическое  обеспечение образовательного процесса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Библиотека методической и детской литературы, периодики</w:t>
            </w:r>
          </w:p>
          <w:p w:rsidR="00CA142D" w:rsidRPr="00CA142D" w:rsidRDefault="00CA142D" w:rsidP="00A31B2D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нормативная документация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подборка обучающих презентаций для педагогов и детей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пособия для занятий,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архив документации,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шкаф книжный (3)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стол рабочий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   стол компьютерный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принтер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 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ноутбук</w:t>
            </w:r>
          </w:p>
          <w:p w:rsidR="00CA142D" w:rsidRPr="00CA142D" w:rsidRDefault="00CA142D" w:rsidP="00A31B2D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МФУ</w:t>
            </w:r>
          </w:p>
        </w:tc>
      </w:tr>
      <w:tr w:rsidR="00CA142D" w:rsidRPr="00CA142D" w:rsidTr="003658CD">
        <w:trPr>
          <w:tblCellSpacing w:w="7" w:type="dxa"/>
        </w:trPr>
        <w:tc>
          <w:tcPr>
            <w:tcW w:w="2531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10.</w:t>
            </w:r>
            <w:r w:rsidR="003658CD">
              <w:rPr>
                <w:rFonts w:ascii="Times New Roman" w:hAnsi="Times New Roman" w:cs="Times New Roman"/>
                <w:color w:val="000000"/>
              </w:rPr>
              <w:t xml:space="preserve"> Территория ДОО (</w:t>
            </w:r>
            <w:r w:rsidRPr="00CA142D">
              <w:rPr>
                <w:rFonts w:ascii="Times New Roman" w:hAnsi="Times New Roman" w:cs="Times New Roman"/>
                <w:color w:val="000000"/>
              </w:rPr>
              <w:t>2 прогулочных участков, спортивная площадка, площадка по правилам ПДД)</w:t>
            </w:r>
          </w:p>
        </w:tc>
        <w:tc>
          <w:tcPr>
            <w:tcW w:w="3388" w:type="dxa"/>
          </w:tcPr>
          <w:p w:rsidR="00CA142D" w:rsidRPr="00CA142D" w:rsidRDefault="00CA142D" w:rsidP="00CA142D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4107" w:type="dxa"/>
          </w:tcPr>
          <w:p w:rsidR="00CA142D" w:rsidRPr="00CA142D" w:rsidRDefault="00CA142D" w:rsidP="00A31B2D">
            <w:pPr>
              <w:numPr>
                <w:ilvl w:val="1"/>
                <w:numId w:val="18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игровое оборудование</w:t>
            </w:r>
          </w:p>
          <w:p w:rsidR="00CA142D" w:rsidRPr="00CA142D" w:rsidRDefault="00CA142D" w:rsidP="00CA142D">
            <w:pPr>
              <w:spacing w:after="0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спортивные модули</w:t>
            </w:r>
          </w:p>
          <w:p w:rsidR="00CA142D" w:rsidRPr="00CA142D" w:rsidRDefault="00CA142D" w:rsidP="00A31B2D">
            <w:pPr>
              <w:numPr>
                <w:ilvl w:val="1"/>
                <w:numId w:val="18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выносной материал.</w:t>
            </w:r>
          </w:p>
        </w:tc>
      </w:tr>
    </w:tbl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u w:val="single"/>
        </w:rPr>
        <w:t>Информационное обеспечение</w:t>
      </w:r>
      <w:r w:rsidRPr="00CA142D">
        <w:rPr>
          <w:rFonts w:ascii="Times New Roman" w:hAnsi="Times New Roman" w:cs="Times New Roman"/>
        </w:rPr>
        <w:t xml:space="preserve"> образовательного процесса позволяет в электронной форме: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создавать и редактировать электронные таблицы, тексты и презентации;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использовать интерактивные дидактические материалы, образовательные ресурсы;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CA142D" w:rsidRPr="00CA142D" w:rsidRDefault="00CA142D" w:rsidP="00CA14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center"/>
        <w:outlineLvl w:val="3"/>
        <w:rPr>
          <w:rFonts w:ascii="Times New Roman" w:hAnsi="Times New Roman" w:cs="Times New Roman"/>
          <w:b/>
          <w:bCs/>
        </w:rPr>
      </w:pPr>
      <w:r w:rsidRPr="00CA142D">
        <w:rPr>
          <w:rFonts w:ascii="Times New Roman" w:hAnsi="Times New Roman" w:cs="Times New Roman"/>
          <w:b/>
          <w:bCs/>
        </w:rPr>
        <w:t>Информационные ресурсы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ab/>
        <w:t>Компьютерами оснащены кабинеты: заведующего(с выходом в интернет), методический  кабинет (с выходом в интернет), специалисты ДОУ(с вы</w:t>
      </w:r>
      <w:r w:rsidR="003658CD">
        <w:rPr>
          <w:rFonts w:ascii="Times New Roman" w:hAnsi="Times New Roman" w:cs="Times New Roman"/>
        </w:rPr>
        <w:t xml:space="preserve">ходом в интернет), </w:t>
      </w:r>
      <w:r w:rsidRPr="00CA142D">
        <w:rPr>
          <w:rFonts w:ascii="Times New Roman" w:hAnsi="Times New Roman" w:cs="Times New Roman"/>
        </w:rPr>
        <w:t>2 групповых ячеек Доступ воспитанников Учреждения к информационным системам и информационно-телекоммуникационным сетям отсутствует.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b/>
          <w:bCs/>
          <w:u w:val="single"/>
        </w:rPr>
        <w:t>Функциональное использование персональных компьтеров:</w:t>
      </w:r>
    </w:p>
    <w:p w:rsidR="00CA142D" w:rsidRPr="00CA142D" w:rsidRDefault="00CA142D" w:rsidP="00CA142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  <w:u w:val="single"/>
        </w:rPr>
        <w:t>Заведующий</w:t>
      </w:r>
      <w:r w:rsidRPr="00CA142D">
        <w:rPr>
          <w:rFonts w:ascii="Times New Roman" w:hAnsi="Times New Roman" w:cs="Times New Roman"/>
        </w:rPr>
        <w:t>: выход в Интернет, работа с отчетной документацией, электронной почтой.</w:t>
      </w:r>
      <w:r w:rsidRPr="00CA142D">
        <w:rPr>
          <w:rFonts w:ascii="Times New Roman" w:hAnsi="Times New Roman" w:cs="Times New Roman"/>
        </w:rPr>
        <w:br/>
      </w:r>
      <w:r w:rsidRPr="00CA142D">
        <w:rPr>
          <w:rFonts w:ascii="Times New Roman" w:hAnsi="Times New Roman" w:cs="Times New Roman"/>
          <w:u w:val="single"/>
        </w:rPr>
        <w:t>Старший воспитатель</w:t>
      </w:r>
      <w:r w:rsidRPr="00CA142D">
        <w:rPr>
          <w:rFonts w:ascii="Times New Roman" w:hAnsi="Times New Roman" w:cs="Times New Roman"/>
        </w:rPr>
        <w:t>: 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учебно-образовательной деятельности; выход в Интернет. Проведение презентаций для всех участников образовательного процесса.</w:t>
      </w:r>
      <w:r w:rsidRPr="00CA142D">
        <w:rPr>
          <w:rFonts w:ascii="Times New Roman" w:hAnsi="Times New Roman" w:cs="Times New Roman"/>
        </w:rPr>
        <w:br/>
      </w:r>
      <w:r w:rsidRPr="00CA142D">
        <w:rPr>
          <w:rFonts w:ascii="Times New Roman" w:hAnsi="Times New Roman" w:cs="Times New Roman"/>
          <w:u w:val="single"/>
        </w:rPr>
        <w:t xml:space="preserve"> Педагоги ДОУ</w:t>
      </w:r>
      <w:r w:rsidRPr="00CA142D">
        <w:rPr>
          <w:rFonts w:ascii="Times New Roman" w:hAnsi="Times New Roman" w:cs="Times New Roman"/>
        </w:rPr>
        <w:t>: работа с документацией, подготовка мультимедийных презентаций,  консультаций и т.д; работа с отчетной документацией, оформление педагогического опыта;  планирование и мониторинг образовательной деятельности; выход в Интернет.</w:t>
      </w:r>
    </w:p>
    <w:p w:rsidR="00CA142D" w:rsidRPr="00CA142D" w:rsidRDefault="00CA142D" w:rsidP="00CA142D">
      <w:pPr>
        <w:spacing w:after="0"/>
        <w:jc w:val="both"/>
        <w:rPr>
          <w:rFonts w:ascii="Times New Roman" w:hAnsi="Times New Roman" w:cs="Times New Roman"/>
        </w:rPr>
      </w:pPr>
      <w:r w:rsidRPr="00CA142D">
        <w:rPr>
          <w:rFonts w:ascii="Times New Roman" w:hAnsi="Times New Roman" w:cs="Times New Roman"/>
        </w:rPr>
        <w:tab/>
        <w:t xml:space="preserve">Аннотированный каталог Интернет-ресурсов для воспитателя дошкольного образовательного учреждения </w:t>
      </w:r>
    </w:p>
    <w:p w:rsidR="003658CD" w:rsidRPr="003658CD" w:rsidRDefault="003658CD" w:rsidP="00365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t>3.2. ПРОГРАМНО-МЕТОДИЧЕСКОЕ ОБЕСПЕЧЕНИЕ ОБРАЗОВАТЕЛЬНОЙ ДЕЯТЕЛЬНОСТИ</w:t>
      </w:r>
    </w:p>
    <w:p w:rsidR="003658CD" w:rsidRPr="003658CD" w:rsidRDefault="003658CD" w:rsidP="003658CD">
      <w:pPr>
        <w:spacing w:line="240" w:lineRule="atLeast"/>
        <w:ind w:right="3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1"/>
      </w:tblGrid>
      <w:tr w:rsidR="003658CD" w:rsidTr="003658CD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CD" w:rsidRPr="003658CD" w:rsidRDefault="003658CD" w:rsidP="003658CD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Логопедическая помощь</w:t>
            </w:r>
          </w:p>
        </w:tc>
      </w:tr>
      <w:tr w:rsidR="003658CD" w:rsidTr="003658CD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обязательная  часть  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лет, Издание третье, переработанное и дополненное в соответствии с ФГОС ДО Автор учитель-логопед высшей квалификационной категории Н. В. Нищева (Санкт-Петербург, ДЕТСТВО-ПРЕСС, 2015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Волкова  Г.  А.  Методика  психолого-логопедического  обследования  детей  с нарушениями речи. Вопросы дифференциальной диагностики. — СПб., 2008.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 Гвоздев А. Н. Вопросы изучения детской речи. — СПб., 2006.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Лопатина  Л.  В.  Логопедическая  работа  с  детьми  дошкольного  возраста.  —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СПб., 2005.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  Н.  В.  Речевая карта ребенка младшего дошкольного возраста с ОНР  —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СПб., ДЕТСТВО-ПРЕСС, 2014.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  Н.  В.  Картинный  материал  к  речевой  карте  ребенка  младшего дошкольного возраста с ОНР — СПб., ДЕТСТВО-ПРЕСС, 2014.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Нищева  Н.  В.  Речевая карта ребенка с общим недоразвитием  речи (с 4 до 7 лет) — СПб., ДЕТСТВО-ПРЕСС, 2014.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Картинный  материал  к  речевой  карте  ребенка  с  общим недоразвитием речи (с 4 до 7 лет)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Нищева  Н.  В.  Современная  система  коррекционной  работы  в  логопедической группе для детей с общим недоразвитием речи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Конспекты  подгрупповых  логопедических  занятий  в  старшей группе для детей с ОНР.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Конспекты  подгрупповых  логопедических  занятий  в подготовительной к школе логопедической группе  для детей с  ОНР (часть  I).  — 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 Н.  В.  Конспекты  подгрупповых  логопедических  занятий  в подготовительной к школе логопедической группе для детей с ОНР (часть  II).  — 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Нищева Н. В. Мой букварь.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Нищева  Н.  В.  Картотеки  подвижных  игр,  упражнений,  пальчиковой 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— СПб., ДЕТСТВО-ПРЕСС, 2015.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артикуляционная гимнастика. — СПб., ДЕТСТВО-ПРЕСС, 2014.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Часть, формируемая участниками образовательного процесса</w:t>
            </w:r>
          </w:p>
          <w:p w:rsidR="003658CD" w:rsidRPr="003658CD" w:rsidRDefault="003658CD" w:rsidP="00365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3658C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 с  фонетико-фонематическим недоразвитием" Программа и методические рекомендации.  Филичева Т.Б., Чиркина Г.В. М.: 2004</w:t>
            </w:r>
          </w:p>
          <w:p w:rsidR="003658CD" w:rsidRPr="003658CD" w:rsidRDefault="003658CD" w:rsidP="00365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Чиркина Г.В. «Программа логопедической работы по преодолению фонетико-фонематического недоразвития речи у детей»</w:t>
            </w:r>
          </w:p>
          <w:p w:rsidR="003658CD" w:rsidRPr="003658CD" w:rsidRDefault="003658CD" w:rsidP="00365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Туманова Т.В., Чиркина Г.В.</w:t>
            </w:r>
          </w:p>
          <w:p w:rsidR="003658CD" w:rsidRPr="003658CD" w:rsidRDefault="003658CD" w:rsidP="003658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 детей. Сборник «Программы дошкольных образовательных учреждений  компенсирующего вида для детей с нарушениями речи»</w:t>
            </w:r>
          </w:p>
          <w:p w:rsidR="003658CD" w:rsidRPr="003658CD" w:rsidRDefault="003658CD" w:rsidP="003658CD">
            <w:pPr>
              <w:spacing w:after="0" w:line="240" w:lineRule="auto"/>
              <w:ind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  Ткаченко А. «Логопедическая энциклопедия»</w:t>
            </w:r>
          </w:p>
          <w:p w:rsidR="003658CD" w:rsidRPr="003658CD" w:rsidRDefault="003658CD" w:rsidP="003658CD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Волкова Г.А., Картушина М.Ю. «Логоритмика»</w:t>
            </w:r>
          </w:p>
          <w:p w:rsidR="003658CD" w:rsidRPr="003658CD" w:rsidRDefault="003658CD" w:rsidP="003658CD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CA142D" w:rsidRPr="00A92113" w:rsidRDefault="00CA142D" w:rsidP="003658CD">
      <w:pPr>
        <w:autoSpaceDE w:val="0"/>
        <w:autoSpaceDN w:val="0"/>
        <w:adjustRightInd w:val="0"/>
        <w:spacing w:after="0"/>
        <w:ind w:firstLine="708"/>
        <w:jc w:val="both"/>
      </w:pPr>
    </w:p>
    <w:p w:rsidR="00CD122B" w:rsidRDefault="00CD122B" w:rsidP="003658CD">
      <w:pPr>
        <w:jc w:val="center"/>
        <w:rPr>
          <w:b/>
          <w:sz w:val="28"/>
          <w:szCs w:val="28"/>
        </w:rPr>
      </w:pPr>
    </w:p>
    <w:p w:rsidR="003658CD" w:rsidRPr="00CD122B" w:rsidRDefault="003658CD" w:rsidP="00365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22B">
        <w:rPr>
          <w:rFonts w:ascii="Times New Roman" w:hAnsi="Times New Roman" w:cs="Times New Roman"/>
          <w:b/>
          <w:sz w:val="24"/>
          <w:szCs w:val="24"/>
        </w:rPr>
        <w:lastRenderedPageBreak/>
        <w:t>3.3. Распорядок (режим) дня</w:t>
      </w:r>
    </w:p>
    <w:p w:rsidR="003658CD" w:rsidRPr="003658CD" w:rsidRDefault="003658CD" w:rsidP="003658CD">
      <w:pPr>
        <w:keepNext/>
        <w:tabs>
          <w:tab w:val="left" w:pos="420"/>
        </w:tabs>
        <w:spacing w:after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A92113">
        <w:tab/>
      </w:r>
      <w:r w:rsidRPr="003658CD">
        <w:rPr>
          <w:rFonts w:ascii="Times New Roman" w:hAnsi="Times New Roman" w:cs="Times New Roman"/>
          <w:sz w:val="24"/>
          <w:szCs w:val="24"/>
        </w:rPr>
        <w:t xml:space="preserve">Режим дня составлен с расчетом на 12- часовое пребывание ребенка в детском саду. 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</w:t>
      </w:r>
      <w:r w:rsidRPr="003658CD">
        <w:rPr>
          <w:rFonts w:ascii="Times New Roman" w:hAnsi="Times New Roman" w:cs="Times New Roman"/>
          <w:b/>
          <w:sz w:val="24"/>
          <w:szCs w:val="24"/>
        </w:rPr>
        <w:t>.</w:t>
      </w:r>
    </w:p>
    <w:p w:rsidR="00CA142D" w:rsidRPr="00A92113" w:rsidRDefault="00CA142D" w:rsidP="003658CD">
      <w:pPr>
        <w:spacing w:after="0"/>
        <w:ind w:left="113"/>
        <w:jc w:val="center"/>
      </w:pPr>
    </w:p>
    <w:p w:rsidR="003658CD" w:rsidRPr="00A92113" w:rsidRDefault="003658CD" w:rsidP="003658CD">
      <w:pPr>
        <w:pStyle w:val="21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92113">
        <w:rPr>
          <w:rFonts w:ascii="Times New Roman" w:hAnsi="Times New Roman" w:cs="Times New Roman"/>
          <w:bCs/>
          <w:i/>
          <w:color w:val="000000"/>
          <w:sz w:val="24"/>
        </w:rPr>
        <w:t>Холодный период год</w:t>
      </w:r>
    </w:p>
    <w:tbl>
      <w:tblPr>
        <w:tblW w:w="10065" w:type="dxa"/>
        <w:tblInd w:w="-596" w:type="dxa"/>
        <w:tblLayout w:type="fixed"/>
        <w:tblCellMar>
          <w:left w:w="113" w:type="dxa"/>
        </w:tblCellMar>
        <w:tblLook w:val="0000"/>
      </w:tblPr>
      <w:tblGrid>
        <w:gridCol w:w="6096"/>
        <w:gridCol w:w="1701"/>
        <w:gridCol w:w="2268"/>
      </w:tblGrid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8CD" w:rsidRPr="003658CD" w:rsidRDefault="003658CD" w:rsidP="00365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CD" w:rsidRPr="003658CD" w:rsidRDefault="003658CD" w:rsidP="003658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Приём и осмотр детей, самостоятельная деятельность на прогулке, возвращение с прогулки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7.00-8.10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7.00-8.10</w:t>
            </w:r>
          </w:p>
        </w:tc>
      </w:tr>
      <w:tr w:rsidR="003658CD" w:rsidRPr="003658CD" w:rsidTr="003658CD">
        <w:tc>
          <w:tcPr>
            <w:tcW w:w="60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Совместная деятельность: игры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оздоровительные процедуры, дежурство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8.10-8.20</w:t>
            </w:r>
          </w:p>
        </w:tc>
      </w:tr>
      <w:tr w:rsidR="003658CD" w:rsidRPr="003658CD" w:rsidTr="003658CD"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8.20-8.25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8.20-8.35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8.25-8.50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8.35-8.55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Игры, самостоятельная деятельность, подготовка к ООД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8.55-9.00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8.55-9.00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Организованная  образовательная деятельность 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9.00-9.25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9.35-9.55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9.00-9.30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9.40-10.10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10.20-10.50</w:t>
            </w:r>
          </w:p>
        </w:tc>
      </w:tr>
      <w:tr w:rsidR="003658CD" w:rsidRPr="003658CD" w:rsidTr="003658CD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9.55-10.15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10.50-11.05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 Подготовка к прогулке, прогулка, возвращение с прогулки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10.15-12.10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11.05-12.20</w:t>
            </w:r>
          </w:p>
        </w:tc>
      </w:tr>
      <w:tr w:rsidR="003658CD" w:rsidRPr="003658CD" w:rsidTr="003658CD">
        <w:trPr>
          <w:trHeight w:val="28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 Самостоятельная деятельность детей: игры, общение по интересам, чтение художественной литературы, </w:t>
            </w: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общественно полезный труд (в том числе дежурство детей)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12.10-12.20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12.20-12.35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9. Подготовка к обеду, обед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12.35-13.00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10. Подготовка ко сну, дневной сон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13.00-15.00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 Постепенный подъём, оздоровительные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15.00-15.15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15.00-15.15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12. Подготовка к полднику, полдник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15.15-15.30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15.15-15.30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 Самостоятельная игровая деятельность, труд, 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15.30-16.20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15.30-16.20</w:t>
            </w:r>
          </w:p>
        </w:tc>
      </w:tr>
      <w:tr w:rsidR="003658CD" w:rsidRPr="003658CD" w:rsidTr="003658CD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 Подготовка к ужину, ужин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16.20-16.45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16.20-16.45</w:t>
            </w:r>
          </w:p>
        </w:tc>
      </w:tr>
      <w:tr w:rsidR="003658CD" w:rsidRPr="003658CD" w:rsidTr="003658CD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 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16.45-16.55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16.45-16.55</w:t>
            </w:r>
          </w:p>
        </w:tc>
      </w:tr>
      <w:tr w:rsidR="003658CD" w:rsidRPr="003658CD" w:rsidTr="003658CD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 Подготовка к прогулке, прогулка,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16.55-19.00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16.55-19.00</w:t>
            </w:r>
          </w:p>
        </w:tc>
      </w:tr>
    </w:tbl>
    <w:p w:rsidR="003658CD" w:rsidRPr="00A92113" w:rsidRDefault="003658CD" w:rsidP="003658CD">
      <w:pPr>
        <w:pStyle w:val="21"/>
        <w:jc w:val="both"/>
        <w:rPr>
          <w:rFonts w:ascii="Times New Roman" w:hAnsi="Times New Roman" w:cs="Times New Roman"/>
          <w:sz w:val="24"/>
        </w:rPr>
      </w:pPr>
      <w:r w:rsidRPr="00A92113">
        <w:rPr>
          <w:rFonts w:ascii="Times New Roman" w:hAnsi="Times New Roman" w:cs="Times New Roman"/>
          <w:sz w:val="24"/>
        </w:rPr>
        <w:t>*организованная образовательная деятельность по подгруппам</w:t>
      </w:r>
    </w:p>
    <w:p w:rsidR="003658CD" w:rsidRPr="00A92113" w:rsidRDefault="003658CD" w:rsidP="003658CD">
      <w:pPr>
        <w:pStyle w:val="21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</w:rPr>
      </w:pPr>
    </w:p>
    <w:p w:rsidR="003658CD" w:rsidRPr="00A92113" w:rsidRDefault="003658CD" w:rsidP="003658CD">
      <w:pPr>
        <w:pStyle w:val="21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92113">
        <w:rPr>
          <w:rFonts w:ascii="Times New Roman" w:hAnsi="Times New Roman" w:cs="Times New Roman"/>
          <w:b/>
          <w:bCs/>
          <w:i/>
          <w:color w:val="000000"/>
          <w:sz w:val="24"/>
        </w:rPr>
        <w:t>Теплый период года</w:t>
      </w:r>
    </w:p>
    <w:tbl>
      <w:tblPr>
        <w:tblW w:w="9923" w:type="dxa"/>
        <w:tblInd w:w="-454" w:type="dxa"/>
        <w:tblLayout w:type="fixed"/>
        <w:tblCellMar>
          <w:left w:w="113" w:type="dxa"/>
        </w:tblCellMar>
        <w:tblLook w:val="0000"/>
      </w:tblPr>
      <w:tblGrid>
        <w:gridCol w:w="5954"/>
        <w:gridCol w:w="1701"/>
        <w:gridCol w:w="2268"/>
      </w:tblGrid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8CD" w:rsidRPr="003658CD" w:rsidRDefault="003658CD" w:rsidP="00365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8CD" w:rsidRPr="003658CD" w:rsidRDefault="003658CD" w:rsidP="003658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/>
                <w:bCs/>
                <w:color w:val="000000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CD" w:rsidRPr="003658CD" w:rsidRDefault="003658CD" w:rsidP="003658C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/>
                <w:bCs/>
                <w:color w:val="000000"/>
              </w:rPr>
              <w:t>Подготовительная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 xml:space="preserve">1. Приём детей на улице, игровая деятельность, утренняя гимнастика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7.00-8.30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7.00-8.35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2. Совместная деятельность: гигиенические и оздоровительные процедуры, игры, дежурство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8.30-8.40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8.35-8.45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3. 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8.40-8.55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8.45-9.00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4. Самостоятельная деятельность детей: игры, общение по интересам (в том числе индивидуальное общение педагога с детьми)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8.55-9.20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9.00-9.20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5. Совместная деятельность. Подготовка к прогулке.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9.20-12.10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9.20-12.20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4. Образовательная деятельность (на прогулке)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9.30-9.55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9.30-10.00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658CD" w:rsidRPr="003658CD" w:rsidTr="003658CD"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5. Второй завтрак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10.00-10.10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10.10-10.20</w:t>
            </w:r>
          </w:p>
        </w:tc>
      </w:tr>
      <w:tr w:rsidR="003658CD" w:rsidRPr="003658CD" w:rsidTr="003658CD"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9. Возвращение с прогулки: гигиенические процедуры</w:t>
            </w:r>
          </w:p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деятельность детей: игры, общение по </w:t>
            </w:r>
            <w:r w:rsidRPr="003658C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интересам, чтение художественной литературы.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lastRenderedPageBreak/>
              <w:t>12.10-12.20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12.20-12.35</w:t>
            </w:r>
          </w:p>
        </w:tc>
      </w:tr>
      <w:tr w:rsidR="003658CD" w:rsidRPr="003658CD" w:rsidTr="003658CD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10. Подготовка к обеду, обед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12.20-12.50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12.35-13.00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 xml:space="preserve">11. Подготовка ко сну, дневной сон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12.50-15.00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13.00-15.00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12. Постепенный подъём, оздоровительные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15.00-15.15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15.00-15.15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 xml:space="preserve">13. Подготовка к полднику, полдник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15.15-15.30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15.15-15.30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14. Самостоятельная игровая деятельность, труд, чтение художественной литературы, общение по интересам (в том числе индивидуальное общение педагога с детьми)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15.30-16.20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15.30-16.25</w:t>
            </w:r>
          </w:p>
        </w:tc>
      </w:tr>
      <w:tr w:rsidR="003658CD" w:rsidRPr="003658CD" w:rsidTr="003658C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15. Подготовка к ужину, 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16.20-16.45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16.25-16.45</w:t>
            </w:r>
          </w:p>
        </w:tc>
      </w:tr>
      <w:tr w:rsidR="003658CD" w:rsidRPr="003658CD" w:rsidTr="003658CD"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16. Подготовка к прогулке, прогулка, уход детей домой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16.45-19.00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jc w:val="both"/>
              <w:rPr>
                <w:rFonts w:ascii="Times New Roman" w:hAnsi="Times New Roman" w:cs="Times New Roman"/>
              </w:rPr>
            </w:pPr>
            <w:r w:rsidRPr="003658CD">
              <w:rPr>
                <w:rFonts w:ascii="Times New Roman" w:hAnsi="Times New Roman" w:cs="Times New Roman"/>
                <w:bCs/>
                <w:color w:val="000000"/>
              </w:rPr>
              <w:t>16.45-19.00</w:t>
            </w:r>
          </w:p>
        </w:tc>
      </w:tr>
    </w:tbl>
    <w:p w:rsidR="00CA142D" w:rsidRPr="00A92113" w:rsidRDefault="00CA142D" w:rsidP="00CA142D"/>
    <w:p w:rsidR="003658CD" w:rsidRPr="00CD122B" w:rsidRDefault="003658CD" w:rsidP="00CD12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МОДЕЛЬ ОРГАНИЗАЦИИ ОБРАЗОВАТЕЛЬНОГО ПРОЦЕССА</w:t>
      </w:r>
    </w:p>
    <w:p w:rsidR="003658CD" w:rsidRPr="008209A4" w:rsidRDefault="003658CD" w:rsidP="003658CD">
      <w:pPr>
        <w:ind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sz w:val="24"/>
          <w:szCs w:val="24"/>
        </w:rPr>
        <w:t>Особенности осуществления образовательного процесса в МДОУ «Детский сад № 241»</w:t>
      </w:r>
      <w:r w:rsidRPr="008209A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1F0ED"/>
        </w:rPr>
        <w:t xml:space="preserve">   </w:t>
      </w:r>
    </w:p>
    <w:p w:rsidR="003658CD" w:rsidRPr="008209A4" w:rsidRDefault="003658CD" w:rsidP="003658CD">
      <w:pPr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9A4">
        <w:rPr>
          <w:rFonts w:ascii="Times New Roman" w:hAnsi="Times New Roman" w:cs="Times New Roman"/>
          <w:sz w:val="24"/>
          <w:szCs w:val="24"/>
        </w:rPr>
        <w:t xml:space="preserve">Образовательный процесс в МДОУ предусматривает решение программных образовательных задач и включает: </w:t>
      </w:r>
    </w:p>
    <w:p w:rsidR="003658CD" w:rsidRPr="008209A4" w:rsidRDefault="003658CD" w:rsidP="00A31B2D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совместная образовательная деятельность взрослых и детей</w:t>
      </w:r>
      <w:r w:rsidRPr="008209A4">
        <w:rPr>
          <w:rFonts w:ascii="Times New Roman" w:hAnsi="Times New Roman" w:cs="Times New Roman"/>
          <w:sz w:val="24"/>
          <w:szCs w:val="24"/>
        </w:rPr>
        <w:t>;</w:t>
      </w:r>
    </w:p>
    <w:p w:rsidR="003658CD" w:rsidRPr="008209A4" w:rsidRDefault="003658CD" w:rsidP="00A31B2D">
      <w:pPr>
        <w:pStyle w:val="a5"/>
        <w:numPr>
          <w:ilvl w:val="0"/>
          <w:numId w:val="21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самостоятельная деятельность детей</w:t>
      </w:r>
      <w:r w:rsidRPr="008209A4">
        <w:rPr>
          <w:rFonts w:ascii="Times New Roman" w:hAnsi="Times New Roman" w:cs="Times New Roman"/>
          <w:sz w:val="24"/>
          <w:szCs w:val="24"/>
        </w:rPr>
        <w:t>.</w:t>
      </w:r>
    </w:p>
    <w:p w:rsidR="003658CD" w:rsidRPr="008209A4" w:rsidRDefault="003658CD" w:rsidP="003658CD">
      <w:pPr>
        <w:ind w:right="3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В первом блоке содержание организуется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>комплексно - тематически,</w:t>
      </w:r>
      <w:r w:rsidRPr="008209A4">
        <w:rPr>
          <w:rFonts w:ascii="Times New Roman" w:hAnsi="Times New Roman" w:cs="Times New Roman"/>
          <w:sz w:val="24"/>
          <w:szCs w:val="24"/>
        </w:rPr>
        <w:t xml:space="preserve"> во втором – в соответствии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>с традиционными видами детской деятельности.</w:t>
      </w:r>
    </w:p>
    <w:p w:rsidR="003658CD" w:rsidRPr="008209A4" w:rsidRDefault="003658CD" w:rsidP="003658CD">
      <w:pPr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детей и взрослых осуществляется как в ходе </w:t>
      </w:r>
      <w:r w:rsidRPr="008209A4">
        <w:rPr>
          <w:rFonts w:ascii="Times New Roman" w:hAnsi="Times New Roman" w:cs="Times New Roman"/>
          <w:b/>
          <w:sz w:val="24"/>
          <w:szCs w:val="24"/>
        </w:rPr>
        <w:t xml:space="preserve"> непосредственно образовательной деятельности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8209A4">
        <w:rPr>
          <w:rFonts w:ascii="Times New Roman" w:hAnsi="Times New Roman" w:cs="Times New Roman"/>
          <w:b/>
          <w:sz w:val="24"/>
          <w:szCs w:val="24"/>
        </w:rPr>
        <w:t>в ходе осуществления режимных моментов</w:t>
      </w:r>
      <w:r w:rsidRPr="008209A4">
        <w:rPr>
          <w:rFonts w:ascii="Times New Roman" w:hAnsi="Times New Roman" w:cs="Times New Roman"/>
          <w:sz w:val="24"/>
          <w:szCs w:val="24"/>
        </w:rPr>
        <w:t xml:space="preserve"> и  предполагает  </w:t>
      </w:r>
      <w:r w:rsidRPr="008209A4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индивидуальную, подгрупповую и групповую </w:t>
      </w:r>
      <w:r w:rsidRPr="008209A4">
        <w:rPr>
          <w:rFonts w:ascii="Times New Roman" w:hAnsi="Times New Roman" w:cs="Times New Roman"/>
          <w:sz w:val="24"/>
          <w:szCs w:val="24"/>
        </w:rPr>
        <w:t>формы организации.</w:t>
      </w:r>
    </w:p>
    <w:p w:rsidR="003658CD" w:rsidRPr="008209A4" w:rsidRDefault="003658CD" w:rsidP="003658CD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Образовательный процесс ДОУ строится: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адекватных возрасту формах  работы с детьми максимальном развитии всех специфических видах деятельности и, в первую очередь. Игры как ведущего вида детской деятельности ребенка – дошкольника;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использовании современных личностно – ориентированных технологий, направленных на партнерство, сотрудничество педагогов и ребенка;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субъективной (партнерской, равноправной) позиции взрослого и ребенка;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основе диалогического, а не монологического общения взрослого с детьми;</w:t>
      </w:r>
    </w:p>
    <w:p w:rsidR="003658CD" w:rsidRPr="008209A4" w:rsidRDefault="003658CD" w:rsidP="00A31B2D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 продуктивном взаимодействии ребенка со взрослыми и сверстниками.</w:t>
      </w:r>
    </w:p>
    <w:p w:rsidR="003658CD" w:rsidRDefault="003658CD" w:rsidP="008209A4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>В основу положен комплексно – тематический принцип планирования – темы, актуальные для каждой возрастной группы, которые реализуются во всех образовательных областях.</w:t>
      </w:r>
      <w:r w:rsidRPr="00820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658CD" w:rsidRPr="00A92113" w:rsidRDefault="003658CD" w:rsidP="003658CD">
      <w:pPr>
        <w:pStyle w:val="Textbody"/>
        <w:spacing w:before="2"/>
        <w:ind w:left="1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A9211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де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сть</w:t>
      </w:r>
      <w:r w:rsidRPr="00A92113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A9211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жимных</w:t>
      </w:r>
      <w:r w:rsidRPr="00A9211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нта</w:t>
      </w:r>
      <w:r w:rsidRPr="00A921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х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658CD" w:rsidRPr="00A92113" w:rsidRDefault="003658CD" w:rsidP="003658CD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355"/>
        <w:gridCol w:w="6534"/>
      </w:tblGrid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A92113">
              <w:rPr>
                <w:rFonts w:ascii="Times New Roman" w:hAnsi="Times New Roman" w:cs="Times New Roman"/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34" w:type="dxa"/>
          </w:tcPr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ексы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A92113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скание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еды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дьба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ребристым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нтрастные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(в летний период),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игры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</w:p>
        </w:tc>
      </w:tr>
      <w:tr w:rsidR="003658CD" w:rsidRPr="00A92113" w:rsidTr="003658CD">
        <w:trPr>
          <w:trHeight w:val="487"/>
        </w:trPr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но–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кати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A9211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A9211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A921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211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адания,</w:t>
            </w:r>
            <w:r w:rsidRPr="00A9211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нструкций для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A92113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дении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жимных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</w:tc>
      </w:tr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нават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речев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дные</w:t>
            </w:r>
            <w:r w:rsidRPr="00A9211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A9211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A9211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 ил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тфиль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р,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детей; 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ивания,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58CD" w:rsidRPr="00A92113" w:rsidTr="003658CD">
        <w:tc>
          <w:tcPr>
            <w:tcW w:w="3355" w:type="dxa"/>
          </w:tcPr>
          <w:p w:rsidR="003658CD" w:rsidRPr="00A92113" w:rsidRDefault="003658CD" w:rsidP="003658CD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но-э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тическ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</w:p>
        </w:tc>
        <w:tc>
          <w:tcPr>
            <w:tcW w:w="6534" w:type="dxa"/>
          </w:tcPr>
          <w:p w:rsidR="003658CD" w:rsidRPr="00A92113" w:rsidRDefault="003658CD" w:rsidP="00A31B2D">
            <w:pPr>
              <w:pStyle w:val="Textbody"/>
              <w:numPr>
                <w:ilvl w:val="0"/>
                <w:numId w:val="27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ыки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тей,</w:t>
            </w:r>
            <w:r w:rsidRPr="00A92113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9211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A9211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тренней</w:t>
            </w:r>
            <w:r w:rsidRPr="00A9211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</w:p>
          <w:p w:rsidR="003658CD" w:rsidRPr="00A92113" w:rsidRDefault="003658CD" w:rsidP="00A31B2D">
            <w:pPr>
              <w:pStyle w:val="Textbody"/>
              <w:numPr>
                <w:ilvl w:val="0"/>
                <w:numId w:val="27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ре,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рмле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A9211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тоте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уж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</w:p>
        </w:tc>
      </w:tr>
    </w:tbl>
    <w:p w:rsidR="003658CD" w:rsidRPr="00A92113" w:rsidRDefault="003658CD" w:rsidP="003658CD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58CD" w:rsidRPr="00A92113" w:rsidRDefault="003658CD" w:rsidP="003658CD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 включает: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свободное общение на разные темы;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моделирование ситуаций;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проведение специальных коммуникативных, сюжетно – ролевых, театрализованных, подвижных и интеллектуальных игр;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обогащение жизни детей активными формами совместной деятельности (игровой, познавательно – исследовательской, продуктивной);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изготовление и оформление продуктов детской деятельности (поделок, макетов, построек, игрушек, тематических альбомов, коллажей, газет);</w:t>
      </w:r>
    </w:p>
    <w:p w:rsidR="003658CD" w:rsidRPr="00A92113" w:rsidRDefault="003658CD" w:rsidP="00A31B2D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активное вовлечение родителей в образовательный процесс ДОУ и другое</w:t>
      </w:r>
    </w:p>
    <w:p w:rsidR="003658CD" w:rsidRPr="00A92113" w:rsidRDefault="003658CD" w:rsidP="003658CD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8CD" w:rsidRPr="00A92113" w:rsidRDefault="003658CD" w:rsidP="003658CD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ab/>
        <w:t>Совместная интегративная деятельность педагогов с детьми в форме развивающих занятий включает различные виды детской деятельности: игру, восприятие, общение, продуктивную, двигательную, музыкально – художественную, познавательно – исследовательскую и др.</w:t>
      </w:r>
    </w:p>
    <w:p w:rsidR="003658CD" w:rsidRPr="003658CD" w:rsidRDefault="003658CD" w:rsidP="003658CD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CD">
        <w:rPr>
          <w:rFonts w:ascii="Times New Roman" w:hAnsi="Times New Roman" w:cs="Times New Roman"/>
          <w:b/>
          <w:sz w:val="20"/>
          <w:szCs w:val="20"/>
        </w:rPr>
        <w:t xml:space="preserve">Модель реализации образовательной деятельности   в МДОУ «Детский сад № 241» </w:t>
      </w:r>
    </w:p>
    <w:p w:rsidR="003658CD" w:rsidRPr="003658CD" w:rsidRDefault="003658CD" w:rsidP="003658CD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CD">
        <w:rPr>
          <w:rFonts w:ascii="Times New Roman" w:hAnsi="Times New Roman" w:cs="Times New Roman"/>
          <w:b/>
          <w:sz w:val="20"/>
          <w:szCs w:val="20"/>
        </w:rPr>
        <w:t>на день</w:t>
      </w:r>
    </w:p>
    <w:p w:rsidR="003658CD" w:rsidRPr="003658CD" w:rsidRDefault="003658CD" w:rsidP="003658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CD">
        <w:rPr>
          <w:rFonts w:ascii="Times New Roman" w:hAnsi="Times New Roman" w:cs="Times New Roman"/>
          <w:b/>
          <w:sz w:val="20"/>
          <w:szCs w:val="20"/>
        </w:rPr>
        <w:t>Старший  дошкольный возраст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3119"/>
        <w:gridCol w:w="3969"/>
      </w:tblGrid>
      <w:tr w:rsidR="003658CD" w:rsidRPr="003658CD" w:rsidTr="003658CD">
        <w:tc>
          <w:tcPr>
            <w:tcW w:w="710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4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развития ребенка</w:t>
            </w:r>
          </w:p>
        </w:tc>
        <w:tc>
          <w:tcPr>
            <w:tcW w:w="3119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1-я половина дня</w:t>
            </w:r>
          </w:p>
        </w:tc>
        <w:tc>
          <w:tcPr>
            <w:tcW w:w="3969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</w:tr>
      <w:tr w:rsidR="003658CD" w:rsidRPr="003658CD" w:rsidTr="003658CD">
        <w:tc>
          <w:tcPr>
            <w:tcW w:w="710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3119" w:type="dxa"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Прием детей на воздухе в теплое время года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Утренняя гимнастика (подвижные игры, игровые сюжеты)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Гигиенические процедуры (обширное умывание,  полоскание рта)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- Физкультминутки  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физкультурные занятия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прогулка в двигательной активности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использование разнообразных форм работы с детьми</w:t>
            </w:r>
          </w:p>
        </w:tc>
        <w:tc>
          <w:tcPr>
            <w:tcW w:w="3969" w:type="dxa"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Гимнастика после сна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Закаливание ((воздушные ванны, ходьба босиком)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Физкультурные досуги, игры и развлечения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Самостоятельная двигательная деятельность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Прогулка (индивидуальная работа по развитию движений)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CD" w:rsidRPr="003658CD" w:rsidTr="003658CD">
        <w:trPr>
          <w:trHeight w:val="750"/>
        </w:trPr>
        <w:tc>
          <w:tcPr>
            <w:tcW w:w="710" w:type="dxa"/>
            <w:vMerge w:val="restart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  развитие</w:t>
            </w:r>
          </w:p>
          <w:p w:rsidR="003658CD" w:rsidRPr="003658CD" w:rsidRDefault="003658CD" w:rsidP="003658C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  - Дидактические игры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Наблюдения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Беседы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Экскурсии по участку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Исследовательская работа, опыты и экспериментирование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Игры с речевым сопровождением</w:t>
            </w:r>
          </w:p>
        </w:tc>
        <w:tc>
          <w:tcPr>
            <w:tcW w:w="3969" w:type="dxa"/>
            <w:vMerge w:val="restart"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Развивающие игры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Интеллектуальные досуги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Занятия по интересам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</w:t>
            </w:r>
          </w:p>
        </w:tc>
      </w:tr>
      <w:tr w:rsidR="003658CD" w:rsidRPr="003658CD" w:rsidTr="003658CD">
        <w:trPr>
          <w:trHeight w:val="900"/>
        </w:trPr>
        <w:tc>
          <w:tcPr>
            <w:tcW w:w="710" w:type="dxa"/>
            <w:vMerge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58CD" w:rsidRPr="003658CD" w:rsidRDefault="003658CD" w:rsidP="003658C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119" w:type="dxa"/>
            <w:vMerge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CD" w:rsidRPr="003658CD" w:rsidTr="003658CD">
        <w:tc>
          <w:tcPr>
            <w:tcW w:w="710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-  коммуникативное</w:t>
            </w:r>
          </w:p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3119" w:type="dxa"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Утренний прием детей, индивидуальные и подгрупповые беседы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Оценка эмоционального настроения группы с последующей коррекцией плана работы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</w:t>
            </w:r>
            <w:r w:rsidRPr="00365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еды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Этика быта, трудовые поручения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 Формирование навыков культуры общения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Дежурство по столовой, в природном уголке, помощь в подготовке к занятиям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-Театрализованные игры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Использование разнообразных форм работы с детьми</w:t>
            </w:r>
          </w:p>
        </w:tc>
        <w:tc>
          <w:tcPr>
            <w:tcW w:w="3969" w:type="dxa"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Индивидуальная работа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Воспитание в процессе хозяйственно-бытового труда и труда в природе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Эстетика быта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Тематические досуги в игровой  форме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Работа в книжном уголке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Сюжетно-ролевые игры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CD" w:rsidRPr="003658CD" w:rsidTr="003658CD">
        <w:tc>
          <w:tcPr>
            <w:tcW w:w="710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3658CD" w:rsidRPr="003658CD" w:rsidRDefault="003658CD" w:rsidP="0036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Эстетика быта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Экскурсии в природу, в библиотеку, музей города.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Участие в городских, районных мероприятиях по театрализации, концертах, конкурсах детских рисунков, поделок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Детский дизайн</w:t>
            </w:r>
          </w:p>
        </w:tc>
        <w:tc>
          <w:tcPr>
            <w:tcW w:w="3969" w:type="dxa"/>
          </w:tcPr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Занятия в изостудии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Музыкальные досуги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- Театрализованная деятельность </w:t>
            </w:r>
          </w:p>
          <w:p w:rsidR="003658CD" w:rsidRPr="003658CD" w:rsidRDefault="003658CD" w:rsidP="00365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</w:t>
            </w:r>
          </w:p>
        </w:tc>
      </w:tr>
    </w:tbl>
    <w:p w:rsidR="003658CD" w:rsidRPr="003658CD" w:rsidRDefault="003658CD" w:rsidP="0036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8CD">
        <w:rPr>
          <w:rFonts w:ascii="Times New Roman" w:hAnsi="Times New Roman" w:cs="Times New Roman"/>
          <w:b/>
          <w:sz w:val="20"/>
          <w:szCs w:val="20"/>
        </w:rPr>
        <w:t>Модель реализации позиции взрослого как включенного партнера</w:t>
      </w:r>
    </w:p>
    <w:p w:rsidR="003658CD" w:rsidRPr="003658CD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1"/>
        <w:gridCol w:w="4790"/>
      </w:tblGrid>
      <w:tr w:rsidR="003658CD" w:rsidRPr="003658CD" w:rsidTr="003658CD">
        <w:trPr>
          <w:trHeight w:val="383"/>
        </w:trPr>
        <w:tc>
          <w:tcPr>
            <w:tcW w:w="7393" w:type="dxa"/>
          </w:tcPr>
          <w:p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"партнер-модель"</w:t>
            </w:r>
          </w:p>
          <w:p w:rsidR="003658CD" w:rsidRPr="003658CD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"партнер-сотрудник"</w:t>
            </w:r>
          </w:p>
          <w:p w:rsidR="003658CD" w:rsidRPr="003658CD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8CD" w:rsidRPr="003658CD" w:rsidTr="003658CD">
        <w:trPr>
          <w:trHeight w:val="1241"/>
        </w:trPr>
        <w:tc>
          <w:tcPr>
            <w:tcW w:w="7393" w:type="dxa"/>
          </w:tcPr>
          <w:p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Педагог ставит для себя цель</w:t>
            </w:r>
          </w:p>
          <w:p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и начинать действовать,</w:t>
            </w:r>
            <w:r w:rsidRPr="003658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предоставляя детям возможность подключиться к этой деятельности </w:t>
            </w:r>
          </w:p>
          <w:p w:rsidR="003658CD" w:rsidRPr="003658CD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3658CD" w:rsidRPr="003658CD" w:rsidRDefault="003658CD" w:rsidP="003658CD">
            <w:pPr>
              <w:spacing w:line="240" w:lineRule="atLeast"/>
              <w:ind w:left="720"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Педагог предлагает детям цель: «Давайте сделаем…». Подобный подход также оставляет для детей возможность выбора. Взрослый участвует в реализации поставленной цели наравне с детьми, как более опытный и компетентный партнер</w:t>
            </w:r>
          </w:p>
          <w:p w:rsidR="003658CD" w:rsidRPr="003658CD" w:rsidRDefault="003658CD" w:rsidP="003658CD">
            <w:pPr>
              <w:spacing w:line="240" w:lineRule="atLeast"/>
              <w:ind w:right="3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8CD" w:rsidRPr="003658CD" w:rsidRDefault="003658CD" w:rsidP="003658CD">
      <w:pPr>
        <w:spacing w:after="0" w:line="240" w:lineRule="atLeast"/>
        <w:ind w:right="354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09A4" w:rsidRDefault="008209A4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Непрерывная образовательная деятельность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игры: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 с элементами движения,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развивающие игры,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сюжетно-ролевые,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подвижные,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психологические,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хороводные,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театрализованные,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игры-драматизации,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режиссёрские,  </w:t>
      </w:r>
    </w:p>
    <w:p w:rsidR="003658CD" w:rsidRPr="003658CD" w:rsidRDefault="003658CD" w:rsidP="00A31B2D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имитационного характера;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чтение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создание ситуаций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 трудом взрослых, за живой и неживой природой, за сезонными изменениями в природе;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изготовление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>, познавательно-исследовательская деятельность, экспериментирование, конструирование;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оформление выставок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викторины, сочинение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загадок;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инсценирование и драматизация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рассматривание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продуктивная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(рисование,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слушание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народной, классической, детской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музыки</w:t>
      </w:r>
      <w:r w:rsidRPr="003658CD">
        <w:rPr>
          <w:rFonts w:ascii="Times New Roman" w:hAnsi="Times New Roman" w:cs="Times New Roman"/>
          <w:bCs/>
          <w:sz w:val="24"/>
          <w:szCs w:val="24"/>
        </w:rPr>
        <w:t>, дидактические игры, связанные с восприятием музыки;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подыгрывание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 музыкальных инструментах, оркестр детских музыкальных инструментов;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пение,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танцы,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занятия по физическому воспитанию</w:t>
      </w:r>
      <w:r w:rsidRPr="003658CD">
        <w:rPr>
          <w:rFonts w:ascii="Times New Roman" w:hAnsi="Times New Roman" w:cs="Times New Roman"/>
          <w:bCs/>
          <w:sz w:val="24"/>
          <w:szCs w:val="24"/>
        </w:rPr>
        <w:t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физкульминутки; игры и упражнения под тексты стихотворений, потешек, народных песенок, авторских стихотворений, считалок; ритмическая гимнастика, игры и упражнения под музыку, игровые беседы с элементами движений;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Мероприятия групповые, межгрупповые.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Прогулки, экскурсии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Физкультурные досуги  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 досуги  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Спортивные праздники  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Соревнования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Тематические досуги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Театрализованные представления</w:t>
      </w:r>
    </w:p>
    <w:p w:rsidR="003658CD" w:rsidRPr="003658CD" w:rsidRDefault="003658CD" w:rsidP="00A31B2D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Смотры и конкурсы</w:t>
      </w:r>
    </w:p>
    <w:p w:rsidR="003658CD" w:rsidRPr="003658CD" w:rsidRDefault="003658CD" w:rsidP="003658CD">
      <w:pPr>
        <w:spacing w:after="0" w:line="240" w:lineRule="atLeast"/>
        <w:ind w:right="3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3658CD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8CD">
        <w:rPr>
          <w:rFonts w:ascii="Times New Roman" w:hAnsi="Times New Roman" w:cs="Times New Roman"/>
          <w:b/>
          <w:bCs/>
          <w:sz w:val="20"/>
          <w:szCs w:val="20"/>
        </w:rPr>
        <w:t xml:space="preserve">Модель организации непрерывной образовательной деятельности </w:t>
      </w:r>
    </w:p>
    <w:p w:rsidR="003658CD" w:rsidRPr="003658CD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8CD">
        <w:rPr>
          <w:rFonts w:ascii="Times New Roman" w:hAnsi="Times New Roman" w:cs="Times New Roman"/>
          <w:b/>
          <w:bCs/>
          <w:sz w:val="20"/>
          <w:szCs w:val="20"/>
        </w:rPr>
        <w:t>(взрослый «партнер-сотрудник»)</w:t>
      </w:r>
    </w:p>
    <w:tbl>
      <w:tblPr>
        <w:tblStyle w:val="a6"/>
        <w:tblW w:w="0" w:type="auto"/>
        <w:jc w:val="center"/>
        <w:tblInd w:w="-2435" w:type="dxa"/>
        <w:tblLook w:val="04A0"/>
      </w:tblPr>
      <w:tblGrid>
        <w:gridCol w:w="4940"/>
        <w:gridCol w:w="4938"/>
      </w:tblGrid>
      <w:tr w:rsidR="003658CD" w:rsidRPr="003658CD" w:rsidTr="003658CD">
        <w:trPr>
          <w:jc w:val="center"/>
        </w:trPr>
        <w:tc>
          <w:tcPr>
            <w:tcW w:w="4940" w:type="dxa"/>
          </w:tcPr>
          <w:p w:rsidR="003658CD" w:rsidRPr="003658CD" w:rsidRDefault="003658CD" w:rsidP="003658CD">
            <w:pPr>
              <w:ind w:right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педагога</w:t>
            </w:r>
          </w:p>
        </w:tc>
        <w:tc>
          <w:tcPr>
            <w:tcW w:w="4938" w:type="dxa"/>
          </w:tcPr>
          <w:p w:rsidR="003658CD" w:rsidRPr="003658CD" w:rsidRDefault="003658CD" w:rsidP="003658CD">
            <w:pPr>
              <w:spacing w:before="240"/>
              <w:ind w:right="35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ребенка</w:t>
            </w:r>
          </w:p>
        </w:tc>
      </w:tr>
      <w:tr w:rsidR="003658CD" w:rsidRPr="003658CD" w:rsidTr="003658CD">
        <w:trPr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Создание проблемной ситуации.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Возникновение состояния «ХОЧУ».</w:t>
            </w:r>
          </w:p>
        </w:tc>
      </w:tr>
      <w:tr w:rsidR="003658CD" w:rsidRPr="003658CD" w:rsidTr="003658CD">
        <w:trPr>
          <w:jc w:val="center"/>
        </w:trPr>
        <w:tc>
          <w:tcPr>
            <w:tcW w:w="9878" w:type="dxa"/>
            <w:gridSpan w:val="2"/>
          </w:tcPr>
          <w:p w:rsidR="003658CD" w:rsidRPr="003658CD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Совместное определение проблем, выдвижение гипотез по их решению, обсуждение и составление плана деятельности.</w:t>
            </w:r>
          </w:p>
        </w:tc>
      </w:tr>
      <w:tr w:rsidR="003658CD" w:rsidRPr="003658CD" w:rsidTr="003658CD">
        <w:trPr>
          <w:trHeight w:val="356"/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Координация самостоятельного поиска.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Самостоятельный поиск.</w:t>
            </w:r>
          </w:p>
        </w:tc>
      </w:tr>
      <w:tr w:rsidR="003658CD" w:rsidRPr="003658CD" w:rsidTr="003658CD">
        <w:trPr>
          <w:jc w:val="center"/>
        </w:trPr>
        <w:tc>
          <w:tcPr>
            <w:tcW w:w="9878" w:type="dxa"/>
            <w:gridSpan w:val="2"/>
          </w:tcPr>
          <w:p w:rsidR="003658CD" w:rsidRPr="003658CD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Совместное обсуждение итогов, выдвижение новых проблем.</w:t>
            </w:r>
          </w:p>
        </w:tc>
      </w:tr>
      <w:tr w:rsidR="003658CD" w:rsidRPr="003658CD" w:rsidTr="003658CD">
        <w:trPr>
          <w:jc w:val="center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Определение новых целей.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8CD" w:rsidRPr="003658CD" w:rsidRDefault="003658CD" w:rsidP="003658CD">
            <w:pPr>
              <w:pStyle w:val="af"/>
              <w:spacing w:after="0" w:afterAutospacing="0" w:line="240" w:lineRule="atLeast"/>
              <w:jc w:val="center"/>
              <w:rPr>
                <w:sz w:val="20"/>
                <w:szCs w:val="20"/>
              </w:rPr>
            </w:pPr>
            <w:r w:rsidRPr="003658CD">
              <w:rPr>
                <w:bCs/>
                <w:kern w:val="24"/>
                <w:sz w:val="20"/>
                <w:szCs w:val="20"/>
              </w:rPr>
              <w:t>Возникновение интереса к предстоящей новой деятельности.</w:t>
            </w:r>
          </w:p>
        </w:tc>
      </w:tr>
      <w:tr w:rsidR="003658CD" w:rsidRPr="003658CD" w:rsidTr="003658CD">
        <w:trPr>
          <w:jc w:val="center"/>
        </w:trPr>
        <w:tc>
          <w:tcPr>
            <w:tcW w:w="9878" w:type="dxa"/>
            <w:gridSpan w:val="2"/>
          </w:tcPr>
          <w:p w:rsidR="003658CD" w:rsidRPr="003658CD" w:rsidRDefault="003658CD" w:rsidP="003658CD">
            <w:pPr>
              <w:spacing w:line="240" w:lineRule="atLeast"/>
              <w:ind w:right="35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Взаимодействие, сотрудничество, сотворчество </w:t>
            </w:r>
          </w:p>
        </w:tc>
      </w:tr>
    </w:tbl>
    <w:p w:rsidR="003658CD" w:rsidRPr="003658CD" w:rsidRDefault="003658CD" w:rsidP="003658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Образовательная деятельность при проведении режимных моментов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беседы при проведении режимных моментов, подчеркивание их пользы;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развитие трудовых навыков через поручения и задания, дежурства, навыки самообслуживания;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формирование навыков безопасного поведения при проведении режимных моментов.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создание развивающей среды, способствующей удовлетворению потребности детей в познавательной активности;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игры познавательной направленности;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дидактические игры;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познавательные беседы;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работа в уголке природы, наблюдения, познавательно-исследовательская деятельность, экспериментирование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Речевое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создание речевой развивающей среды;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свободные диалоги с детьми в играх, наблюдениях, при восприятии картин, иллюстраций,  художественной литературы;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разговоры с детьми;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называние трудовых действий и гигиенических процедур, поощрение речевой активности детей;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Художественно-эстетическое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развитие: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 (в летний период), ходьба босиком по ребристым дорожкам после сна);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утренняя  гимнастика;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 гимнастика после сна;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дыхательная гимнастика.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Самостоятельная деятельность детей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сюжетно-ролевые игры, рассматривание книг и картинок; самостоятельное раскрашивание раскрасок, развивающие, настольно-печатные игры, автодидактические игры (развивающие пазлы, рамки-вкладыши, парные картинки).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Речевое развитие: </w:t>
      </w:r>
      <w:r w:rsidRPr="003658CD">
        <w:rPr>
          <w:rFonts w:ascii="Times New Roman" w:hAnsi="Times New Roman" w:cs="Times New Roman"/>
          <w:bCs/>
          <w:sz w:val="24"/>
          <w:szCs w:val="24"/>
        </w:rPr>
        <w:t>самостоятельное чтение детьми коротких стихотворений (подготовительная группа), самостоятельные игры по мотивам художественных произведений, самостоятельная работа в уголке книги, в уголке театра, рассматривание книг и картинок; самостоятельное раскрашивание раскрасок.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</w:t>
      </w:r>
      <w:r w:rsidRPr="003658CD">
        <w:rPr>
          <w:rFonts w:ascii="Times New Roman" w:hAnsi="Times New Roman" w:cs="Times New Roman"/>
          <w:bCs/>
          <w:sz w:val="24"/>
          <w:szCs w:val="24"/>
        </w:rPr>
        <w:t>: самостоятельные подвижные игры, игры на свежем воздухе, спортивные игры и упражнения (катание на санках, лыжах, велосипеде и др.).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i/>
          <w:sz w:val="24"/>
          <w:szCs w:val="24"/>
        </w:rPr>
        <w:t>Ведущей для развития дошкольников является самостоятельная деятельность детей, поддерживаемая педагогами, максимальное стимулирование проявления инициативы и активности самим ребёнком</w:t>
      </w:r>
      <w:r w:rsidRPr="00365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комплексно-тематическом принципе</w:t>
      </w:r>
      <w:r w:rsidRPr="003658CD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3658CD">
        <w:rPr>
          <w:rFonts w:ascii="Times New Roman" w:hAnsi="Times New Roman" w:cs="Times New Roman"/>
          <w:b/>
          <w:sz w:val="24"/>
          <w:szCs w:val="24"/>
        </w:rPr>
        <w:t>интеграции образовательных областей</w:t>
      </w:r>
      <w:r w:rsidRPr="003658CD">
        <w:rPr>
          <w:rFonts w:ascii="Times New Roman" w:hAnsi="Times New Roman" w:cs="Times New Roman"/>
          <w:sz w:val="24"/>
          <w:szCs w:val="24"/>
        </w:rPr>
        <w:t xml:space="preserve"> дает возможность достичь этой цели.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Тема отражается в подборе материалов, находящихся в группе и в центрах развития.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принцип</w:t>
      </w:r>
      <w:r w:rsidRPr="003658CD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 позволяет легко вводить региональные и культурные компоненты.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658CD" w:rsidRPr="003658CD" w:rsidRDefault="003658CD" w:rsidP="003658CD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</w:t>
      </w:r>
    </w:p>
    <w:p w:rsidR="003658CD" w:rsidRPr="00A92113" w:rsidRDefault="003658CD" w:rsidP="003658CD">
      <w:pPr>
        <w:spacing w:after="0" w:line="240" w:lineRule="atLeast"/>
        <w:jc w:val="center"/>
        <w:rPr>
          <w:b/>
        </w:rPr>
      </w:pPr>
      <w:r w:rsidRPr="00A92113">
        <w:rPr>
          <w:b/>
          <w:color w:val="FF0000"/>
        </w:rPr>
        <w:t xml:space="preserve"> </w:t>
      </w:r>
    </w:p>
    <w:p w:rsidR="003658CD" w:rsidRPr="003658CD" w:rsidRDefault="003658CD" w:rsidP="003658CD">
      <w:pPr>
        <w:spacing w:after="0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t>3.5. УЧЕБНЫЙ ПЛАН</w:t>
      </w:r>
    </w:p>
    <w:p w:rsidR="003658CD" w:rsidRPr="003658CD" w:rsidRDefault="003658CD" w:rsidP="003658CD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8CD" w:rsidRPr="003658CD" w:rsidRDefault="003658CD" w:rsidP="003658CD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деятельности, проводимой педагогами с детьми, при работе по пятидневной неделе, разработано в соответствии с максимальной допустимым объемом образовательной нагрузки для разных возрастных групп.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Максимально допустимый объем образовательной нагрузки в первой половине дня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3658CD" w:rsidRPr="003658CD" w:rsidRDefault="003658CD" w:rsidP="003658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  </w:t>
      </w:r>
    </w:p>
    <w:p w:rsidR="003658CD" w:rsidRDefault="003658CD" w:rsidP="003658CD">
      <w:pPr>
        <w:shd w:val="clear" w:color="auto" w:fill="FFFFFF"/>
        <w:spacing w:after="0" w:line="270" w:lineRule="atLeast"/>
        <w:jc w:val="both"/>
      </w:pPr>
    </w:p>
    <w:p w:rsidR="00CA142D" w:rsidRDefault="00CA142D" w:rsidP="00365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УЧЕБНЫЙ ПЛАН В ГРУППАХ КОМПЕНСИРУЮЩЕЙ НАПРАВЛЕННОСТИ</w:t>
      </w:r>
    </w:p>
    <w:p w:rsidR="008209A4" w:rsidRPr="008209A4" w:rsidRDefault="008209A4" w:rsidP="008209A4">
      <w:pPr>
        <w:spacing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b/>
          <w:bCs/>
          <w:sz w:val="24"/>
          <w:szCs w:val="24"/>
        </w:rPr>
        <w:t>Старшая группа (5-6 лет)</w:t>
      </w:r>
    </w:p>
    <w:p w:rsidR="008209A4" w:rsidRPr="008209A4" w:rsidRDefault="008209A4" w:rsidP="008209A4">
      <w:pPr>
        <w:spacing w:line="274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1560"/>
      </w:tblGrid>
      <w:tr w:rsidR="008209A4" w:rsidRPr="008209A4" w:rsidTr="009E5616">
        <w:tc>
          <w:tcPr>
            <w:tcW w:w="1956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8209A4" w:rsidRPr="008209A4" w:rsidTr="009E5616">
        <w:tc>
          <w:tcPr>
            <w:tcW w:w="1956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Style w:val="10"/>
                <w:rFonts w:eastAsiaTheme="minorHAnsi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209A4" w:rsidRPr="008209A4" w:rsidTr="009E5616">
        <w:trPr>
          <w:trHeight w:val="787"/>
        </w:trPr>
        <w:tc>
          <w:tcPr>
            <w:tcW w:w="1956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Развитие речи, Грамота,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9E5616">
        <w:tc>
          <w:tcPr>
            <w:tcW w:w="1956" w:type="dxa"/>
            <w:vMerge w:val="restart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9E5616">
        <w:tc>
          <w:tcPr>
            <w:tcW w:w="1956" w:type="dxa"/>
            <w:vMerge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9E5616">
        <w:trPr>
          <w:trHeight w:val="552"/>
        </w:trPr>
        <w:tc>
          <w:tcPr>
            <w:tcW w:w="1956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A4" w:rsidRPr="008209A4" w:rsidTr="009E5616">
        <w:trPr>
          <w:trHeight w:val="552"/>
        </w:trPr>
        <w:tc>
          <w:tcPr>
            <w:tcW w:w="1956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ОД с логопедом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9A4" w:rsidRPr="008209A4" w:rsidTr="009E5616">
        <w:tc>
          <w:tcPr>
            <w:tcW w:w="5215" w:type="dxa"/>
            <w:gridSpan w:val="2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9A4" w:rsidRPr="008209A4" w:rsidTr="009E5616">
        <w:tc>
          <w:tcPr>
            <w:tcW w:w="7908" w:type="dxa"/>
            <w:gridSpan w:val="3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 действующему СанПиН 2.4.1.3049-13  для детей 5-6 лет не более 15 занятий в неделю продолжительностью не более 25  минут)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6ч25мин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+1к+1Б</w:t>
            </w:r>
          </w:p>
        </w:tc>
      </w:tr>
    </w:tbl>
    <w:p w:rsidR="008209A4" w:rsidRPr="008209A4" w:rsidRDefault="008209A4" w:rsidP="008209A4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209A4" w:rsidRPr="008209A4" w:rsidRDefault="008209A4" w:rsidP="008209A4">
      <w:pPr>
        <w:spacing w:after="0"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209A4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(6-7 лет)</w:t>
      </w:r>
    </w:p>
    <w:tbl>
      <w:tblPr>
        <w:tblW w:w="960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552"/>
        <w:gridCol w:w="1842"/>
      </w:tblGrid>
      <w:tr w:rsidR="008209A4" w:rsidRPr="008209A4" w:rsidTr="009E5616">
        <w:tc>
          <w:tcPr>
            <w:tcW w:w="1956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8209A4" w:rsidRPr="008209A4" w:rsidTr="009E5616">
        <w:tc>
          <w:tcPr>
            <w:tcW w:w="1956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8209A4" w:rsidRPr="008209A4" w:rsidTr="009E5616">
        <w:trPr>
          <w:trHeight w:val="787"/>
        </w:trPr>
        <w:tc>
          <w:tcPr>
            <w:tcW w:w="1956" w:type="dxa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Развитие речи, Грамота,</w:t>
            </w:r>
          </w:p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9E5616">
        <w:tc>
          <w:tcPr>
            <w:tcW w:w="1956" w:type="dxa"/>
            <w:vMerge w:val="restart"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8209A4" w:rsidRPr="008209A4" w:rsidRDefault="008209A4" w:rsidP="008209A4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труд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9E5616">
        <w:tc>
          <w:tcPr>
            <w:tcW w:w="1956" w:type="dxa"/>
            <w:vMerge/>
            <w:vAlign w:val="center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9E5616">
        <w:tc>
          <w:tcPr>
            <w:tcW w:w="1956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09A4" w:rsidRPr="008209A4" w:rsidTr="009E5616">
        <w:tc>
          <w:tcPr>
            <w:tcW w:w="1956" w:type="dxa"/>
          </w:tcPr>
          <w:p w:rsidR="008209A4" w:rsidRPr="008209A4" w:rsidRDefault="008209A4" w:rsidP="008209A4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ОД с логопедом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09A4" w:rsidRPr="008209A4" w:rsidTr="009E5616">
        <w:tc>
          <w:tcPr>
            <w:tcW w:w="5215" w:type="dxa"/>
            <w:gridSpan w:val="2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09A4" w:rsidRPr="008209A4" w:rsidTr="009E5616">
        <w:tc>
          <w:tcPr>
            <w:tcW w:w="7767" w:type="dxa"/>
            <w:gridSpan w:val="3"/>
            <w:vAlign w:val="center"/>
          </w:tcPr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(по действующему СанПиН 2.4.1.3049-13  для детей 6-7 лет не более 14 занятий в неделю продолжительностью не более 30  минут и 3 занятий продолжительностью не более 20 минут)</w:t>
            </w:r>
          </w:p>
          <w:p w:rsidR="008209A4" w:rsidRPr="008209A4" w:rsidRDefault="008209A4" w:rsidP="008209A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время ООД в неделю – 8ч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09A4" w:rsidRPr="008209A4" w:rsidRDefault="008209A4" w:rsidP="008209A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+2К +1Б</w:t>
            </w:r>
          </w:p>
        </w:tc>
      </w:tr>
    </w:tbl>
    <w:p w:rsidR="00C3217E" w:rsidRPr="003D667A" w:rsidRDefault="00C3217E" w:rsidP="00C64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B43" w:rsidRPr="00BB7B43" w:rsidRDefault="0009172C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Учебный  год  в  группе  компенсирующей  направленности  для  детей  с  тяжелыми</w:t>
      </w:r>
      <w:r w:rsidR="00BB7B43">
        <w:rPr>
          <w:rFonts w:ascii="Times New Roman" w:hAnsi="Times New Roman" w:cs="Times New Roman"/>
          <w:sz w:val="24"/>
          <w:szCs w:val="24"/>
        </w:rPr>
        <w:t xml:space="preserve"> </w:t>
      </w:r>
      <w:r w:rsidR="00BB7B43" w:rsidRPr="00BB7B43">
        <w:rPr>
          <w:rFonts w:ascii="Times New Roman" w:hAnsi="Times New Roman" w:cs="Times New Roman"/>
          <w:sz w:val="24"/>
          <w:szCs w:val="24"/>
        </w:rPr>
        <w:t>нарушениями  речи  (общим  недоразвитием  речи)  начинается  первого  сентября,  длится десять месяцев (до первого июля) и условно делится на три периода:</w:t>
      </w:r>
    </w:p>
    <w:p w:rsidR="00BB7B43" w:rsidRP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 период — сентябрь, октябрь, ноябрь;</w:t>
      </w:r>
    </w:p>
    <w:p w:rsidR="00BB7B43" w:rsidRP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II период — декабрь, январь, февраль;</w:t>
      </w:r>
    </w:p>
    <w:p w:rsidR="00BB7B43" w:rsidRDefault="00BB7B43" w:rsidP="00BB7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III период — март, апрель, май, июнь.</w:t>
      </w:r>
    </w:p>
    <w:p w:rsidR="003C779B" w:rsidRPr="00BB7B43" w:rsidRDefault="003C779B" w:rsidP="00BB7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>Как  правило,  сентябрь  отводится  всеми  специалистами  для  углубленной педагогической  диагностики  индивидуального  разв</w:t>
      </w:r>
      <w:r>
        <w:rPr>
          <w:rFonts w:ascii="Times New Roman" w:hAnsi="Times New Roman" w:cs="Times New Roman"/>
          <w:sz w:val="24"/>
          <w:szCs w:val="24"/>
        </w:rPr>
        <w:t xml:space="preserve">ития  детей,  сбора  анамнеза,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индивидуальной  работы  с  детьми,  совместной 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 с  детьми  в  режимные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моменты,  составления  и  обсуждения  всеми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 группы  рабочих </w:t>
      </w:r>
      <w:r w:rsidRPr="00BB7B43">
        <w:rPr>
          <w:rFonts w:ascii="Times New Roman" w:hAnsi="Times New Roman" w:cs="Times New Roman"/>
          <w:sz w:val="24"/>
          <w:szCs w:val="24"/>
        </w:rPr>
        <w:t xml:space="preserve">программ,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корректировки основной адаптированной образовательной программы.</w:t>
      </w:r>
    </w:p>
    <w:p w:rsidR="003C779B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>В  конце  сентября  специалисты,  работающие  в  группе,  на  психолого-медико-педагогическом  совещании  обсу</w:t>
      </w:r>
      <w:r>
        <w:rPr>
          <w:rFonts w:ascii="Times New Roman" w:hAnsi="Times New Roman" w:cs="Times New Roman"/>
          <w:sz w:val="24"/>
          <w:szCs w:val="24"/>
        </w:rPr>
        <w:t xml:space="preserve">ждают  результаты  диагностики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детей  и  на  основании  получ</w:t>
      </w:r>
      <w:r>
        <w:rPr>
          <w:rFonts w:ascii="Times New Roman" w:hAnsi="Times New Roman" w:cs="Times New Roman"/>
          <w:sz w:val="24"/>
          <w:szCs w:val="24"/>
        </w:rPr>
        <w:t>енных  результатов  утверждают рабочие программы.</w:t>
      </w:r>
    </w:p>
    <w:p w:rsidR="00BB7B43" w:rsidRPr="00BB7B43" w:rsidRDefault="008209A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С  первого  октября  начинается  организованная  образовательная  деятельность  с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детьми  во  всех  возрастных  группах.  Проведение  рабочих  совещаний  по  завершении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первого,  а  затем  и  второго  периодов  работы  не  является  обязательным.  Обсуждение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темпов динамики индивидуального развития детей  может проходить в рабочем порядке,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в ходе собеседования учителя-логопеда со всеми специалистами.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79B">
        <w:rPr>
          <w:rFonts w:ascii="Times New Roman" w:hAnsi="Times New Roman" w:cs="Times New Roman"/>
          <w:sz w:val="24"/>
          <w:szCs w:val="24"/>
        </w:rPr>
        <w:t>Заведующий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дошкольным  образовательным  учреждением  утверждает  рабочие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прог</w:t>
      </w:r>
      <w:r w:rsidR="001C0D14">
        <w:rPr>
          <w:rFonts w:ascii="Times New Roman" w:hAnsi="Times New Roman" w:cs="Times New Roman"/>
          <w:sz w:val="24"/>
          <w:szCs w:val="24"/>
        </w:rPr>
        <w:t>раммы  специалистов</w:t>
      </w:r>
      <w:r w:rsidRPr="00BB7B43">
        <w:rPr>
          <w:rFonts w:ascii="Times New Roman" w:hAnsi="Times New Roman" w:cs="Times New Roman"/>
          <w:sz w:val="24"/>
          <w:szCs w:val="24"/>
        </w:rPr>
        <w:t>.  Психолого-ме</w:t>
      </w:r>
      <w:r w:rsidR="001C0D14">
        <w:rPr>
          <w:rFonts w:ascii="Times New Roman" w:hAnsi="Times New Roman" w:cs="Times New Roman"/>
          <w:sz w:val="24"/>
          <w:szCs w:val="24"/>
        </w:rPr>
        <w:t xml:space="preserve">дико-педагогическое  совещание </w:t>
      </w:r>
      <w:r w:rsidRPr="00BB7B43">
        <w:rPr>
          <w:rFonts w:ascii="Times New Roman" w:hAnsi="Times New Roman" w:cs="Times New Roman"/>
          <w:sz w:val="24"/>
          <w:szCs w:val="24"/>
        </w:rPr>
        <w:t>обязательно  проводится  в  конце  учебного  года  с  т</w:t>
      </w:r>
      <w:r w:rsidR="001C0D14">
        <w:rPr>
          <w:rFonts w:ascii="Times New Roman" w:hAnsi="Times New Roman" w:cs="Times New Roman"/>
          <w:sz w:val="24"/>
          <w:szCs w:val="24"/>
        </w:rPr>
        <w:t xml:space="preserve">ем,  чтобы  обсудить  динамику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каждого  воспитанника</w:t>
      </w:r>
      <w:r w:rsidR="001C0D14">
        <w:rPr>
          <w:rFonts w:ascii="Times New Roman" w:hAnsi="Times New Roman" w:cs="Times New Roman"/>
          <w:sz w:val="24"/>
          <w:szCs w:val="24"/>
        </w:rPr>
        <w:t xml:space="preserve">  и  определить  необходимость </w:t>
      </w:r>
      <w:r w:rsidRPr="00BB7B43">
        <w:rPr>
          <w:rFonts w:ascii="Times New Roman" w:hAnsi="Times New Roman" w:cs="Times New Roman"/>
          <w:sz w:val="24"/>
          <w:szCs w:val="24"/>
        </w:rPr>
        <w:t>дальнейшего его пребывания в группе компенсирующей направленности.</w:t>
      </w:r>
    </w:p>
    <w:p w:rsidR="001C0D14" w:rsidRPr="00BB7B43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старшей  группе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  логопедом  проводится  подгрупповая работа  (с  подгруппами  из  4-х  детей)  по  понедельни</w:t>
      </w:r>
      <w:r>
        <w:rPr>
          <w:rFonts w:ascii="Times New Roman" w:hAnsi="Times New Roman" w:cs="Times New Roman"/>
          <w:sz w:val="24"/>
          <w:szCs w:val="24"/>
        </w:rPr>
        <w:t xml:space="preserve">кам,  вторникам,  четвергам  и </w:t>
      </w:r>
      <w:r w:rsidR="00BB7B43" w:rsidRPr="00BB7B43">
        <w:rPr>
          <w:rFonts w:ascii="Times New Roman" w:hAnsi="Times New Roman" w:cs="Times New Roman"/>
          <w:sz w:val="24"/>
          <w:szCs w:val="24"/>
        </w:rPr>
        <w:t>пятницам. В среду логопед проводит только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ивидуальную работу с детьми во второй </w:t>
      </w:r>
      <w:r w:rsidR="00BB7B43" w:rsidRPr="00BB7B43">
        <w:rPr>
          <w:rFonts w:ascii="Times New Roman" w:hAnsi="Times New Roman" w:cs="Times New Roman"/>
          <w:sz w:val="24"/>
          <w:szCs w:val="24"/>
        </w:rPr>
        <w:t>половине  для  или  индивидуальные  занятия  с  детьми  в  присутствии  родителей  или консультирование  родителей  во  второй  половин</w:t>
      </w:r>
      <w:r>
        <w:rPr>
          <w:rFonts w:ascii="Times New Roman" w:hAnsi="Times New Roman" w:cs="Times New Roman"/>
          <w:sz w:val="24"/>
          <w:szCs w:val="24"/>
        </w:rPr>
        <w:t xml:space="preserve">е  дня. 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Вечерние  приемы  </w:t>
      </w:r>
      <w:r>
        <w:rPr>
          <w:rFonts w:ascii="Times New Roman" w:hAnsi="Times New Roman" w:cs="Times New Roman"/>
          <w:sz w:val="24"/>
          <w:szCs w:val="24"/>
        </w:rPr>
        <w:t xml:space="preserve">родителей  по  средам  логопед </w:t>
      </w:r>
      <w:r w:rsidR="00BB7B43" w:rsidRPr="00BB7B43">
        <w:rPr>
          <w:rFonts w:ascii="Times New Roman" w:hAnsi="Times New Roman" w:cs="Times New Roman"/>
          <w:sz w:val="24"/>
          <w:szCs w:val="24"/>
        </w:rPr>
        <w:t>назначает по мере необходимости, но не чаще, чем два раза в месяц.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На  работу  с  одной  подгруппой  детей  в старшей группе —  20 минут, в п</w:t>
      </w:r>
      <w:r>
        <w:rPr>
          <w:rFonts w:ascii="Times New Roman" w:hAnsi="Times New Roman" w:cs="Times New Roman"/>
          <w:sz w:val="24"/>
          <w:szCs w:val="24"/>
        </w:rPr>
        <w:t xml:space="preserve">одготовительной к школе —  30.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  подготовительной  группе  логопед,  исходя </w:t>
      </w:r>
      <w:r>
        <w:rPr>
          <w:rFonts w:ascii="Times New Roman" w:hAnsi="Times New Roman" w:cs="Times New Roman"/>
          <w:sz w:val="24"/>
          <w:szCs w:val="24"/>
        </w:rPr>
        <w:t xml:space="preserve"> из  возможностей  детей,  може</w:t>
      </w:r>
      <w:r w:rsidR="00BB7B43" w:rsidRPr="00BB7B43">
        <w:rPr>
          <w:rFonts w:ascii="Times New Roman" w:hAnsi="Times New Roman" w:cs="Times New Roman"/>
          <w:sz w:val="24"/>
          <w:szCs w:val="24"/>
        </w:rPr>
        <w:t>т  проводить два раза в неделю фронтальную работу. Как правило, дл</w:t>
      </w:r>
      <w:r>
        <w:rPr>
          <w:rFonts w:ascii="Times New Roman" w:hAnsi="Times New Roman" w:cs="Times New Roman"/>
          <w:sz w:val="24"/>
          <w:szCs w:val="24"/>
        </w:rPr>
        <w:t xml:space="preserve">я фронтальной работы отводятся </w:t>
      </w:r>
      <w:r w:rsidR="00BB7B43" w:rsidRPr="00BB7B43">
        <w:rPr>
          <w:rFonts w:ascii="Times New Roman" w:hAnsi="Times New Roman" w:cs="Times New Roman"/>
          <w:sz w:val="24"/>
          <w:szCs w:val="24"/>
        </w:rPr>
        <w:t>понедельник  и  четверг  (и  в  эти  дни  подгрупповую  работ</w:t>
      </w:r>
      <w:r>
        <w:rPr>
          <w:rFonts w:ascii="Times New Roman" w:hAnsi="Times New Roman" w:cs="Times New Roman"/>
          <w:sz w:val="24"/>
          <w:szCs w:val="24"/>
        </w:rPr>
        <w:t xml:space="preserve">у  логопед  не  проводит),  во </w:t>
      </w:r>
      <w:r w:rsidR="00BB7B43" w:rsidRPr="00BB7B43">
        <w:rPr>
          <w:rFonts w:ascii="Times New Roman" w:hAnsi="Times New Roman" w:cs="Times New Roman"/>
          <w:sz w:val="24"/>
          <w:szCs w:val="24"/>
        </w:rPr>
        <w:t>вторник же и пятницу п</w:t>
      </w:r>
      <w:r>
        <w:rPr>
          <w:rFonts w:ascii="Times New Roman" w:hAnsi="Times New Roman" w:cs="Times New Roman"/>
          <w:sz w:val="24"/>
          <w:szCs w:val="24"/>
        </w:rPr>
        <w:t xml:space="preserve">роводится подгрупповая работа. </w:t>
      </w:r>
      <w:r w:rsidR="00BB7B43" w:rsidRPr="00BB7B43">
        <w:rPr>
          <w:rFonts w:ascii="Times New Roman" w:hAnsi="Times New Roman" w:cs="Times New Roman"/>
          <w:sz w:val="24"/>
          <w:szCs w:val="24"/>
        </w:rPr>
        <w:t>Все остальное время в сетке работы учителя-логоп</w:t>
      </w:r>
      <w:r>
        <w:rPr>
          <w:rFonts w:ascii="Times New Roman" w:hAnsi="Times New Roman" w:cs="Times New Roman"/>
          <w:sz w:val="24"/>
          <w:szCs w:val="24"/>
        </w:rPr>
        <w:t xml:space="preserve">еда во всех возрастных группах </w:t>
      </w:r>
      <w:r w:rsidR="00BB7B43" w:rsidRPr="00BB7B43">
        <w:rPr>
          <w:rFonts w:ascii="Times New Roman" w:hAnsi="Times New Roman" w:cs="Times New Roman"/>
          <w:sz w:val="24"/>
          <w:szCs w:val="24"/>
        </w:rPr>
        <w:t>занимает индивидуальная работа с детьми.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Следует  обратить  внимание  специалистов  на  сокращение  продолжительности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организованной  образовательной  деятельности  в  логопедической  группе  по сравнению  с  массовыми  группами.  Это  делается  для  того,  чтобы  не  допустить переутомления  и  дезадаптации  детей,  так  как  в  сетке  </w:t>
      </w:r>
      <w:r w:rsidR="001C0D14">
        <w:rPr>
          <w:rFonts w:ascii="Times New Roman" w:hAnsi="Times New Roman" w:cs="Times New Roman"/>
          <w:sz w:val="24"/>
          <w:szCs w:val="24"/>
        </w:rPr>
        <w:t xml:space="preserve">логопедической  группы  больше </w:t>
      </w:r>
      <w:r w:rsidRPr="00BB7B43">
        <w:rPr>
          <w:rFonts w:ascii="Times New Roman" w:hAnsi="Times New Roman" w:cs="Times New Roman"/>
          <w:sz w:val="24"/>
          <w:szCs w:val="24"/>
        </w:rPr>
        <w:t>видов  работы  с  детьми;  в  логопедической  группе  работает  большее  колич</w:t>
      </w:r>
      <w:r w:rsidR="001C0D14">
        <w:rPr>
          <w:rFonts w:ascii="Times New Roman" w:hAnsi="Times New Roman" w:cs="Times New Roman"/>
          <w:sz w:val="24"/>
          <w:szCs w:val="24"/>
        </w:rPr>
        <w:t xml:space="preserve">ество </w:t>
      </w:r>
      <w:r w:rsidRPr="00BB7B43">
        <w:rPr>
          <w:rFonts w:ascii="Times New Roman" w:hAnsi="Times New Roman" w:cs="Times New Roman"/>
          <w:sz w:val="24"/>
          <w:szCs w:val="24"/>
        </w:rPr>
        <w:t>специалистов,  чем  в  массовой  группе,  а  превышение  не</w:t>
      </w:r>
      <w:r w:rsidR="001C0D14">
        <w:rPr>
          <w:rFonts w:ascii="Times New Roman" w:hAnsi="Times New Roman" w:cs="Times New Roman"/>
          <w:sz w:val="24"/>
          <w:szCs w:val="24"/>
        </w:rPr>
        <w:t xml:space="preserve">дельной  нагрузки  на  ребенка </w:t>
      </w:r>
      <w:r w:rsidRPr="00BB7B43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>В  середине  учебного  года,  с  01.01  по  11.01,  в  группах  компенсирующей направленности  для  детей  с  тяжелыми  нарушениями  речи  устра</w:t>
      </w:r>
      <w:r>
        <w:rPr>
          <w:rFonts w:ascii="Times New Roman" w:hAnsi="Times New Roman" w:cs="Times New Roman"/>
          <w:sz w:val="24"/>
          <w:szCs w:val="24"/>
        </w:rPr>
        <w:t xml:space="preserve">иваются  зимние </w:t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каникулы, а в первую неделю мая  —  весенние каникулы. Если на этот период выпадают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рабочие  дни,  то  в  эти  дни  всеми  специалистами  проводится  только  индивидуальная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работа  с  детьми,  кроме  того  все  специалисты  принимают  уч</w:t>
      </w:r>
      <w:r w:rsidR="001C0D14">
        <w:rPr>
          <w:rFonts w:ascii="Times New Roman" w:hAnsi="Times New Roman" w:cs="Times New Roman"/>
          <w:sz w:val="24"/>
          <w:szCs w:val="24"/>
        </w:rPr>
        <w:t xml:space="preserve">астие  в  совместной </w:t>
      </w:r>
      <w:r w:rsidRPr="00BB7B43">
        <w:rPr>
          <w:rFonts w:ascii="Times New Roman" w:hAnsi="Times New Roman" w:cs="Times New Roman"/>
          <w:sz w:val="24"/>
          <w:szCs w:val="24"/>
        </w:rPr>
        <w:t xml:space="preserve">деятельности  с  детьми,  организуют  игровую  деятельность  дошкольников,  обязательно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проводятся  музыкальные,  физкультурные  и  логор</w:t>
      </w:r>
      <w:r w:rsidR="001C0D14">
        <w:rPr>
          <w:rFonts w:ascii="Times New Roman" w:hAnsi="Times New Roman" w:cs="Times New Roman"/>
          <w:sz w:val="24"/>
          <w:szCs w:val="24"/>
        </w:rPr>
        <w:t xml:space="preserve">итмические  занятия.   Так  же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организуется коррекционно-развивающая работа и в июне при переходе детского сада на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летний режим работы.</w:t>
      </w:r>
    </w:p>
    <w:p w:rsidR="00BB7B43" w:rsidRPr="00BB7B43" w:rsidRDefault="001C0D14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B43" w:rsidRPr="00BB7B43">
        <w:rPr>
          <w:rFonts w:ascii="Times New Roman" w:hAnsi="Times New Roman" w:cs="Times New Roman"/>
          <w:sz w:val="24"/>
          <w:szCs w:val="24"/>
        </w:rPr>
        <w:t xml:space="preserve">В  связи  с  тем,  что  в  группе  компенсирующей  направленности  для  детей  с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тяжелыми нарушениями речи  проводится индивидуальная работа  логопеда с детьми во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время утренней прогулки, необходимо восполнить время прогулки, потраченное каждым </w:t>
      </w:r>
    </w:p>
    <w:p w:rsidR="00BB7B43" w:rsidRP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 xml:space="preserve">ребенком на индивидуальное занятие, и для этого обеспечить более ранний выход детей </w:t>
      </w:r>
    </w:p>
    <w:p w:rsidR="00BB7B43" w:rsidRDefault="00BB7B43" w:rsidP="00BB7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(на 10—15 минут) на вечернюю прогулку по сравнению с массовыми группами.</w:t>
      </w:r>
    </w:p>
    <w:p w:rsidR="001C0D14" w:rsidRPr="001C0D14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0D14">
        <w:rPr>
          <w:rFonts w:ascii="Times New Roman" w:hAnsi="Times New Roman" w:cs="Times New Roman"/>
          <w:sz w:val="24"/>
          <w:szCs w:val="24"/>
        </w:rPr>
        <w:t xml:space="preserve">В  соответствии  с  Программой  максимально  допустимый объем образовательной </w:t>
      </w:r>
    </w:p>
    <w:p w:rsidR="00AA61D2" w:rsidRDefault="001C0D14" w:rsidP="001C0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D14">
        <w:rPr>
          <w:rFonts w:ascii="Times New Roman" w:hAnsi="Times New Roman" w:cs="Times New Roman"/>
          <w:sz w:val="24"/>
          <w:szCs w:val="24"/>
        </w:rPr>
        <w:t xml:space="preserve">нагрузки  не  превышает  нормативы  САНПИН  </w:t>
      </w:r>
      <w:r>
        <w:rPr>
          <w:rFonts w:ascii="Times New Roman" w:hAnsi="Times New Roman" w:cs="Times New Roman"/>
          <w:sz w:val="24"/>
          <w:szCs w:val="24"/>
        </w:rPr>
        <w:t xml:space="preserve">от  15  мая  2013  года  №  26 </w:t>
      </w:r>
      <w:r w:rsidRPr="001C0D14">
        <w:rPr>
          <w:rFonts w:ascii="Times New Roman" w:hAnsi="Times New Roman" w:cs="Times New Roman"/>
          <w:sz w:val="24"/>
          <w:szCs w:val="24"/>
        </w:rPr>
        <w:t>(зарегистрировано  Министерством  юстиции  Российск</w:t>
      </w:r>
      <w:r>
        <w:rPr>
          <w:rFonts w:ascii="Times New Roman" w:hAnsi="Times New Roman" w:cs="Times New Roman"/>
          <w:sz w:val="24"/>
          <w:szCs w:val="24"/>
        </w:rPr>
        <w:t xml:space="preserve">ой  Федерации  29  мая  2013г, </w:t>
      </w:r>
      <w:r w:rsidRPr="001C0D14">
        <w:rPr>
          <w:rFonts w:ascii="Times New Roman" w:hAnsi="Times New Roman" w:cs="Times New Roman"/>
          <w:sz w:val="24"/>
          <w:szCs w:val="24"/>
        </w:rPr>
        <w:t>регистрационный № 28564)</w:t>
      </w:r>
    </w:p>
    <w:p w:rsidR="0036104D" w:rsidRDefault="0036104D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9F3" w:rsidRPr="00A40D2A" w:rsidRDefault="008209A4" w:rsidP="00584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5849F3" w:rsidRPr="00A40D2A">
        <w:rPr>
          <w:rFonts w:ascii="Times New Roman" w:hAnsi="Times New Roman" w:cs="Times New Roman"/>
          <w:b/>
          <w:sz w:val="24"/>
          <w:szCs w:val="24"/>
        </w:rPr>
        <w:t>.  Взаимодействие  участников  образовательного  процесса.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Интегрированные коррекционно-развивающие занятия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Эффективность  коррекционно-развивающей  работы  в  группе  компенсирующей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направленности  во  многом  зависит  от  преемственности  в  работе  логопеда  и  других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специалистов. И, прежде всего, учителя-логопеда и воспитателей.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Взаимодействие  с  воспитателями  логопед  осуществляет  в  разных  формах.  Это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совместное  составление  перспективного  планирования  работы  на  текущий  период  во всех  образовательных  областях;  обсуждение  и  выбор  форм,  методов  и  приемов коррекционно-развивающей  работы;  оснащение  развивающего  предметного </w:t>
      </w:r>
      <w:r w:rsidRPr="00A40D2A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пространства  в  групповом  помещении;  взаимопосещение  </w:t>
      </w:r>
      <w:r w:rsidR="0009172C">
        <w:rPr>
          <w:rFonts w:ascii="Times New Roman" w:hAnsi="Times New Roman" w:cs="Times New Roman"/>
          <w:sz w:val="24"/>
          <w:szCs w:val="24"/>
        </w:rPr>
        <w:t xml:space="preserve">и  участие  в </w:t>
      </w:r>
      <w:r>
        <w:rPr>
          <w:rFonts w:ascii="Times New Roman" w:hAnsi="Times New Roman" w:cs="Times New Roman"/>
          <w:sz w:val="24"/>
          <w:szCs w:val="24"/>
        </w:rPr>
        <w:t xml:space="preserve">интегрированной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деятельности;  совместное  </w:t>
      </w:r>
      <w:r w:rsidR="0009172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A40D2A">
        <w:rPr>
          <w:rFonts w:ascii="Times New Roman" w:hAnsi="Times New Roman" w:cs="Times New Roman"/>
          <w:sz w:val="24"/>
          <w:szCs w:val="24"/>
        </w:rPr>
        <w:t>деятельности  в  ходе  режимных  моментов,  еженедельн</w:t>
      </w:r>
      <w:r>
        <w:rPr>
          <w:rFonts w:ascii="Times New Roman" w:hAnsi="Times New Roman" w:cs="Times New Roman"/>
          <w:sz w:val="24"/>
          <w:szCs w:val="24"/>
        </w:rPr>
        <w:t xml:space="preserve">ые  задания  учителя -логопеда </w:t>
      </w:r>
      <w:r w:rsidRPr="00A40D2A">
        <w:rPr>
          <w:rFonts w:ascii="Times New Roman" w:hAnsi="Times New Roman" w:cs="Times New Roman"/>
          <w:sz w:val="24"/>
          <w:szCs w:val="24"/>
        </w:rPr>
        <w:t>воспитателям</w:t>
      </w:r>
      <w:r w:rsidR="0009172C">
        <w:rPr>
          <w:rFonts w:ascii="Times New Roman" w:hAnsi="Times New Roman" w:cs="Times New Roman"/>
          <w:sz w:val="24"/>
          <w:szCs w:val="24"/>
        </w:rPr>
        <w:t>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  <w:r w:rsidR="0009172C"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 В  календарных  планах  воспитателей  в  начале  каждого  месяца 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 которых  воспитатели  в  данный  отрезок  времени  должны  уделить  особоевнимание в первую очередь.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Еженедельные  задания  логопеда  воспитателю  включают  в  себя  следующие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разделы: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рекомендации  по  подбору  художественной  литературы  и  иллюстративного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материала.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Логопедические  пятиминутки  служат  для  логопедизации  совместной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деятельности  воспитателя  с  детьми  и  содержат  материалы  по  развитию  лексики, грамматики, фонетики, связной речи, у</w:t>
      </w:r>
      <w:r>
        <w:rPr>
          <w:rFonts w:ascii="Times New Roman" w:hAnsi="Times New Roman" w:cs="Times New Roman"/>
          <w:sz w:val="24"/>
          <w:szCs w:val="24"/>
        </w:rPr>
        <w:t>пражнения по закреплению или ди</w:t>
      </w:r>
      <w:r w:rsidRPr="00A40D2A">
        <w:rPr>
          <w:rFonts w:ascii="Times New Roman" w:hAnsi="Times New Roman" w:cs="Times New Roman"/>
          <w:sz w:val="24"/>
          <w:szCs w:val="24"/>
        </w:rPr>
        <w:t xml:space="preserve">фференциации поставленных  звуков,  по  развитию  навыков  звукового  и  слогового  анализа  </w:t>
      </w:r>
      <w:r w:rsidR="0009172C">
        <w:rPr>
          <w:rFonts w:ascii="Times New Roman" w:hAnsi="Times New Roman" w:cs="Times New Roman"/>
          <w:sz w:val="24"/>
          <w:szCs w:val="24"/>
        </w:rPr>
        <w:t xml:space="preserve">и синтеза,  </w:t>
      </w:r>
      <w:r w:rsidRPr="00A40D2A">
        <w:rPr>
          <w:rFonts w:ascii="Times New Roman" w:hAnsi="Times New Roman" w:cs="Times New Roman"/>
          <w:sz w:val="24"/>
          <w:szCs w:val="24"/>
        </w:rPr>
        <w:t xml:space="preserve">развитию  фонематических  представлений  и  неречевых  </w:t>
      </w:r>
      <w:r w:rsidR="0009172C">
        <w:rPr>
          <w:rFonts w:ascii="Times New Roman" w:hAnsi="Times New Roman" w:cs="Times New Roman"/>
          <w:sz w:val="24"/>
          <w:szCs w:val="24"/>
        </w:rPr>
        <w:t xml:space="preserve">психических  функций,  связной </w:t>
      </w:r>
      <w:r w:rsidRPr="00A40D2A">
        <w:rPr>
          <w:rFonts w:ascii="Times New Roman" w:hAnsi="Times New Roman" w:cs="Times New Roman"/>
          <w:sz w:val="24"/>
          <w:szCs w:val="24"/>
        </w:rPr>
        <w:t>речи  и  коммуникативных  навыков,  то  есть  для  повторен</w:t>
      </w:r>
      <w:r w:rsidR="0009172C">
        <w:rPr>
          <w:rFonts w:ascii="Times New Roman" w:hAnsi="Times New Roman" w:cs="Times New Roman"/>
          <w:sz w:val="24"/>
          <w:szCs w:val="24"/>
        </w:rPr>
        <w:t xml:space="preserve">ия  и  закрепления  материала, </w:t>
      </w:r>
      <w:r w:rsidRPr="00A40D2A">
        <w:rPr>
          <w:rFonts w:ascii="Times New Roman" w:hAnsi="Times New Roman" w:cs="Times New Roman"/>
          <w:sz w:val="24"/>
          <w:szCs w:val="24"/>
        </w:rPr>
        <w:t>отработанного с детьми логопедом. Обычно планируется 2—3 пятимину</w:t>
      </w:r>
      <w:r>
        <w:rPr>
          <w:rFonts w:ascii="Times New Roman" w:hAnsi="Times New Roman" w:cs="Times New Roman"/>
          <w:sz w:val="24"/>
          <w:szCs w:val="24"/>
        </w:rPr>
        <w:t xml:space="preserve">тки на неделю, и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они  обязательно  должны  быть  выдержаны  в  рамках  изучаемой  лексической  темы.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Логопед  не  только  дает  рекомендации  по  проведению  </w:t>
      </w:r>
      <w:r>
        <w:rPr>
          <w:rFonts w:ascii="Times New Roman" w:hAnsi="Times New Roman" w:cs="Times New Roman"/>
          <w:sz w:val="24"/>
          <w:szCs w:val="24"/>
        </w:rPr>
        <w:t xml:space="preserve">пятиминуток,  но  в  некоторых </w:t>
      </w:r>
      <w:r w:rsidRPr="00A40D2A">
        <w:rPr>
          <w:rFonts w:ascii="Times New Roman" w:hAnsi="Times New Roman" w:cs="Times New Roman"/>
          <w:sz w:val="24"/>
          <w:szCs w:val="24"/>
        </w:rPr>
        <w:t>случаях и предоставляет материалы и пособия для их проведения.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Подвижные  игры,  упражнения,  пальчиковая  гимнастика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служат для развития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общей  и  тонкой  моторики,  координации  движений,  координации  речи  с  движением,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развития подражательности и творческих способностей. Они могут  быть   использованы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воспитателями  в  качестве  физкультминуток  в  организованной  образовательной деятельности,  подвижных  игр  на  прогулке  или  в  свободно</w:t>
      </w:r>
      <w:r w:rsidR="0009172C">
        <w:rPr>
          <w:rFonts w:ascii="Times New Roman" w:hAnsi="Times New Roman" w:cs="Times New Roman"/>
          <w:sz w:val="24"/>
          <w:szCs w:val="24"/>
        </w:rPr>
        <w:t xml:space="preserve">е  время  во  второй </w:t>
      </w:r>
      <w:r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A40D2A">
        <w:rPr>
          <w:rFonts w:ascii="Times New Roman" w:hAnsi="Times New Roman" w:cs="Times New Roman"/>
          <w:sz w:val="24"/>
          <w:szCs w:val="24"/>
        </w:rPr>
        <w:t>дня.  Они  тоже  обязательно  выдер</w:t>
      </w:r>
      <w:r w:rsidR="0009172C">
        <w:rPr>
          <w:rFonts w:ascii="Times New Roman" w:hAnsi="Times New Roman" w:cs="Times New Roman"/>
          <w:sz w:val="24"/>
          <w:szCs w:val="24"/>
        </w:rPr>
        <w:t xml:space="preserve">живаются  в  рамках  изучаемой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лексической  темы.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Именно  в  играх  и  игровых  заданиях  н</w:t>
      </w:r>
      <w:r w:rsidR="0009172C">
        <w:rPr>
          <w:rFonts w:ascii="Times New Roman" w:hAnsi="Times New Roman" w:cs="Times New Roman"/>
          <w:sz w:val="24"/>
          <w:szCs w:val="24"/>
        </w:rPr>
        <w:t xml:space="preserve">аиболее  успешно  раскрывается </w:t>
      </w:r>
      <w:r w:rsidRPr="00A40D2A">
        <w:rPr>
          <w:rFonts w:ascii="Times New Roman" w:hAnsi="Times New Roman" w:cs="Times New Roman"/>
          <w:sz w:val="24"/>
          <w:szCs w:val="24"/>
        </w:rPr>
        <w:t>эмоциональное отношение ребенка к значению слова.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Планируя  индивидуальную  работу  воспитателей с детьми, логопед рекомендует им  занятия  с  двумя-тремя  детьми  в  день  по  тем  разделам  программы,  при  усвоении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которых эти дети испытывают наибольшие затруднения. Важно, чтобы в течение недели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каждый ребенок хотя бы по одному разу позанимался с воспитателями индивидуально.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Прежде  всего,  логопеды  рекомендуют  индивидуальную  работу  по  автоматизации  и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дифференциации звуков.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>
        <w:rPr>
          <w:rFonts w:ascii="Times New Roman" w:hAnsi="Times New Roman" w:cs="Times New Roman"/>
          <w:sz w:val="24"/>
          <w:szCs w:val="24"/>
        </w:rPr>
        <w:t>В  интегриро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ванном  коррекционно-развивающем  занятии  могут  участвовать  от  2  до  5  специалистов  и  родители дошкольников.  Интеграция  образовательных  </w:t>
      </w:r>
      <w:r w:rsidR="005849F3" w:rsidRPr="00A40D2A">
        <w:rPr>
          <w:rFonts w:ascii="Times New Roman" w:hAnsi="Times New Roman" w:cs="Times New Roman"/>
          <w:sz w:val="24"/>
          <w:szCs w:val="24"/>
        </w:rPr>
        <w:lastRenderedPageBreak/>
        <w:t xml:space="preserve">областей  на  таких  занятиях  оказывается очень  эффективной.  На  интегрированных  занятиях  используются  различные  виды доступной  дошкольникам  деятельности:  изобразительная  и  конструктивно-модельная, хороводные игры с пением и подвижные игры, рассматривание картин и рассказывание по  </w:t>
      </w:r>
      <w:r>
        <w:rPr>
          <w:rFonts w:ascii="Times New Roman" w:hAnsi="Times New Roman" w:cs="Times New Roman"/>
          <w:sz w:val="24"/>
          <w:szCs w:val="24"/>
        </w:rPr>
        <w:t xml:space="preserve">картинам,  решение  ребусов  и </w:t>
      </w:r>
      <w:r w:rsidR="005849F3" w:rsidRPr="00A40D2A">
        <w:rPr>
          <w:rFonts w:ascii="Times New Roman" w:hAnsi="Times New Roman" w:cs="Times New Roman"/>
          <w:sz w:val="24"/>
          <w:szCs w:val="24"/>
        </w:rPr>
        <w:t>разгадывание  кроссворд</w:t>
      </w:r>
      <w:r w:rsidR="005849F3">
        <w:rPr>
          <w:rFonts w:ascii="Times New Roman" w:hAnsi="Times New Roman" w:cs="Times New Roman"/>
          <w:sz w:val="24"/>
          <w:szCs w:val="24"/>
        </w:rPr>
        <w:t xml:space="preserve">ов,  театрализованные  игры  и </w:t>
      </w:r>
      <w:r w:rsidR="005849F3" w:rsidRPr="00A40D2A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 xml:space="preserve">ры-драматизации  и  т.  п.  На </w:t>
      </w:r>
      <w:r w:rsidR="005849F3" w:rsidRPr="00A40D2A">
        <w:rPr>
          <w:rFonts w:ascii="Times New Roman" w:hAnsi="Times New Roman" w:cs="Times New Roman"/>
          <w:sz w:val="24"/>
          <w:szCs w:val="24"/>
        </w:rPr>
        <w:t>интегрированных  занятиях  дети  учатся  общаться</w:t>
      </w:r>
      <w:r w:rsidR="005849F3">
        <w:rPr>
          <w:rFonts w:ascii="Times New Roman" w:hAnsi="Times New Roman" w:cs="Times New Roman"/>
          <w:sz w:val="24"/>
          <w:szCs w:val="24"/>
        </w:rPr>
        <w:t xml:space="preserve">  друг  с </w:t>
      </w:r>
      <w:r>
        <w:rPr>
          <w:rFonts w:ascii="Times New Roman" w:hAnsi="Times New Roman" w:cs="Times New Roman"/>
          <w:sz w:val="24"/>
          <w:szCs w:val="24"/>
        </w:rPr>
        <w:t xml:space="preserve">другом  и  со  взрослыми,  что </w:t>
      </w:r>
      <w:r w:rsidR="005849F3" w:rsidRPr="00A40D2A">
        <w:rPr>
          <w:rFonts w:ascii="Times New Roman" w:hAnsi="Times New Roman" w:cs="Times New Roman"/>
          <w:sz w:val="24"/>
          <w:szCs w:val="24"/>
        </w:rPr>
        <w:t>способствует  соверше</w:t>
      </w:r>
      <w:r w:rsidR="005849F3">
        <w:rPr>
          <w:rFonts w:ascii="Times New Roman" w:hAnsi="Times New Roman" w:cs="Times New Roman"/>
          <w:sz w:val="24"/>
          <w:szCs w:val="24"/>
        </w:rPr>
        <w:t xml:space="preserve">нствованию  разговорной  речи, </w:t>
      </w:r>
      <w:r w:rsidR="005849F3" w:rsidRPr="00A40D2A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гащению  словарного  запаса  и </w:t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в  конечном  итоге, </w:t>
      </w:r>
      <w:r w:rsidR="005849F3">
        <w:rPr>
          <w:rFonts w:ascii="Times New Roman" w:hAnsi="Times New Roman" w:cs="Times New Roman"/>
          <w:sz w:val="24"/>
          <w:szCs w:val="24"/>
        </w:rPr>
        <w:t xml:space="preserve"> формированию  коммуникативной </w:t>
      </w:r>
      <w:r w:rsidR="005849F3" w:rsidRPr="00A40D2A">
        <w:rPr>
          <w:rFonts w:ascii="Times New Roman" w:hAnsi="Times New Roman" w:cs="Times New Roman"/>
          <w:sz w:val="24"/>
          <w:szCs w:val="24"/>
        </w:rPr>
        <w:t>функции  речи  и  успешной  социализации  детей.  Интегрированные  заняти</w:t>
      </w:r>
      <w:r w:rsidR="005849F3">
        <w:rPr>
          <w:rFonts w:ascii="Times New Roman" w:hAnsi="Times New Roman" w:cs="Times New Roman"/>
          <w:sz w:val="24"/>
          <w:szCs w:val="24"/>
        </w:rPr>
        <w:t xml:space="preserve">я  оказывают </w:t>
      </w:r>
      <w:r w:rsidR="005849F3" w:rsidRPr="00A40D2A">
        <w:rPr>
          <w:rFonts w:ascii="Times New Roman" w:hAnsi="Times New Roman" w:cs="Times New Roman"/>
          <w:sz w:val="24"/>
          <w:szCs w:val="24"/>
        </w:rPr>
        <w:t>специфическое воздействие на развитие детей в целом.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Занятия  с  участием  разных  специалистов  и  родителей  дошкольников  могут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проводиться как еженедельно, так и раз в две недели или раз в месяц. Вопрос частоты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проведения  таких  занятий  решается  всеми  специалистами,  участвующими  в  них: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учителем-логопедом,  воспитателями,  педагогом-психологом,  музыкальным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руководителем, инструк</w:t>
      </w:r>
      <w:r w:rsidR="0009172C">
        <w:rPr>
          <w:rFonts w:ascii="Times New Roman" w:hAnsi="Times New Roman" w:cs="Times New Roman"/>
          <w:sz w:val="24"/>
          <w:szCs w:val="24"/>
        </w:rPr>
        <w:t>тором по физическому воспитанию</w:t>
      </w:r>
      <w:r w:rsidRPr="00A40D2A">
        <w:rPr>
          <w:rFonts w:ascii="Times New Roman" w:hAnsi="Times New Roman" w:cs="Times New Roman"/>
          <w:sz w:val="24"/>
          <w:szCs w:val="24"/>
        </w:rPr>
        <w:t xml:space="preserve"> и  т.  п.  Проведение  интегрированного  занятия,  освоб</w:t>
      </w:r>
      <w:r>
        <w:rPr>
          <w:rFonts w:ascii="Times New Roman" w:hAnsi="Times New Roman" w:cs="Times New Roman"/>
          <w:sz w:val="24"/>
          <w:szCs w:val="24"/>
        </w:rPr>
        <w:t xml:space="preserve">ождает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специалистов  от  проведения  их  занятий,  внесенных  в  </w:t>
      </w:r>
      <w:r>
        <w:rPr>
          <w:rFonts w:ascii="Times New Roman" w:hAnsi="Times New Roman" w:cs="Times New Roman"/>
          <w:sz w:val="24"/>
          <w:szCs w:val="24"/>
        </w:rPr>
        <w:t xml:space="preserve">этот  день  в  сетку  занятий. </w:t>
      </w:r>
      <w:r w:rsidRPr="00A40D2A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ость  интегрированного  занятия </w:t>
      </w:r>
      <w:r w:rsidRPr="00A40D2A">
        <w:rPr>
          <w:rFonts w:ascii="Times New Roman" w:hAnsi="Times New Roman" w:cs="Times New Roman"/>
          <w:sz w:val="24"/>
          <w:szCs w:val="24"/>
        </w:rPr>
        <w:t>может  варьироваться  от  20  до  35  минут  в  разных  возрастных  группах.</w:t>
      </w:r>
      <w:r>
        <w:rPr>
          <w:rFonts w:ascii="Times New Roman" w:hAnsi="Times New Roman" w:cs="Times New Roman"/>
          <w:sz w:val="24"/>
          <w:szCs w:val="24"/>
        </w:rPr>
        <w:t xml:space="preserve">  Смена </w:t>
      </w:r>
      <w:r w:rsidRPr="00A40D2A">
        <w:rPr>
          <w:rFonts w:ascii="Times New Roman" w:hAnsi="Times New Roman" w:cs="Times New Roman"/>
          <w:sz w:val="24"/>
          <w:szCs w:val="24"/>
        </w:rPr>
        <w:t>специалистов  и  видов  деятельности  в  ходе  занятия,</w:t>
      </w:r>
      <w:r>
        <w:rPr>
          <w:rFonts w:ascii="Times New Roman" w:hAnsi="Times New Roman" w:cs="Times New Roman"/>
          <w:sz w:val="24"/>
          <w:szCs w:val="24"/>
        </w:rPr>
        <w:t xml:space="preserve">  использование  разнообразных </w:t>
      </w:r>
      <w:r w:rsidRPr="00A40D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риемов  работы,  в  частности, </w:t>
      </w:r>
      <w:r w:rsidRPr="00A40D2A">
        <w:rPr>
          <w:rFonts w:ascii="Times New Roman" w:hAnsi="Times New Roman" w:cs="Times New Roman"/>
          <w:sz w:val="24"/>
          <w:szCs w:val="24"/>
        </w:rPr>
        <w:t>логоритмических  пр</w:t>
      </w:r>
      <w:r>
        <w:rPr>
          <w:rFonts w:ascii="Times New Roman" w:hAnsi="Times New Roman" w:cs="Times New Roman"/>
          <w:sz w:val="24"/>
          <w:szCs w:val="24"/>
        </w:rPr>
        <w:t xml:space="preserve">иемов,  игровых  и  сюрпризных </w:t>
      </w:r>
      <w:r w:rsidRPr="00A40D2A">
        <w:rPr>
          <w:rFonts w:ascii="Times New Roman" w:hAnsi="Times New Roman" w:cs="Times New Roman"/>
          <w:sz w:val="24"/>
          <w:szCs w:val="24"/>
        </w:rPr>
        <w:t>моментов, высокий темп работы, обязательная релаксаци</w:t>
      </w:r>
      <w:r>
        <w:rPr>
          <w:rFonts w:ascii="Times New Roman" w:hAnsi="Times New Roman" w:cs="Times New Roman"/>
          <w:sz w:val="24"/>
          <w:szCs w:val="24"/>
        </w:rPr>
        <w:t xml:space="preserve">онная пауза в середине занятия </w:t>
      </w:r>
      <w:r w:rsidRPr="00A40D2A">
        <w:rPr>
          <w:rFonts w:ascii="Times New Roman" w:hAnsi="Times New Roman" w:cs="Times New Roman"/>
          <w:sz w:val="24"/>
          <w:szCs w:val="24"/>
        </w:rPr>
        <w:t>и  обязательн</w:t>
      </w:r>
      <w:r>
        <w:rPr>
          <w:rFonts w:ascii="Times New Roman" w:hAnsi="Times New Roman" w:cs="Times New Roman"/>
          <w:sz w:val="24"/>
          <w:szCs w:val="24"/>
        </w:rPr>
        <w:t xml:space="preserve">ая  физкультурная  пауза  позволяют  поддерживать  высокую </w:t>
      </w:r>
      <w:r w:rsidRPr="00A40D2A">
        <w:rPr>
          <w:rFonts w:ascii="Times New Roman" w:hAnsi="Times New Roman" w:cs="Times New Roman"/>
          <w:sz w:val="24"/>
          <w:szCs w:val="24"/>
        </w:rPr>
        <w:t>работоспособность  и  заинтересованность  детей  даж</w:t>
      </w:r>
      <w:r>
        <w:rPr>
          <w:rFonts w:ascii="Times New Roman" w:hAnsi="Times New Roman" w:cs="Times New Roman"/>
          <w:sz w:val="24"/>
          <w:szCs w:val="24"/>
        </w:rPr>
        <w:t xml:space="preserve">е  в  продолжительный  отрезок </w:t>
      </w:r>
      <w:r w:rsidRPr="00A40D2A">
        <w:rPr>
          <w:rFonts w:ascii="Times New Roman" w:hAnsi="Times New Roman" w:cs="Times New Roman"/>
          <w:sz w:val="24"/>
          <w:szCs w:val="24"/>
        </w:rPr>
        <w:t>времени.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После  интегрированного  занятия  организуется  свободная  деятельность  детей  в игровом пространстве группового помещения на 25—30 минут, затем дети отправляются на прогулку, во время которой логопед осуществляет индивидуальную работу с детьми. Можно  поменять  порядок  этих  режимных  моментов  и  сначала  отправить  детей  на прогулку, а затем предоставить детям время для самостоятельной деятельности.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Основная  нагрузка  при  подготовке  таких  занятий  падает  на  учителя-логопеда, который  разрабатывает  структуру  занятия  и  осуществляет  координацию  действий специалистов.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При  подготовке  интегрированного  занятия  логопеду  следует  четко  выполнять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определить тему и цель занятия;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обозначить основные этапы занятия и определить специалистов, которые будут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  работу  на  этих  этапах,  сформулировать  задачи  каждого  этапа  совместно  с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этими специалистами, обеспечив взаимосвязь и взаимообусловленность этап ов занятия,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 также интеграцию образовательных областей;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включить в занятие разнообразные игровые и дидактические упражнения;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предусмотреть на всех этапах занятия использование приемов, обеспечивающие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индивидуальный подход к детям;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при  отборе  программного  материала  учитывать  зону  ближайшего  развития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lastRenderedPageBreak/>
        <w:t>каждого ребенка, его потенциальные возможности;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определить  хорошо  знакомый  детям  словарь,  который  они  должны  будут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актуализировать  на  занятии,  и  распечатать  его  для  всех  участвующих  в  занятии специалистов,  обеспечив  тем  самым  переход  детей  от  накопленных  представлений  и пассивного речевого запаса к активному использованию речевых средств;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отобрать  уже  отработанные  с  детьми  грамматические  конструкции  с  учетом темы  и  цели  занятия,  этапа  коррекционного  обучения,  индивидуального  подхода  к речевым  и  психическим  возможностям  детей  и  предоставить  возможность  всем специалистам использовать этот материал на разных этапах занятия, организовав, таким образом,  речевую  практику,  в  которой  </w:t>
      </w:r>
      <w:r w:rsidR="0009172C">
        <w:rPr>
          <w:rFonts w:ascii="Times New Roman" w:hAnsi="Times New Roman" w:cs="Times New Roman"/>
          <w:sz w:val="24"/>
          <w:szCs w:val="24"/>
        </w:rPr>
        <w:t>закрепляются  лексические  и  г</w:t>
      </w:r>
      <w:r w:rsidRPr="00A40D2A">
        <w:rPr>
          <w:rFonts w:ascii="Times New Roman" w:hAnsi="Times New Roman" w:cs="Times New Roman"/>
          <w:sz w:val="24"/>
          <w:szCs w:val="24"/>
        </w:rPr>
        <w:t>рамматические значения;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обеспечить постепенное усложнение речевых и речемыслительных заданий;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включить  в  занятие  регулярное  повторение  усвоенного  речевого  материала  и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подключить к этому всех участвующих в занятии специалистов;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привлечь каждого ребенка к участию в диалогах.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Занятия  организуются  таким  образом,  чтобы  обеспечить  каждому  ребенку возможность  участвовать  в  коллективной  деятельности,  свободно  общаться  со сверстниками  и  взрослыми.  Предполагается  свободное  размещение  детей  во  время занятия:  сидя  или  лежа  на  ковре,  сидя  или  стоя  полукругом  возле  мольберта  или наборного  полотна  и  т.  п.  с  тем,  чтобы  детям  было  удоб</w:t>
      </w:r>
      <w:r>
        <w:rPr>
          <w:rFonts w:ascii="Times New Roman" w:hAnsi="Times New Roman" w:cs="Times New Roman"/>
          <w:sz w:val="24"/>
          <w:szCs w:val="24"/>
        </w:rPr>
        <w:t>но  рассматривать  предм</w:t>
      </w:r>
      <w:r w:rsidR="0009172C">
        <w:rPr>
          <w:rFonts w:ascii="Times New Roman" w:hAnsi="Times New Roman" w:cs="Times New Roman"/>
          <w:sz w:val="24"/>
          <w:szCs w:val="24"/>
        </w:rPr>
        <w:t xml:space="preserve">еты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D2A">
        <w:rPr>
          <w:rFonts w:ascii="Times New Roman" w:hAnsi="Times New Roman" w:cs="Times New Roman"/>
          <w:sz w:val="24"/>
          <w:szCs w:val="24"/>
        </w:rPr>
        <w:t>пособия, предъявляемые им во время занятия, смотреть друг на друга и на  педагога, что обеспечивает  полноту  восприятия  чужой  речи.  Причем  на  каждом  этапе  занятия местоположение детей обязательно меняется. Если, занимаясь с логопедом, дети сидели на  стульчиках  возле  мольберта,  то,  переходя  к  музыкальному  руководителю,  они выполняют  движения  под  музыку  на  ковре  в  центре  группового  помещения,  а  затем выполняют  задания  воспитателя  по  развитию  математических  представлений,  сидя  за столиками или стоя у магнитной доски.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Занятие  строится  таким  образом,  чтобы  наиболее  эмоциональные,  сюрпризные,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игровые моменты приходились на период нарастания у детей усталости.</w:t>
      </w:r>
    </w:p>
    <w:p w:rsidR="005849F3" w:rsidRPr="00A40D2A" w:rsidRDefault="0009172C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9F3" w:rsidRPr="00A40D2A">
        <w:rPr>
          <w:rFonts w:ascii="Times New Roman" w:hAnsi="Times New Roman" w:cs="Times New Roman"/>
          <w:sz w:val="24"/>
          <w:szCs w:val="24"/>
        </w:rPr>
        <w:t xml:space="preserve">Пособия для занятия отбираются и готовятся заранее, педагоги, не участвующие в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занятии на данном этапе, могут оказывать помощь в размещении или уборке пособий с тем, чтобы темп работы на занятии не снижался, и внимание детей не рассеивалось.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Если говорить о коррекционной работе логопеда на интегрированных занятиях, то она  разнообразна  и  может  охватывать  все  направления  работы  логопеда,  кроме постановки звуков, которая, естественно, осуществляется на индивидуальных занятиях с детьми.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Логопед  может  включать  в  свои  этапы  занятия  элементы  артикуляционной гимнастики, работу над просодической стороной речи, дыханием, развитием слухового и зрительного  восприятия  и  внимания,  фонематического  слуха  и  восприятия,  речевого слуха  и  слухоречевой  памяти,  овладением  навыками  звуко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172C">
        <w:rPr>
          <w:rFonts w:ascii="Times New Roman" w:hAnsi="Times New Roman" w:cs="Times New Roman"/>
          <w:sz w:val="24"/>
          <w:szCs w:val="24"/>
        </w:rPr>
        <w:t xml:space="preserve">ого  и  слогового  анализа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40D2A">
        <w:rPr>
          <w:rFonts w:ascii="Times New Roman" w:hAnsi="Times New Roman" w:cs="Times New Roman"/>
          <w:sz w:val="24"/>
          <w:szCs w:val="24"/>
        </w:rPr>
        <w:t>синтеза.  В  занятия  могут  включаться  упражнения  по  закреплению  правильного произношения поставленных звуков, отрабатываться пройденные ранее грамматические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категории  с  предъявлением  требования  их  правильного  фонетического  оформления,  в играх  и  игровых  упражнениях  может  проводиться  работа  по  закреплению  уже </w:t>
      </w:r>
      <w:r w:rsidRPr="00A40D2A">
        <w:rPr>
          <w:rFonts w:ascii="Times New Roman" w:hAnsi="Times New Roman" w:cs="Times New Roman"/>
          <w:sz w:val="24"/>
          <w:szCs w:val="24"/>
        </w:rPr>
        <w:lastRenderedPageBreak/>
        <w:t>сформированных  навыков  словообразования.  В  подготовительной  группе  в  ходе интегрированных  занятий  дети  учатся  связно рассказыват</w:t>
      </w:r>
      <w:r>
        <w:rPr>
          <w:rFonts w:ascii="Times New Roman" w:hAnsi="Times New Roman" w:cs="Times New Roman"/>
          <w:sz w:val="24"/>
          <w:szCs w:val="24"/>
        </w:rPr>
        <w:t>ь  о б</w:t>
      </w:r>
      <w:r w:rsidR="0009172C">
        <w:rPr>
          <w:rFonts w:ascii="Times New Roman" w:hAnsi="Times New Roman" w:cs="Times New Roman"/>
          <w:sz w:val="24"/>
          <w:szCs w:val="24"/>
        </w:rPr>
        <w:t xml:space="preserve">  увиденном,</w:t>
      </w:r>
      <w:r>
        <w:rPr>
          <w:rFonts w:ascii="Times New Roman" w:hAnsi="Times New Roman" w:cs="Times New Roman"/>
          <w:sz w:val="24"/>
          <w:szCs w:val="24"/>
        </w:rPr>
        <w:t xml:space="preserve">высказывать </w:t>
      </w:r>
      <w:r w:rsidRPr="00A40D2A">
        <w:rPr>
          <w:rFonts w:ascii="Times New Roman" w:hAnsi="Times New Roman" w:cs="Times New Roman"/>
          <w:sz w:val="24"/>
          <w:szCs w:val="24"/>
        </w:rPr>
        <w:t>свои впечатления об играх, в которые они играли, об уп</w:t>
      </w:r>
      <w:r w:rsidR="0009172C">
        <w:rPr>
          <w:rFonts w:ascii="Times New Roman" w:hAnsi="Times New Roman" w:cs="Times New Roman"/>
          <w:sz w:val="24"/>
          <w:szCs w:val="24"/>
        </w:rPr>
        <w:t xml:space="preserve">ражнениях, которые они делали. </w:t>
      </w:r>
      <w:r w:rsidRPr="00A40D2A">
        <w:rPr>
          <w:rFonts w:ascii="Times New Roman" w:hAnsi="Times New Roman" w:cs="Times New Roman"/>
          <w:sz w:val="24"/>
          <w:szCs w:val="24"/>
        </w:rPr>
        <w:t>На  таких  занятиях  дети  учатся  слышать  ошибки  в  чужой  и  собственной  речи,  у</w:t>
      </w:r>
      <w:r w:rsidR="00091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них </w:t>
      </w:r>
      <w:r w:rsidRPr="00A40D2A">
        <w:rPr>
          <w:rFonts w:ascii="Times New Roman" w:hAnsi="Times New Roman" w:cs="Times New Roman"/>
          <w:sz w:val="24"/>
          <w:szCs w:val="24"/>
        </w:rPr>
        <w:t>формируется языковое чутье, чувство языка</w:t>
      </w:r>
      <w:r w:rsidR="0009172C">
        <w:rPr>
          <w:rFonts w:ascii="Times New Roman" w:hAnsi="Times New Roman" w:cs="Times New Roman"/>
          <w:sz w:val="24"/>
          <w:szCs w:val="24"/>
        </w:rPr>
        <w:t>.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Использование  разнообразных  приемов  обучения,  применение  дидактических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пособий  обеспечивают  ребенка  эстетическими  удовольствиями,  способствуют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положительным  эмоциональным  переживаниям,  формируют  устойчивый  чувственный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фон  жизнедеятельности,  снимают  раздражительность  и  тревожность.  Использование </w:t>
      </w:r>
    </w:p>
    <w:p w:rsidR="005849F3" w:rsidRPr="00A40D2A" w:rsidRDefault="005849F3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самых  разных  видов  деятельности  на  одном  занятии  обеспечивает  постепенную  и </w:t>
      </w:r>
    </w:p>
    <w:p w:rsidR="005849F3" w:rsidRDefault="005849F3" w:rsidP="00AA6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плавную подготовку ребенка к переходу от игровой к учебной деятельности. Родители  дошкольников  могут  стать  полноправными  участниками интегрированных  занятий,  участвуя  в  их  подготовке  </w:t>
      </w:r>
      <w:r>
        <w:rPr>
          <w:rFonts w:ascii="Times New Roman" w:hAnsi="Times New Roman" w:cs="Times New Roman"/>
          <w:sz w:val="24"/>
          <w:szCs w:val="24"/>
        </w:rPr>
        <w:t xml:space="preserve">и  художественном  оформлении, </w:t>
      </w:r>
      <w:r w:rsidRPr="00A40D2A">
        <w:rPr>
          <w:rFonts w:ascii="Times New Roman" w:hAnsi="Times New Roman" w:cs="Times New Roman"/>
          <w:sz w:val="24"/>
          <w:szCs w:val="24"/>
        </w:rPr>
        <w:t>подключаясь к работе на разных этапах занятия.</w:t>
      </w:r>
    </w:p>
    <w:p w:rsidR="00966867" w:rsidRPr="00C86128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966867" w:rsidRPr="00C86128">
        <w:rPr>
          <w:rFonts w:ascii="Times New Roman" w:hAnsi="Times New Roman" w:cs="Times New Roman"/>
          <w:b/>
          <w:sz w:val="24"/>
          <w:szCs w:val="24"/>
        </w:rPr>
        <w:t>. Педагогическая диагностика индивидуального развития ребенка</w:t>
      </w:r>
    </w:p>
    <w:p w:rsidR="00966867" w:rsidRPr="00C86128" w:rsidRDefault="00966867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дошкольного возраста с тяжелым нарушением речи (ОНР)</w:t>
      </w:r>
    </w:p>
    <w:p w:rsidR="00966867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128">
        <w:rPr>
          <w:rFonts w:ascii="Times New Roman" w:hAnsi="Times New Roman" w:cs="Times New Roman"/>
          <w:sz w:val="24"/>
          <w:szCs w:val="24"/>
        </w:rPr>
        <w:t>Для  проведения  индивидуальной  педагогической  диагностики  учителем-логопедом  разработаны  «Карта  развития  ребенка  младшего  дошкольного  возраста  я тяжелым  нарушением  речи  (ОНР)»,  «Карта  развития  ребенка  дошкольного  возраста  с тяжелым нарушением речи (ОНР) с 4 до 7 лет» и стимульный материал для проведения обследования.</w:t>
      </w:r>
    </w:p>
    <w:p w:rsidR="00966867" w:rsidRDefault="00966867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Дошкольный возраст (с 4 до 7 лет)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Задачами  углу</w:t>
      </w:r>
      <w:r>
        <w:rPr>
          <w:rFonts w:ascii="Times New Roman" w:hAnsi="Times New Roman" w:cs="Times New Roman"/>
          <w:sz w:val="24"/>
          <w:szCs w:val="24"/>
        </w:rPr>
        <w:t>бленной  педагогической  диагно</w:t>
      </w:r>
      <w:r w:rsidRPr="00F44A28">
        <w:rPr>
          <w:rFonts w:ascii="Times New Roman" w:hAnsi="Times New Roman" w:cs="Times New Roman"/>
          <w:sz w:val="24"/>
          <w:szCs w:val="24"/>
        </w:rPr>
        <w:t xml:space="preserve">стики  индивидуального  развития 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ребенка  дошкольного  возраста  с  тяжелым  нарушением  речи  (общим  недоразвитием речи) с 4 до 7 лет  являются выявление особенностей общего и речевого развития детей: состояния  компонентов  речевой  систем</w:t>
      </w:r>
      <w:r>
        <w:rPr>
          <w:rFonts w:ascii="Times New Roman" w:hAnsi="Times New Roman" w:cs="Times New Roman"/>
          <w:sz w:val="24"/>
          <w:szCs w:val="24"/>
        </w:rPr>
        <w:t>ы,  соотношения  развития  разл</w:t>
      </w:r>
      <w:r w:rsidRPr="00F44A28">
        <w:rPr>
          <w:rFonts w:ascii="Times New Roman" w:hAnsi="Times New Roman" w:cs="Times New Roman"/>
          <w:sz w:val="24"/>
          <w:szCs w:val="24"/>
        </w:rPr>
        <w:t>ичных компонентов речи, сопоставление уровня развития языковых средств с их активизацией (использованием в речевой деятельности).  Диагностика проводится учителем-логопедом в течение сентября.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Углубленное  логопедическое  обследование  позволяет  выявить  не  только негативную  симптоматику  в  отношении  общего  и  речевого  развития  ребенка,  но  и позитивные симптомы, компенсаторные возможности, зону ближайшего развития.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Диагностика  позволяет  решать  задачи  развивающего  обучения  и  адаптировать программу в соответствии с возможностями и способностями каждого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28">
        <w:rPr>
          <w:rFonts w:ascii="Times New Roman" w:hAnsi="Times New Roman" w:cs="Times New Roman"/>
          <w:sz w:val="24"/>
          <w:szCs w:val="24"/>
        </w:rPr>
        <w:t>Речевая карта к Программе разработана для детей с общим недоразвитием речи с 4  до  7,  что  позволяет  проследить  динамику  речевого  развития  ребенка  на  протяжении трех лет.</w:t>
      </w:r>
    </w:p>
    <w:p w:rsidR="00966867" w:rsidRPr="00F44A28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индивидуального развития  детей осуществляется так </w:t>
      </w:r>
    </w:p>
    <w:p w:rsidR="00966867" w:rsidRDefault="00966867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же  воспитателями,  музыкальным  руководителем  и  инструктором  физического воспитания в начале учебного года. Все педагоги заполняют диагностические альбомы.</w:t>
      </w:r>
    </w:p>
    <w:p w:rsidR="008209A4" w:rsidRDefault="008209A4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8209A4">
        <w:rPr>
          <w:rFonts w:ascii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 В ДОУ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 xml:space="preserve"> Развивающая предметно-пространственная среда в ДОУ строится с учетом особенностей детей дошкольного возраста, охраны и укрепления здоровья воспитанников.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содержательной насыщенности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(Соответствие развивающей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трансформируемости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полифункциональности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(наличие различных пространств,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8209A4" w:rsidRPr="008209A4" w:rsidRDefault="008209A4" w:rsidP="00A31B2D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организуется таким образом, чтобы обеспечивать:</w:t>
      </w:r>
    </w:p>
    <w:p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8209A4" w:rsidRPr="008209A4" w:rsidRDefault="008209A4" w:rsidP="00A31B2D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8209A4" w:rsidRPr="008209A4" w:rsidRDefault="008209A4" w:rsidP="008209A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предметно-пространственная среда должны обеспечить развитие детей по пяти образовательным областям.</w:t>
      </w:r>
      <w:r w:rsidRPr="00820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jc w:val="center"/>
        <w:tblInd w:w="-1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46"/>
        <w:gridCol w:w="7336"/>
      </w:tblGrid>
      <w:tr w:rsidR="008209A4" w:rsidRPr="008209A4" w:rsidTr="009E5616">
        <w:trPr>
          <w:trHeight w:val="318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Помещения и их оснащения</w:t>
            </w:r>
          </w:p>
        </w:tc>
      </w:tr>
      <w:tr w:rsidR="008209A4" w:rsidRPr="008209A4" w:rsidTr="009E5616">
        <w:trPr>
          <w:trHeight w:val="840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"Книжный уголок"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художественной литературы и фольклора, центр грамотности и письма).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Работа в литературном центре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Материалы центра, а также применяемые педагогами технологии призваны способствовать: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чтению и рассматриванию книг, открыток, фотографий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диалогической и связной речи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обогащению словаря и пониманию смысла слов, словообразования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звуковой культуры речи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опыта слухового восприятия речи, слушания литературных текстов в устном виде и в звукозаписи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интереса к грамотности и письму, ненасильственной подготовке к школьному обучению</w:t>
            </w:r>
          </w:p>
        </w:tc>
      </w:tr>
      <w:tr w:rsidR="008209A4" w:rsidRPr="008209A4" w:rsidTr="009E5616">
        <w:trPr>
          <w:trHeight w:val="1992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семьи"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сюжетно-ролевой игры)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Влияние на развитие.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Непосредственно в творческой драматизации, в развитии сюжетно-ролевых игр осуществляются такие виды действий, которые: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активную и пассивную речь;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помогают детям разобраться во взаимоотношениях людей и освоить модели поведения;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способствуют развитию всех пяти чувств;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увязывают между собой различные представления;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решению проблем;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стимулируют творческое начало, креативность;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самооценку и самоуважение;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способам выражения эмоций и чувств;</w:t>
            </w:r>
          </w:p>
          <w:p w:rsidR="008209A4" w:rsidRPr="008209A4" w:rsidRDefault="008209A4" w:rsidP="008209A4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общую и тонкую моторику.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"Уголок творчества"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искусств)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Этот центр выполняет разные функции, однако, прежде всего, питает креативность, любознательность, воображение и инициативу детей. В центре искусства дети могут пробовать разные средства, рисуют на мольбертах, занимаются пальцевой живописью, пользуются разнообразными художественными материалами: глиной, мелками, пластилином, ножницами и множеством других средств и материалов.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канал для выражения чувств и собственных представлений о мире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вокруг себя;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возможности эмоциональной разрядки;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чувство удовлетворения от создания собственного продукта;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радость от ощущения собственной успешности.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>Сенсомоторное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мелкой моторики;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тактильного восприятия;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увеличение остроты зрительного восприятия;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крупной моторики;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приобретение опыта координации зрения и руки.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возможности сотрудничать с другими детьми и действовать по очереди;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чужим идеям;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обучение ответственности за сохранность материалов;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стимулирование детей к принятию совместных решений и к реализации совместных замыслов.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знакомство с линией, цветом, формой, размером и текстурой;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приучение к последовательности и планированию;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художественного вкуса;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художественных, музыкальных и иных способностей к искусству;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творческого самовыражения;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ценить культурное и художественное наследие.</w:t>
            </w:r>
          </w:p>
        </w:tc>
      </w:tr>
      <w:tr w:rsidR="008209A4" w:rsidRPr="008209A4" w:rsidTr="009E5616">
        <w:trPr>
          <w:trHeight w:val="836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Центр песка и воды</w:t>
            </w: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A4" w:rsidRPr="008209A4" w:rsidRDefault="008209A4" w:rsidP="008209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Он открыт не каждый день. Как правило, педагоги размещают его недалеко от умывальной комнаты, иногда игры с водой воспитатели организуют в самой умывальной комнате, если она достаточно просторна, но в этом случае нужен взрослый, который на протяжении активной работы детей в этом центре держал бы его в поле своего зрения. Конечно, безопасность – прежде всего, но сужать возможности для развития и радостных социальных контактов детей из соображений безопасности не следует. Чтобы дети не обливались водой, нужно в этом центре повесить непромокаемые халатики. Дети любят их надевать; они увереннее себя чувствуют в них при играх с водой. Конечно, какое-то количество воды может быть пролито на пол – это также нужно иметь в виду и позаботиться о том, чтобы своевременно подтереть пол. Дети получают большое удовольствие при работе в этом центре, воспитатели – множество возможностей для того, чтобы через занимательную и очень активную детскую деятельность решать самые различные образовательные задачи.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на развитие. Математическое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насыпание или наливание равных количеств песка и воды в сосуды разной формы поможет детям понять, что количество не зависит от изменения формы сосуда;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исследование, сколько и каких мисок или ведерок с водой и песком потребуется, чтобы наполнить стол-бассейн или песочницу, конечно, поможет совершенствовать навыки счета;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• переливание воды в пластмассовые бутылочки разной величины поможет детям сравнить и понять, что значит «большее» и «меньшее», посчитать, сколько воды из маленьких бутылочек поместиться в большую, к тому же эти совсем нехитрые материалы (пластиковые бутылки разных форм и размеров) с удовольствием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принесут родители – обратитесь к ним с такой скромной просьбой;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сравнение мокрого и сухого песка с помощью мерных стаканчиков или весов поможет кроме математических выводов задуматься о причине.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естественнонаучных представлений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эксперименты и наблюдения типа «Что будет, если я брошу этот предмет в воду?» или «Что будет, если снег или лед оставить в пустом ведерке или в теплой воде?»;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осуществление изменений с помощью добавления воды в песок, красителя в воду или кубиков льда в теплую воду;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классификация плавающих и тонущих предметов.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Сенсомоторное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пересыпание песка и плескание в воде, просеивание песка и зарывание в нем предметов, просто копание в песке дарят детям замечательные тактильные ощущения и развивают мелкую моторику;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мелкой моторики – пальцев и рук при переливании из одного сосуда в другой, удерживании скользких кусочков мыла;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освоение тонких движений при использовании пластмассовой пипетки при накапывании в банки различных красителей и добавления воды из кувшина.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 и социальное развитие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необходимость договариваться о том, кто с какими игрушками будет играть, способствует развитию диалога и беседы между детьми, развивает позитивное социальное взаимодействие;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активная деятельность в центре песка и воды дает возможность воспитателям включаться в нее с вопросами, способствует развитию связной речи. Дети свободнее и качественнее готовы рассказать вам о собственной понятной и интересной игре, нежели пересказывать чужой текст;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безусловно, активное и органичное, естественное обогащение словаря происходит в процессе игр с самыми разными предметами и игрушками в этом центре.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"Уголок эксприментирования"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(центр науки и естествознания)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этом центре воспитатели могут решать следующие важные образовательные задачи: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представлений о физических качествах предметов и явлений;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тактильной чувствительности пальцев рук;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элементарных математических представлений и форме, размерах, объеме, величинах, времени, о причине и следствии;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восприятия различных цветов, вкусов, запахов;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речи и других коммуникативных навыков;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умение размышлять, сопоставлять, формулировать вопросы, делать собственные выводы;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обогащение эмоциональных переживаний ребенка;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обеспечение социального развития детей в процессе учебного взаимодействия.</w:t>
            </w: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"Уголок конструирования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(Центр строительства)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Влияние на развитие. </w:t>
            </w: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Речевое развитие.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процессе строительства создается много возможностей для расширения словаря ребенка. Это происходит в процессе постройки и называния сооружений, при обсуждении того, что построено, описании форм и размеров блоков, обсуждении плана будущей постройки со сверстниками. Развитие связной речи происходит при рассказах о созданной конструкции, при проведении сравнений, описании дальнейших строительных замыслов. Здесь начинаются первые пробы функционального письма, когда дети изготавливают для своих построек вывески и обозначения.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социальных навыков.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Социальные навыки при работе с конструктором приобретаются, когда ребенок строит что-то бок о бок со сверстником, наблюдает и воспроизводит работу другого, когда строит с несколькими партнёрами вместе, споря и соглашаясь, совместно планируя и реализуя замысел, вместе используя конструкцию и позволяя использовать её другим, участвуя в сюжетно-ролевой игре, которая развертывается вокруг постройки.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элементарных математических представлений.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Действуя с элементами конструктора, дети осваивают понятия: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размер, форма, вес, высота, толщина, соотношение, направление,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пространство, образец;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наблюдение, классификация, составление планов, предположения;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разное употребление одного и того же объекта (горизонтально, вертикально);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равновесие, баланс, устойчивость;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измерение, счет;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сходство, различие;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равенство (два половинных блока равняются одному полному);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упорядочивание по размеру или форме;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пробы и ошибки.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мелкой и крупной моторики.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развивают общую и тонкую моторику. Дети учатся действовать со строительными элементами разных размеров и веса, уравновешивать их. Кроме того, дети привыкают действовать в рамках заданного пространства. У них развивается точность движений, глазомер. В процессе схватывания, поднимания и взаимной подгонки элементов происходит выделение ведущей руки. Благодаря поиску тонкого равновесия совершенствуется зрительное восприятие.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представлений о социальном окружении.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Играя с конструктором, дети расширяют свои знания путем схематического его отображения. Изучение самих элементов конструктора – хороший способ узнать совместно с другими детьми о свойствах дерева, о том, как элементы делаются и почему важно стандартное измерение. Дети получают представление о важности взаимозависимости людей, о самих людях и их работе.</w:t>
            </w:r>
          </w:p>
        </w:tc>
      </w:tr>
      <w:tr w:rsidR="008209A4" w:rsidRPr="008209A4" w:rsidTr="009E5616">
        <w:trPr>
          <w:trHeight w:val="1549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"Спортивный уголок"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(Центр двигательной активности)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физических качеств, формирование о различных видах спорта,  становление ценностей здорового образа жизни. 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каждой группе имеются физкультурные центры, где достаточно много места для подвижных игр, упражнений. Все они оснащены различным оборудованием, соответственно возрастными особенностями и программными задачами: мячи разных размеров, скакалки, гантели, кольцебросы, ленточки, гимнастические доски, навесные мишени, мешочки с грузом малые, канаты, используют нестандартное оборудование для занятий по физической культуре, закаливающих и профилактических мероприятий: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 другое. 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мероприятий, игры на развитие эмоционально – личностной сферы детей.</w:t>
            </w:r>
          </w:p>
          <w:p w:rsidR="008209A4" w:rsidRPr="008209A4" w:rsidRDefault="008209A4" w:rsidP="008209A4">
            <w:pPr>
              <w:shd w:val="clear" w:color="auto" w:fill="FFFFFF"/>
              <w:tabs>
                <w:tab w:val="num" w:pos="180"/>
              </w:tabs>
              <w:spacing w:after="0"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 в группах раннего возраста  имеются горки, игрушки-каталки, манежи, нетрадиционное физкультурное оборудование.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209A4" w:rsidRPr="008209A4" w:rsidTr="009E5616">
        <w:trPr>
          <w:trHeight w:val="1635"/>
          <w:jc w:val="center"/>
        </w:trPr>
        <w:tc>
          <w:tcPr>
            <w:tcW w:w="254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«Работающие» стенды</w:t>
            </w:r>
          </w:p>
        </w:tc>
        <w:tc>
          <w:tcPr>
            <w:tcW w:w="7336" w:type="dxa"/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группах могут расположены следующие плакаты, носящие названия: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1) «Наше солнышко», «Звезда недели», «Ты – самый лучший». Такого рода стенды особенно любимы детьми, ведь это что-то вроде взрослой доски почёта. По итогам выбора за неделю победитель получает право дать интервью о своих пристрастиях и интересах. Безусловно, воспитатели регулируют ситуацию так, чтобы каждый ребёнок в течение года имел возможность побывать победителем.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2) «Наши дни рождения» (на каждом из которых приклеены фотография ребенка и надпись с датой). Служит удобным напоминанием детям о возможности поздравить именинника.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3) «Доска выбора», с помощью которой дети обозначают свой выбор Центра активности. В средней группе – это может быть стенд с глубокими дорожками, куда ребенок вставляет свою фигурку-гномика, в подготовительной – стенд с кармашками, куда дети вкладывают визитки со своими именами. А в самой младшей группе у ребят есть небольшие мягкие игрушки, которые они несут с собой в тот центр активности, в котором будут работать.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4) Каждая изучаемая тема заканчивается большим коллективным проектом, выполняемым всеми детьми, в ней постепенно накапливается материал. Такие проекты размещаются на стенах и дверях, приклеиваются на экраны батарей. Каждый ребенок находит в общей работе свой вклад, что позволяет ему демонстрировать свои достижения родителям, бабушкам и дедушкам и по праву ими гордиться. А еще такого рода работы с успехом становятся отличными наглядными пособиями, не давая детям забыть о пройденной теме. Когда старые проекты уступают место новым, то они не утрачивают своей значимости, хранятся, чтобы «поработать» в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группе.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5) «Дни недели», «Части суток», «Меню», «Мы дежурим» и т.п.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6) Информация на стенде для родителей «Мы сегодня…» меняется ежедневно. Здесь в краткой форме воспитатели перечисляют основные интересные идеи и дела, а определенным цветом (заранее оговоренным) родителям пишутся подсказки о том, что можно спросить у ребенка, о чем с ним поговорить – вечером самим детям не всегда удается вспомнить про свои «давние» утренние дела. Родителям же свойственно задавать бесконечный вопрос: «Что вы сегодня делали?», - на что они получают привычный формальный ответ о прогулке, обеде или сне. Возможность пользоваться подсказками со стенда позволяет родителям и детям без труда найти общий язык в обсуждении текущих дел. Они всегда ждут новостей!</w:t>
            </w:r>
          </w:p>
        </w:tc>
      </w:tr>
      <w:tr w:rsidR="008209A4" w:rsidRPr="008209A4" w:rsidTr="009E5616">
        <w:trPr>
          <w:trHeight w:val="1509"/>
          <w:jc w:val="center"/>
        </w:trPr>
        <w:tc>
          <w:tcPr>
            <w:tcW w:w="2546" w:type="dxa"/>
            <w:tcBorders>
              <w:bottom w:val="single" w:sz="4" w:space="0" w:color="auto"/>
            </w:tcBorders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«Прогулочный участок»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8209A4" w:rsidRPr="008209A4" w:rsidRDefault="008209A4" w:rsidP="008209A4">
            <w:pPr>
              <w:spacing w:after="0" w:line="240" w:lineRule="atLeast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клумбы, различные виды деревьев и кустарников, газоны, клумбы и цветники.  На участках имеются прогулочные беседки, постройки для занятий физическими упражнениями, песочницы, горки, качели. Для обучения правилам дорожного движения на территории детского сада есть площадка ГАИ – участок с дорожными знаками и пешеходными дорожками. Для физкультурных занятий и спортивных праздников, развлечений есть спортивная площадка со специальным оборудованием. На участках детского сада созданы все условия для игровой, трудовой, познавательной деятельности детей. </w:t>
            </w:r>
          </w:p>
        </w:tc>
      </w:tr>
      <w:tr w:rsidR="008209A4" w:rsidRPr="008209A4" w:rsidTr="009E5616">
        <w:trPr>
          <w:trHeight w:val="661"/>
          <w:jc w:val="center"/>
        </w:trPr>
        <w:tc>
          <w:tcPr>
            <w:tcW w:w="9882" w:type="dxa"/>
            <w:gridSpan w:val="2"/>
            <w:tcBorders>
              <w:top w:val="single" w:sz="4" w:space="0" w:color="auto"/>
            </w:tcBorders>
          </w:tcPr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группы разделено на небольшие субпространства – так называемые центры активности (далее – уголки). </w:t>
            </w: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организация уголков  варьируется в зависимости от возможностей помещения и возраста детей.  </w:t>
            </w:r>
          </w:p>
          <w:p w:rsidR="008209A4" w:rsidRPr="008209A4" w:rsidRDefault="008209A4" w:rsidP="008209A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A4" w:rsidRDefault="008209A4" w:rsidP="00820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8209A4">
        <w:rPr>
          <w:rFonts w:ascii="Times New Roman" w:hAnsi="Times New Roman" w:cs="Times New Roman"/>
          <w:b/>
          <w:sz w:val="24"/>
          <w:szCs w:val="24"/>
        </w:rPr>
        <w:t>.ОСОБЕННОСТИ ТРАДИЦИОННЫХ СОБЫТИЙ И МЕРОПРИЯТИЙ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Важным компонентом работы нашего детского сада является традиции,  праздники, мероприятия.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8209A4" w:rsidRPr="008209A4" w:rsidRDefault="008209A4" w:rsidP="00820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сада.</w:t>
      </w:r>
    </w:p>
    <w:p w:rsidR="008209A4" w:rsidRPr="008209A4" w:rsidRDefault="008209A4" w:rsidP="008209A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9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>) Обязательная часть</w:t>
      </w:r>
    </w:p>
    <w:p w:rsidR="008209A4" w:rsidRPr="008209A4" w:rsidRDefault="008209A4" w:rsidP="008209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209A4">
        <w:rPr>
          <w:rFonts w:ascii="Times New Roman" w:eastAsia="Calibri" w:hAnsi="Times New Roman" w:cs="Times New Roman"/>
          <w:sz w:val="24"/>
          <w:szCs w:val="24"/>
        </w:rPr>
        <w:t>За основу взят примерный перечень событий, праздников, м</w:t>
      </w:r>
      <w:r w:rsidRPr="008209A4">
        <w:rPr>
          <w:rFonts w:ascii="Times New Roman" w:hAnsi="Times New Roman" w:cs="Times New Roman"/>
          <w:sz w:val="24"/>
          <w:szCs w:val="24"/>
        </w:rPr>
        <w:t>ероприятий примерной программы</w:t>
      </w:r>
      <w:r w:rsidRPr="008209A4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Вераксы, Т.С. Комаровой, М.А. Васильевой</w:t>
      </w:r>
      <w:r w:rsidRPr="00820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9A4" w:rsidRPr="008209A4" w:rsidRDefault="008209A4" w:rsidP="0082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lastRenderedPageBreak/>
        <w:t>Праздничный календарь ДОУ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993"/>
        <w:gridCol w:w="4111"/>
        <w:gridCol w:w="2126"/>
        <w:gridCol w:w="1843"/>
        <w:gridCol w:w="1241"/>
      </w:tblGrid>
      <w:tr w:rsidR="008209A4" w:rsidRPr="008209A4" w:rsidTr="008209A4">
        <w:tc>
          <w:tcPr>
            <w:tcW w:w="993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</w:t>
            </w:r>
          </w:p>
        </w:tc>
        <w:tc>
          <w:tcPr>
            <w:tcW w:w="4111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</w:t>
            </w:r>
          </w:p>
        </w:tc>
        <w:tc>
          <w:tcPr>
            <w:tcW w:w="2126" w:type="dxa"/>
            <w:vMerge w:val="restart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3084" w:type="dxa"/>
            <w:gridSpan w:val="2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209A4" w:rsidRPr="008209A4" w:rsidTr="008209A4">
        <w:tc>
          <w:tcPr>
            <w:tcW w:w="993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Музыкальный, спортивный  зал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рождение группы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праздник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Прощание с елкой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фестиваль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Вот и стали мы на год взрослее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209A4" w:rsidRPr="008209A4" w:rsidTr="008209A4">
        <w:tc>
          <w:tcPr>
            <w:tcW w:w="99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1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Летние Олимпийские игры</w:t>
            </w:r>
          </w:p>
        </w:tc>
        <w:tc>
          <w:tcPr>
            <w:tcW w:w="2126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  <w:tc>
          <w:tcPr>
            <w:tcW w:w="1843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1" w:type="dxa"/>
          </w:tcPr>
          <w:p w:rsidR="008209A4" w:rsidRPr="008209A4" w:rsidRDefault="008209A4" w:rsidP="009E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9A4" w:rsidRDefault="008209A4" w:rsidP="0096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9A9" w:rsidRDefault="005969A9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A9" w:rsidRDefault="005969A9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A4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483045062"/>
        <w:docPartObj>
          <w:docPartGallery w:val="Page Numbers (Bottom of Page)"/>
          <w:docPartUnique/>
        </w:docPartObj>
      </w:sdtPr>
      <w:sdtContent>
        <w:p w:rsidR="008209A4" w:rsidRDefault="008209A4" w:rsidP="00CD122B">
          <w:pPr>
            <w:jc w:val="center"/>
          </w:pPr>
        </w:p>
        <w:p w:rsidR="00CD122B" w:rsidRPr="00A92113" w:rsidRDefault="00CD122B" w:rsidP="00CD122B">
          <w:pPr>
            <w:jc w:val="center"/>
          </w:pPr>
        </w:p>
        <w:p w:rsidR="008209A4" w:rsidRDefault="008209A4" w:rsidP="008209A4"/>
        <w:p w:rsidR="008209A4" w:rsidRDefault="008209A4" w:rsidP="008209A4"/>
        <w:p w:rsidR="008209A4" w:rsidRDefault="008209A4" w:rsidP="008209A4"/>
        <w:p w:rsidR="008209A4" w:rsidRPr="00A92113" w:rsidRDefault="008209A4" w:rsidP="008209A4"/>
        <w:p w:rsidR="008209A4" w:rsidRPr="008209A4" w:rsidRDefault="008209A4" w:rsidP="008209A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4.</w:t>
          </w:r>
          <w:r>
            <w:rPr>
              <w:b/>
            </w:rPr>
            <w:t xml:space="preserve"> </w:t>
          </w: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ДОПОЛНИТЕЛЬНЫЙ РАЗДЕЛ</w:t>
          </w:r>
        </w:p>
        <w:p w:rsidR="008209A4" w:rsidRPr="000C38E5" w:rsidRDefault="008209A4" w:rsidP="008209A4">
          <w:pPr>
            <w:jc w:val="center"/>
            <w:rPr>
              <w:b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Краткая презентация  АООП ДОУ "</w:t>
          </w:r>
          <w:r w:rsidRPr="008209A4">
            <w:rPr>
              <w:rFonts w:ascii="Times New Roman" w:hAnsi="Times New Roman" w:cs="Times New Roman"/>
              <w:b/>
            </w:rPr>
            <w:t>Детский сад № 241"</w:t>
          </w:r>
        </w:p>
      </w:sdtContent>
    </w:sdt>
    <w:p w:rsidR="008209A4" w:rsidRDefault="008209A4" w:rsidP="008209A4">
      <w:pPr>
        <w:pStyle w:val="Default"/>
        <w:jc w:val="center"/>
        <w:rPr>
          <w:sz w:val="23"/>
          <w:szCs w:val="23"/>
        </w:rPr>
      </w:pP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Краткая презентация МДОУ "Детский сад № 241"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АООП </w:t>
      </w:r>
      <w:r w:rsidR="008209A4">
        <w:rPr>
          <w:sz w:val="23"/>
          <w:szCs w:val="23"/>
        </w:rPr>
        <w:t xml:space="preserve"> МДОУ" Детский сад №241" разработана в соответствии с ФГОС дошкольного образования. 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Общие сведения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 Характеристика ДОУ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 Стр</w:t>
      </w:r>
      <w:r w:rsidR="00CD122B">
        <w:rPr>
          <w:sz w:val="23"/>
          <w:szCs w:val="23"/>
        </w:rPr>
        <w:t>уктура АООП ДОУ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 Цель программы</w:t>
      </w:r>
    </w:p>
    <w:p w:rsidR="008209A4" w:rsidRDefault="008209A4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 Принципы и подходы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8209A4">
        <w:rPr>
          <w:sz w:val="23"/>
          <w:szCs w:val="23"/>
        </w:rPr>
        <w:t>. Возрастные  психофизического развития детей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8209A4">
        <w:rPr>
          <w:sz w:val="23"/>
          <w:szCs w:val="23"/>
        </w:rPr>
        <w:t>.  Планируемые результаты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8209A4">
        <w:rPr>
          <w:sz w:val="23"/>
          <w:szCs w:val="23"/>
        </w:rPr>
        <w:t>.  Содержательный раздел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8209A4">
        <w:rPr>
          <w:sz w:val="23"/>
          <w:szCs w:val="23"/>
        </w:rPr>
        <w:t>. Образовательные области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8209A4">
        <w:rPr>
          <w:sz w:val="23"/>
          <w:szCs w:val="23"/>
        </w:rPr>
        <w:t>. Содержание образовательных областей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8209A4">
        <w:rPr>
          <w:sz w:val="23"/>
          <w:szCs w:val="23"/>
        </w:rPr>
        <w:t>.</w:t>
      </w:r>
      <w:r w:rsidR="008209A4" w:rsidRPr="00BD6863">
        <w:rPr>
          <w:sz w:val="23"/>
          <w:szCs w:val="23"/>
        </w:rPr>
        <w:t xml:space="preserve"> </w:t>
      </w:r>
      <w:r w:rsidR="008209A4">
        <w:rPr>
          <w:sz w:val="23"/>
          <w:szCs w:val="23"/>
        </w:rPr>
        <w:t>Основ</w:t>
      </w:r>
      <w:r>
        <w:rPr>
          <w:sz w:val="23"/>
          <w:szCs w:val="23"/>
        </w:rPr>
        <w:t>ные виды детской деятельности (5</w:t>
      </w:r>
      <w:r w:rsidR="008209A4">
        <w:rPr>
          <w:sz w:val="23"/>
          <w:szCs w:val="23"/>
        </w:rPr>
        <w:t>-7 лет)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8209A4">
        <w:rPr>
          <w:sz w:val="23"/>
          <w:szCs w:val="23"/>
        </w:rPr>
        <w:t>. Организационный раздел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8209A4">
        <w:rPr>
          <w:sz w:val="23"/>
          <w:szCs w:val="23"/>
        </w:rPr>
        <w:t xml:space="preserve">. Образовательная деятельность 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8209A4">
        <w:rPr>
          <w:sz w:val="23"/>
          <w:szCs w:val="23"/>
        </w:rPr>
        <w:t>. Используемые современные развивающие технологии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8209A4">
        <w:rPr>
          <w:sz w:val="23"/>
          <w:szCs w:val="23"/>
        </w:rPr>
        <w:t>. Используемые программы</w:t>
      </w:r>
    </w:p>
    <w:p w:rsidR="00CD122B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18</w:t>
      </w:r>
      <w:r w:rsidR="008209A4">
        <w:rPr>
          <w:sz w:val="23"/>
          <w:szCs w:val="23"/>
        </w:rPr>
        <w:t>. Взаимодействие с семьями воспитанников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19.20</w:t>
      </w:r>
      <w:r w:rsidR="008209A4">
        <w:rPr>
          <w:sz w:val="23"/>
          <w:szCs w:val="23"/>
        </w:rPr>
        <w:t xml:space="preserve"> Принципы взаимодействия с семьями воспитанников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21</w:t>
      </w:r>
      <w:r w:rsidR="008209A4">
        <w:rPr>
          <w:sz w:val="23"/>
          <w:szCs w:val="23"/>
        </w:rPr>
        <w:t>. Модель сотрудничества  семьи и детского сада</w:t>
      </w:r>
    </w:p>
    <w:p w:rsidR="008209A4" w:rsidRDefault="00CD122B" w:rsidP="008209A4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 </w:t>
      </w:r>
      <w:r w:rsidR="008209A4">
        <w:rPr>
          <w:sz w:val="23"/>
          <w:szCs w:val="23"/>
        </w:rPr>
        <w:t>*</w:t>
      </w: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22B" w:rsidRPr="00CD122B" w:rsidRDefault="00CD122B" w:rsidP="00CD12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ГЛОССАРИЙ</w:t>
      </w:r>
    </w:p>
    <w:p w:rsidR="00CD122B" w:rsidRPr="00CD122B" w:rsidRDefault="00CD122B" w:rsidP="00CD122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D122B">
        <w:rPr>
          <w:rFonts w:ascii="Times New Roman" w:hAnsi="Times New Roman" w:cs="Times New Roman"/>
          <w:b/>
          <w:i/>
          <w:sz w:val="20"/>
          <w:szCs w:val="20"/>
        </w:rPr>
        <w:t>Дошкольная педагогика и психология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Амплификация  развития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—максимальное  обогащение 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Вариативность и разнообразие организационных форм дошкольного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обеспечение множественности отличающихся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Вариативность содержания образовательных программ</w:t>
      </w:r>
      <w:r w:rsidRPr="00CD122B">
        <w:rPr>
          <w:rFonts w:ascii="Times New Roman" w:hAnsi="Times New Roman" w:cs="Times New Roman"/>
          <w:sz w:val="20"/>
          <w:szCs w:val="20"/>
        </w:rPr>
        <w:t>— обеспечение разнообразия примерных основных образовательных программ.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Взрослые</w:t>
      </w:r>
      <w:r w:rsidRPr="00CD122B">
        <w:rPr>
          <w:rFonts w:ascii="Times New Roman" w:hAnsi="Times New Roman" w:cs="Times New Roman"/>
          <w:sz w:val="20"/>
          <w:szCs w:val="20"/>
        </w:rPr>
        <w:t>— родители  (законные  представители),  педагогические  и иные работники образовательной организации.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Государственное  (муниципальное)  задание</w:t>
      </w:r>
      <w:r w:rsidRPr="00CD122B">
        <w:rPr>
          <w:rFonts w:ascii="Times New Roman" w:hAnsi="Times New Roman" w:cs="Times New Roman"/>
          <w:sz w:val="20"/>
          <w:szCs w:val="20"/>
        </w:rPr>
        <w:t>— документ,  устанавливающий требования к объему, качеству, составу, условиям, порядку и результатам оказания государственных (муниципальных) услуг, выполнения работ, финансовое обеспечение выполнения которых осуществляется за счет средств соответствующего бюджета бюджетной системы Российской Федерации.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Государственные гарантии уровня и качества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единство обязательных требований к минимальному содержанию, условиям реализации основных образовательных программ и результатам их освоения на всей территории Российской Федерации.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Дошкольная  образовательная  организация</w:t>
      </w:r>
      <w:r w:rsidRPr="00CD122B">
        <w:rPr>
          <w:rFonts w:ascii="Times New Roman" w:hAnsi="Times New Roman" w:cs="Times New Roman"/>
          <w:sz w:val="20"/>
          <w:szCs w:val="20"/>
        </w:rPr>
        <w:t>— тип  образовательной организации, создаваемой в целях ведения образовательной деятельности  по  реализации  основных  общеобразовательных  программ  дошкольного образования, а также осуществления присмотра и ухода за детьми. Дошкольная  образовательная  организация  вправе  также  реализовывать дополнительные общеразвивающие программы.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Единство образовательного пространства</w:t>
      </w:r>
      <w:r w:rsidRPr="00CD122B">
        <w:rPr>
          <w:rFonts w:ascii="Times New Roman" w:hAnsi="Times New Roman" w:cs="Times New Roman"/>
          <w:sz w:val="20"/>
          <w:szCs w:val="20"/>
        </w:rPr>
        <w:t>—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Зона  ближайшего  развития</w:t>
      </w:r>
      <w:r w:rsidRPr="00CD122B">
        <w:rPr>
          <w:rFonts w:ascii="Times New Roman" w:hAnsi="Times New Roman" w:cs="Times New Roman"/>
          <w:sz w:val="20"/>
          <w:szCs w:val="20"/>
        </w:rPr>
        <w:t>— уровень  развития,  проявляющийся  у ребенка  в  совместной  деятельности  со  взрослым  и  сверстниками,  но  не актуализирующийся в его индивидуальной деятельности.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Индивидуализация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построение образовательного процесса  на  основе  индивидуальных  особенностей  каждого  ребенка,  при котором сам ребенок становится активным в выборе содержания своего образования, становится субъектом образования.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Межведомственное  взаимодействие</w:t>
      </w:r>
      <w:r w:rsidRPr="00CD122B">
        <w:rPr>
          <w:rFonts w:ascii="Times New Roman" w:hAnsi="Times New Roman" w:cs="Times New Roman"/>
          <w:sz w:val="20"/>
          <w:szCs w:val="20"/>
        </w:rPr>
        <w:t>— партнерство,  направленное на  обеспечение  качественного  образования  отдельных  государственных структур, семей, бизнеса, институтов гражданского общества.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Образовательная область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 структурная единица содержания образования,  представляющая  определенное  направление  развития  и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sz w:val="20"/>
          <w:szCs w:val="20"/>
        </w:rPr>
        <w:t>образования детей.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Образовательная среда</w:t>
      </w:r>
      <w:r w:rsidRPr="00CD122B">
        <w:rPr>
          <w:rFonts w:ascii="Times New Roman" w:hAnsi="Times New Roman" w:cs="Times New Roman"/>
          <w:sz w:val="20"/>
          <w:szCs w:val="20"/>
        </w:rPr>
        <w:t>— совокупность условий, целенаправленно создаваемых в целях обеспечения полноценного образования и развития детей.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Организации, осуществляющие образовательную деятельность</w:t>
      </w:r>
      <w:r w:rsidRPr="00CD122B">
        <w:rPr>
          <w:rFonts w:ascii="Times New Roman" w:hAnsi="Times New Roman" w:cs="Times New Roman"/>
          <w:sz w:val="20"/>
          <w:szCs w:val="20"/>
        </w:rPr>
        <w:t>— организации (государственные и частные), а также индивидуальные предприниматели, осуществляющие на основании лицензии деятельность по реализации образовательных программ.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Основная образовательная программа</w:t>
      </w:r>
      <w:r w:rsidRPr="00CD122B">
        <w:rPr>
          <w:rFonts w:ascii="Times New Roman" w:hAnsi="Times New Roman" w:cs="Times New Roman"/>
          <w:sz w:val="20"/>
          <w:szCs w:val="20"/>
        </w:rPr>
        <w:t>— учебно-методическая документация(примерный учебный план, примерный календарный учебный график, примерные рабочие программы учебных предметов, курсов, дисциплин  (модулей),  иных  компонентов),  определяющая 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Основная образовательная программа дошкольного образования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—комплекс основных характеристик дошкольного образования (объем, содержание, целевые ориентиры), организационно-педагогических </w:t>
      </w:r>
      <w:r w:rsidRPr="00CD122B">
        <w:rPr>
          <w:rFonts w:ascii="Times New Roman" w:hAnsi="Times New Roman" w:cs="Times New Roman"/>
          <w:sz w:val="20"/>
          <w:szCs w:val="20"/>
        </w:rPr>
        <w:lastRenderedPageBreak/>
        <w:t>условий и иных компонентов, самостоятельно разрабатываемый и утверждаемый организацией, осуществляющей образовательную деятельность.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Особые образовательные потребности</w:t>
      </w:r>
      <w:r w:rsidRPr="00CD122B">
        <w:rPr>
          <w:rFonts w:ascii="Times New Roman" w:hAnsi="Times New Roman" w:cs="Times New Roman"/>
          <w:sz w:val="20"/>
          <w:szCs w:val="20"/>
        </w:rPr>
        <w:t>— индивидуальные потребности конкретного обучающегося, связанные с его жизненной ситуацией и состоянием здоровья, определяющие особые условия получения им образования.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Отношения в сфере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Парциальная образовательная программа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Педагогическая  диагностика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оценка  индивидуального  развития детей  дошкольного  возраста,  связанная  с  оценкой  эффективности  педагогических действий и лежащая в основе их дальнейшего планирования.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Педагогический  работник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физическое  лицо,  которое  состоит  в 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 К педагогическим работникам относятся: воспитатель, музыкальный руководитель, педагог  дополнительного  образования,  педагог-организатор,  социальный педагог,  педагог-психолог,  старший  педагог  дополнительного  образования, старший воспитатель, учитель, учитель-логопед, учитель-дефектолог.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Подготовка, профессиональная переподготовка, повышение квалификации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обучение, направленное на приобретение лицами различного возраста профессиональной компетенции, в том числе для осуществления деятельности по реализации образовательных программ.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Преемственность  основных  образовательных  программ</w:t>
      </w:r>
      <w:r w:rsidRPr="00CD122B">
        <w:rPr>
          <w:rFonts w:ascii="Times New Roman" w:hAnsi="Times New Roman" w:cs="Times New Roman"/>
          <w:sz w:val="20"/>
          <w:szCs w:val="20"/>
        </w:rPr>
        <w:t>— преемственность целей, задач и содержания образования, реализуемых в рамках образовательных программ различных уровней.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Примерная  основная  образовательная  программа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программа,  направленная  на  разностороннее  развитие  детей  дошкольного  возраста  во всех  основных  образовательных  областях,  видах  деятельности  и/или культурных практиках. Разрабатывается на основе ФГОС ДО.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Психологическая диагностика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выявление и изучение индивидуально-психологических особенностей детей.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Равенство  возможностей</w:t>
      </w:r>
      <w:r w:rsidRPr="00CD122B">
        <w:rPr>
          <w:rFonts w:ascii="Times New Roman" w:hAnsi="Times New Roman" w:cs="Times New Roman"/>
          <w:sz w:val="20"/>
          <w:szCs w:val="20"/>
        </w:rPr>
        <w:t>— обеспечение  права  каждого  человека  на образование, недопустимость дискриминации в сфере образования.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Развивающая предметно-пространственная среда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часть образовательной  среды,  представленная  специально  организованным  пространством  (помещениями,  участком  и  т. п.),  материалами,  оборудованием  и инвентарем  для  развития  детей  дошкольного  возраста  в  соответствии 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Разнообразие детства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многообразие вариантов протекания периода дошкольного  детства,  определяемое  индивидуальными  особенностями самих детей, включая их психофизиологические особенности, в том числе ограниченные  возможности  здоровья,  а  также  индивидуальными  особенностями и возможностями их родителей (законных представителей), социокультурными,  региональными,  национальными,  языковыми,  религиозными, экономическими и другими особенностями.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Ранняя  помощь</w:t>
      </w:r>
      <w:r w:rsidRPr="00CD122B">
        <w:rPr>
          <w:rFonts w:ascii="Times New Roman" w:hAnsi="Times New Roman" w:cs="Times New Roman"/>
          <w:sz w:val="20"/>
          <w:szCs w:val="20"/>
        </w:rPr>
        <w:t>— семейно-ориентированная  комплексная  психолого-педагогическая  и  медико-социальная  помощь  детям  младенческого 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Самоценность детства</w:t>
      </w:r>
      <w:r w:rsidRPr="00CD122B">
        <w:rPr>
          <w:rFonts w:ascii="Times New Roman" w:hAnsi="Times New Roman" w:cs="Times New Roman"/>
          <w:sz w:val="20"/>
          <w:szCs w:val="20"/>
        </w:rPr>
        <w:t>—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Социальная  ситуация  развития</w:t>
      </w:r>
      <w:r w:rsidRPr="00CD122B">
        <w:rPr>
          <w:rFonts w:ascii="Times New Roman" w:hAnsi="Times New Roman" w:cs="Times New Roman"/>
          <w:sz w:val="20"/>
          <w:szCs w:val="20"/>
        </w:rPr>
        <w:t>— сложившаяся  система  взаимоотношений ребенка с окружающим социальным миром, представленным, в первую очередь, взрослыми и другими детьми.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lastRenderedPageBreak/>
        <w:t>Социокультурная среда</w:t>
      </w:r>
      <w:r w:rsidRPr="00CD122B">
        <w:rPr>
          <w:rFonts w:ascii="Times New Roman" w:hAnsi="Times New Roman" w:cs="Times New Roman"/>
          <w:sz w:val="20"/>
          <w:szCs w:val="20"/>
        </w:rPr>
        <w:t>— конкретное, непосредственно данное каждому ребенку социальное пространство, посредством которого он активно включается в культурные связи общества.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Учебно-методический комплекс</w:t>
      </w:r>
      <w:r w:rsidRPr="00CD122B">
        <w:rPr>
          <w:rFonts w:ascii="Times New Roman" w:hAnsi="Times New Roman" w:cs="Times New Roman"/>
          <w:sz w:val="20"/>
          <w:szCs w:val="20"/>
        </w:rPr>
        <w:t>—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Федеральные государственные требования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 (Приказ № 655 от 23 ноября  2009  года)— обязательные  требования  к  минимуму  содержания, структуре дополнительных предпрофессиональных программ, условиям их  реализации  и  срокам  обучения  по  этим  программам,  утверждаемые в  соответствии  с  настоящим  Федеральным  законом  уполномоченными федеральными органами исполнительной власти.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Федеральный  государственный  образовательный  стандарт  дошкольного образования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 (Приказ № 1155 от 17 октября 2013 года) — совокупность  обязательных  требований  к  образованию 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Инклюзивное образование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Адаптированная  образовательная  программа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 образовательная программа, адаптированная для обучения лиц с ОВЗ (в том числе с инвалидностью),  с  учетом  особенностей  их  психофизического  развития, индивидуальных  возможностей  и  при  необходимости 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ребенок.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Алалия</w:t>
      </w:r>
      <w:r w:rsidRPr="00CD122B">
        <w:rPr>
          <w:rFonts w:ascii="Times New Roman" w:hAnsi="Times New Roman" w:cs="Times New Roman"/>
          <w:sz w:val="20"/>
          <w:szCs w:val="20"/>
        </w:rPr>
        <w:t>— отсутствие или недоразвитие речи вследствие органического поражения головного мозга во внутриутробном или раннем периоде раз-вития ребенка (до 3 лет) при сохранном слухе и интеллекте. При алалии имеются нарушения звукопроизношения, различения звуков на слух и др.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Анамнез</w:t>
      </w:r>
      <w:r w:rsidRPr="00CD122B">
        <w:rPr>
          <w:rFonts w:ascii="Times New Roman" w:hAnsi="Times New Roman" w:cs="Times New Roman"/>
          <w:sz w:val="20"/>
          <w:szCs w:val="20"/>
        </w:rPr>
        <w:t>— совокупность сведений, получаемых при медицинском обследовании путем расспроса самого обследуемого и/или знающих его лиц.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Асинхрония</w:t>
      </w:r>
      <w:r w:rsidRPr="00CD122B">
        <w:rPr>
          <w:rFonts w:ascii="Times New Roman" w:hAnsi="Times New Roman" w:cs="Times New Roman"/>
          <w:sz w:val="20"/>
          <w:szCs w:val="20"/>
        </w:rPr>
        <w:t>— рассогласование,  отсутствие  совпадения  по  времени, например, в развитии или в угасании определенных функций.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Афазия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 полная или частичная утрата речи, обусловленная поражениями головного мозга.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Вербальное общение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использование в качестве знаковой системы человеческой  речи,  естественного  звукового  языка,  т. е.  системы  фонетических знаков, включающую два принципа: лексический и синтаксический.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Визуальная  информация</w:t>
      </w:r>
      <w:r w:rsidRPr="00CD122B">
        <w:rPr>
          <w:rFonts w:ascii="Times New Roman" w:hAnsi="Times New Roman" w:cs="Times New Roman"/>
          <w:sz w:val="20"/>
          <w:szCs w:val="20"/>
        </w:rPr>
        <w:t>— информация,  воспринимаемая  органами зрения (текстовая, числовая и графическая).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Дизартрия</w:t>
      </w:r>
      <w:r w:rsidRPr="00CD122B">
        <w:rPr>
          <w:rFonts w:ascii="Times New Roman" w:hAnsi="Times New Roman" w:cs="Times New Roman"/>
          <w:sz w:val="20"/>
          <w:szCs w:val="20"/>
        </w:rPr>
        <w:t>— нарушение произносительной стороны речи, при котором  нарушено  звукопроизношение,  речевое  дыхание,  голос,  просодика (мелодико-интонационные и темпо-ритмические характеристики речи).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Дисфункци</w:t>
      </w:r>
      <w:r w:rsidRPr="00CD122B">
        <w:rPr>
          <w:rFonts w:ascii="Times New Roman" w:hAnsi="Times New Roman" w:cs="Times New Roman"/>
          <w:sz w:val="20"/>
          <w:szCs w:val="20"/>
        </w:rPr>
        <w:t>я— нарушение деятельности.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Задержка психического развития (ЗПР)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временное отставание развития психики в целом или отдельных ее функций (сенсорных, речевых, эмоциональных, волевых).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Заикание</w:t>
      </w:r>
      <w:r w:rsidRPr="00CD122B">
        <w:rPr>
          <w:rFonts w:ascii="Times New Roman" w:hAnsi="Times New Roman" w:cs="Times New Roman"/>
          <w:sz w:val="20"/>
          <w:szCs w:val="20"/>
        </w:rPr>
        <w:t>— нарушение  темпо-ритмической  стороны  речи,  проявляющееся  в  невозможности  плавного  высказывания  из-за  судорог  мышц речевого аппарата.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Инвалидность</w:t>
      </w:r>
      <w:r w:rsidRPr="00CD122B">
        <w:rPr>
          <w:rFonts w:ascii="Times New Roman" w:hAnsi="Times New Roman" w:cs="Times New Roman"/>
          <w:sz w:val="20"/>
          <w:szCs w:val="20"/>
        </w:rPr>
        <w:t>— утрата  или  ограничение  возможности  принимать участие в жизни общества наравне с другими людьми вследствие физических, психических или социальных факторов.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Индивидуальный  учебный  план</w:t>
      </w:r>
      <w:r w:rsidRPr="00CD122B">
        <w:rPr>
          <w:rFonts w:ascii="Times New Roman" w:hAnsi="Times New Roman" w:cs="Times New Roman"/>
          <w:sz w:val="20"/>
          <w:szCs w:val="20"/>
        </w:rPr>
        <w:t>— план,  обеспечивающий  освоение образовательной программы на основе индивидуализации ее содержания с учетом особенностей и образовательных потребностей обучающегося.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Инклюзивное образование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обеспечение равного доступа к образова-нию для всех обучающихся с учетом разнообразия особых образовательных потребностей и индивидуальных возможностей.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Интегрированное  обучение</w:t>
      </w:r>
      <w:r w:rsidRPr="00CD122B">
        <w:rPr>
          <w:rFonts w:ascii="Times New Roman" w:hAnsi="Times New Roman" w:cs="Times New Roman"/>
          <w:sz w:val="20"/>
          <w:szCs w:val="20"/>
        </w:rPr>
        <w:t>— совместное  обучение  лиц,  имеющих физические  и  (или)  психические  недостатки,  и  лиц,  не  имеющих  таких недостатков, в учреждениях общей системы образования с использованием специальных средств, методов обучения.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lastRenderedPageBreak/>
        <w:t>Интеллектуальное развитие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познавательная деятельность человека, общая способность к познанию окружающего.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Коммуникативные навыки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навыки общения: невербальные (мимика, жесты, поза, интонация и др.) и вербальные (человеческая речь).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Ограничение  возможностей  здоровья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любая  утрата  психической, физиологической  или  анатомической  структуры  или  функции  либо  отклонение  от  них,  влекущие  полное  или  частичное  ограничение  способности  или  возможности  осуществлять  бытовую,  социальную  или  иную деятельность  и  препятствующие  получению  образования  без  создания специальных условий, подтвержденные психолого-медико-педагогической комиссией.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Перцептивные действия</w:t>
      </w:r>
      <w:r w:rsidRPr="00CD122B">
        <w:rPr>
          <w:rFonts w:ascii="Times New Roman" w:hAnsi="Times New Roman" w:cs="Times New Roman"/>
          <w:sz w:val="20"/>
          <w:szCs w:val="20"/>
        </w:rPr>
        <w:t>— основные структурные единицы процесса восприятия, обеспечивающие построение предметного образа.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Перцепция</w:t>
      </w:r>
      <w:r w:rsidRPr="00CD122B">
        <w:rPr>
          <w:rFonts w:ascii="Times New Roman" w:hAnsi="Times New Roman" w:cs="Times New Roman"/>
          <w:sz w:val="20"/>
          <w:szCs w:val="20"/>
        </w:rPr>
        <w:t>— в современной психологии то же, что восприятие.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Ранняя  коррекционная  помощь</w:t>
      </w:r>
      <w:r w:rsidRPr="00CD122B">
        <w:rPr>
          <w:rFonts w:ascii="Times New Roman" w:hAnsi="Times New Roman" w:cs="Times New Roman"/>
          <w:sz w:val="20"/>
          <w:szCs w:val="20"/>
        </w:rPr>
        <w:t xml:space="preserve">— система  раннего  выявления  и ранней комплексной коррекции нарушений в развитии ребенка от рождения  до  3  лет,  предполагающая  широкий  спектр  долгосрочных  услуг, ориентированных на всю семью ребенка с ОВЗ, в процессе согласованной деятельности специалистов разного профиля. Осуществляется по «линиям развития» (познавательное, речевое, социальное, двигательное).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Расстройства аутистического спектра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совокупность психологических характеристик, описывающих широкий круг аномального поведения и затруднений в социальном взаимодействии и коммуникации, а также жестко ограниченных интересов и часто повторяющихся поведенческих актов. 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Ринолалия</w:t>
      </w:r>
      <w:r w:rsidRPr="00CD122B">
        <w:rPr>
          <w:rFonts w:ascii="Times New Roman" w:hAnsi="Times New Roman" w:cs="Times New Roman"/>
          <w:sz w:val="20"/>
          <w:szCs w:val="20"/>
        </w:rPr>
        <w:t>— нарушение  тембра  голоса  и  звукопроизношения,  обус-ловленное расщелинами губы и неба.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Специальные условия образования</w:t>
      </w:r>
      <w:r w:rsidRPr="00CD122B">
        <w:rPr>
          <w:rFonts w:ascii="Times New Roman" w:hAnsi="Times New Roman" w:cs="Times New Roman"/>
          <w:sz w:val="20"/>
          <w:szCs w:val="20"/>
        </w:rPr>
        <w:t>— специальные образовательные программы,  методы  и  средства  обучения,  учебники,  учебные  пособия, дидактические  и  наглядные  материалы,  технические  средства  обучения коллективного  и  индивидуального  пользования  (включая  специальные),  средства  коммуникации  и  связи,  сурдоперевод  при  реализации образовательных  программ,  адаптация  образовательных  учреждений 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CD122B" w:rsidRPr="00CD122B" w:rsidRDefault="00CD122B" w:rsidP="00CD12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122B">
        <w:rPr>
          <w:rFonts w:ascii="Times New Roman" w:hAnsi="Times New Roman" w:cs="Times New Roman"/>
          <w:b/>
          <w:sz w:val="20"/>
          <w:szCs w:val="20"/>
        </w:rPr>
        <w:t>Тяжелое нарушение речи</w:t>
      </w:r>
      <w:r w:rsidRPr="00CD122B">
        <w:rPr>
          <w:rFonts w:ascii="Times New Roman" w:hAnsi="Times New Roman" w:cs="Times New Roman"/>
          <w:sz w:val="20"/>
          <w:szCs w:val="20"/>
        </w:rPr>
        <w:t xml:space="preserve"> — системное недоразвитие всех компонентов речи (лексического, грамматического, фонетико-фонематического строя речи). </w:t>
      </w:r>
    </w:p>
    <w:p w:rsidR="00CD122B" w:rsidRPr="00131AE3" w:rsidRDefault="00CD122B" w:rsidP="00CD122B">
      <w:pPr>
        <w:spacing w:after="0"/>
      </w:pPr>
    </w:p>
    <w:p w:rsidR="00CD122B" w:rsidRDefault="00CD122B" w:rsidP="00CD122B"/>
    <w:p w:rsidR="008209A4" w:rsidRDefault="008209A4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A9" w:rsidRDefault="005969A9" w:rsidP="009668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9A9" w:rsidSect="005B6A0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BC" w:rsidRDefault="003E4ABC" w:rsidP="00835EA7">
      <w:pPr>
        <w:spacing w:after="0" w:line="240" w:lineRule="auto"/>
      </w:pPr>
      <w:r>
        <w:separator/>
      </w:r>
    </w:p>
  </w:endnote>
  <w:endnote w:type="continuationSeparator" w:id="1">
    <w:p w:rsidR="003E4ABC" w:rsidRDefault="003E4ABC" w:rsidP="0083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036"/>
      <w:docPartObj>
        <w:docPartGallery w:val="Page Numbers (Bottom of Page)"/>
        <w:docPartUnique/>
      </w:docPartObj>
    </w:sdtPr>
    <w:sdtContent>
      <w:p w:rsidR="009E5616" w:rsidRDefault="003358C9">
        <w:pPr>
          <w:pStyle w:val="aa"/>
          <w:jc w:val="right"/>
        </w:pPr>
        <w:fldSimple w:instr=" PAGE   \* MERGEFORMAT ">
          <w:r w:rsidR="00030F58">
            <w:rPr>
              <w:noProof/>
            </w:rPr>
            <w:t>1</w:t>
          </w:r>
        </w:fldSimple>
      </w:p>
    </w:sdtContent>
  </w:sdt>
  <w:p w:rsidR="009E5616" w:rsidRDefault="009E56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BC" w:rsidRDefault="003E4ABC" w:rsidP="00835EA7">
      <w:pPr>
        <w:spacing w:after="0" w:line="240" w:lineRule="auto"/>
      </w:pPr>
      <w:r>
        <w:separator/>
      </w:r>
    </w:p>
  </w:footnote>
  <w:footnote w:type="continuationSeparator" w:id="1">
    <w:p w:rsidR="003E4ABC" w:rsidRDefault="003E4ABC" w:rsidP="0083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16" w:rsidRPr="00835EA7" w:rsidRDefault="009E5616" w:rsidP="00835EA7">
    <w:pPr>
      <w:spacing w:after="0" w:line="240" w:lineRule="auto"/>
      <w:ind w:firstLine="567"/>
      <w:jc w:val="center"/>
      <w:rPr>
        <w:rFonts w:ascii="Times New Roman" w:hAnsi="Times New Roman" w:cs="Times New Roman"/>
        <w:bCs/>
        <w:sz w:val="20"/>
        <w:szCs w:val="20"/>
      </w:rPr>
    </w:pPr>
    <w:r w:rsidRPr="00835EA7">
      <w:rPr>
        <w:rFonts w:ascii="Times New Roman" w:hAnsi="Times New Roman" w:cs="Times New Roman"/>
        <w:bCs/>
        <w:sz w:val="20"/>
        <w:szCs w:val="20"/>
      </w:rPr>
      <w:t xml:space="preserve">Адаптированная </w:t>
    </w:r>
    <w:r>
      <w:rPr>
        <w:rFonts w:ascii="Times New Roman" w:hAnsi="Times New Roman" w:cs="Times New Roman"/>
        <w:bCs/>
        <w:sz w:val="20"/>
        <w:szCs w:val="20"/>
      </w:rPr>
      <w:t xml:space="preserve">основная </w:t>
    </w:r>
    <w:r w:rsidRPr="00835EA7">
      <w:rPr>
        <w:rFonts w:ascii="Times New Roman" w:hAnsi="Times New Roman" w:cs="Times New Roman"/>
        <w:bCs/>
        <w:sz w:val="20"/>
        <w:szCs w:val="20"/>
      </w:rPr>
      <w:t xml:space="preserve"> образовательная программа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 w:rsidRPr="00835EA7">
      <w:rPr>
        <w:rFonts w:ascii="Times New Roman" w:hAnsi="Times New Roman" w:cs="Times New Roman"/>
        <w:bCs/>
        <w:sz w:val="20"/>
        <w:szCs w:val="20"/>
      </w:rPr>
      <w:t>для детей с тяжелыми нарушениями речи</w:t>
    </w:r>
  </w:p>
  <w:p w:rsidR="009E5616" w:rsidRPr="00835EA7" w:rsidRDefault="009E5616" w:rsidP="00835EA7">
    <w:pPr>
      <w:spacing w:after="0" w:line="240" w:lineRule="auto"/>
      <w:ind w:firstLine="567"/>
      <w:jc w:val="center"/>
      <w:rPr>
        <w:rFonts w:ascii="Times New Roman" w:hAnsi="Times New Roman" w:cs="Times New Roman"/>
        <w:bCs/>
        <w:sz w:val="20"/>
        <w:szCs w:val="20"/>
      </w:rPr>
    </w:pPr>
    <w:r w:rsidRPr="00835EA7">
      <w:rPr>
        <w:rFonts w:ascii="Times New Roman" w:hAnsi="Times New Roman" w:cs="Times New Roman"/>
        <w:bCs/>
        <w:sz w:val="20"/>
        <w:szCs w:val="20"/>
      </w:rPr>
      <w:t>муниципального дошкольного образовательного учреждения «Детский сад № 241»</w:t>
    </w:r>
  </w:p>
  <w:p w:rsidR="009E5616" w:rsidRDefault="009E5616">
    <w:pPr>
      <w:pStyle w:val="a8"/>
    </w:pPr>
  </w:p>
  <w:p w:rsidR="009E5616" w:rsidRDefault="009E56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19"/>
    <w:multiLevelType w:val="multi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1F"/>
    <w:multiLevelType w:val="multilevel"/>
    <w:tmpl w:val="0000001F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26"/>
    <w:multiLevelType w:val="singleLevel"/>
    <w:tmpl w:val="00000026"/>
    <w:name w:val="WW8Num4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</w:abstractNum>
  <w:abstractNum w:abstractNumId="7">
    <w:nsid w:val="00000030"/>
    <w:multiLevelType w:val="multilevel"/>
    <w:tmpl w:val="00000030"/>
    <w:name w:val="WW8Num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8">
    <w:nsid w:val="00000034"/>
    <w:multiLevelType w:val="multilevel"/>
    <w:tmpl w:val="BC4AFA8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9">
    <w:nsid w:val="0000003B"/>
    <w:multiLevelType w:val="multilevel"/>
    <w:tmpl w:val="0000003B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10">
    <w:nsid w:val="0000003C"/>
    <w:multiLevelType w:val="multilevel"/>
    <w:tmpl w:val="0000003C"/>
    <w:name w:val="WW8Num70"/>
    <w:lvl w:ilvl="0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93"/>
        </w:tabs>
        <w:ind w:left="893" w:hanging="360"/>
      </w:pPr>
      <w:rPr>
        <w:rFonts w:ascii="OpenSymbol" w:hAnsi="OpenSymbol" w:cs="Courier New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253"/>
        </w:tabs>
        <w:ind w:left="1253" w:hanging="360"/>
      </w:pPr>
      <w:rPr>
        <w:rFonts w:ascii="OpenSymbol" w:hAnsi="OpenSymbol" w:cs="Courier New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973"/>
        </w:tabs>
        <w:ind w:left="1973" w:hanging="360"/>
      </w:pPr>
      <w:rPr>
        <w:rFonts w:ascii="OpenSymbol" w:hAnsi="OpenSymbol" w:cs="Courier New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333"/>
        </w:tabs>
        <w:ind w:left="2333" w:hanging="360"/>
      </w:pPr>
      <w:rPr>
        <w:rFonts w:ascii="OpenSymbol" w:hAnsi="OpenSymbol" w:cs="Courier New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053"/>
        </w:tabs>
        <w:ind w:left="3053" w:hanging="360"/>
      </w:pPr>
      <w:rPr>
        <w:rFonts w:ascii="OpenSymbol" w:hAnsi="OpenSymbol" w:cs="Courier New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413"/>
        </w:tabs>
        <w:ind w:left="3413" w:hanging="360"/>
      </w:pPr>
      <w:rPr>
        <w:rFonts w:ascii="OpenSymbol" w:hAnsi="OpenSymbol" w:cs="Courier New"/>
        <w:color w:val="000000"/>
        <w:sz w:val="24"/>
        <w:szCs w:val="24"/>
      </w:rPr>
    </w:lvl>
  </w:abstractNum>
  <w:abstractNum w:abstractNumId="11">
    <w:nsid w:val="0000003D"/>
    <w:multiLevelType w:val="multilevel"/>
    <w:tmpl w:val="0000003D"/>
    <w:name w:val="WW8Num71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833"/>
        </w:tabs>
        <w:ind w:left="83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93"/>
        </w:tabs>
        <w:ind w:left="119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Courier New"/>
      </w:rPr>
    </w:lvl>
  </w:abstractNum>
  <w:abstractNum w:abstractNumId="12">
    <w:nsid w:val="026B7BFB"/>
    <w:multiLevelType w:val="hybridMultilevel"/>
    <w:tmpl w:val="61E4EB9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40E4978"/>
    <w:multiLevelType w:val="multilevel"/>
    <w:tmpl w:val="63901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0EE1713F"/>
    <w:multiLevelType w:val="hybridMultilevel"/>
    <w:tmpl w:val="9DE848A2"/>
    <w:lvl w:ilvl="0" w:tplc="A54CF484">
      <w:start w:val="1"/>
      <w:numFmt w:val="upperRoman"/>
      <w:lvlText w:val="%1."/>
      <w:lvlJc w:val="left"/>
      <w:pPr>
        <w:ind w:left="2007" w:hanging="360"/>
      </w:pPr>
      <w:rPr>
        <w:rFonts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123940B0"/>
    <w:multiLevelType w:val="hybridMultilevel"/>
    <w:tmpl w:val="B3486F3E"/>
    <w:lvl w:ilvl="0" w:tplc="A7806F1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C94477"/>
    <w:multiLevelType w:val="multilevel"/>
    <w:tmpl w:val="C6B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60687E"/>
    <w:multiLevelType w:val="hybridMultilevel"/>
    <w:tmpl w:val="D8C819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845536D"/>
    <w:multiLevelType w:val="multilevel"/>
    <w:tmpl w:val="36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1B4CDD"/>
    <w:multiLevelType w:val="hybridMultilevel"/>
    <w:tmpl w:val="0F2A216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200B00C5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84051"/>
    <w:multiLevelType w:val="hybridMultilevel"/>
    <w:tmpl w:val="33DC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2B0C67"/>
    <w:multiLevelType w:val="hybridMultilevel"/>
    <w:tmpl w:val="0B1C9FB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258817A5"/>
    <w:multiLevelType w:val="multilevel"/>
    <w:tmpl w:val="0B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D80F1D"/>
    <w:multiLevelType w:val="hybridMultilevel"/>
    <w:tmpl w:val="0AE8C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4D48CC"/>
    <w:multiLevelType w:val="multilevel"/>
    <w:tmpl w:val="1CB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921724"/>
    <w:multiLevelType w:val="multilevel"/>
    <w:tmpl w:val="61E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272723"/>
    <w:multiLevelType w:val="hybridMultilevel"/>
    <w:tmpl w:val="5AEA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CA0B04"/>
    <w:multiLevelType w:val="multilevel"/>
    <w:tmpl w:val="865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E4F22E9"/>
    <w:multiLevelType w:val="hybridMultilevel"/>
    <w:tmpl w:val="0AE6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32682"/>
    <w:multiLevelType w:val="hybridMultilevel"/>
    <w:tmpl w:val="E6CA7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0217C"/>
    <w:multiLevelType w:val="hybridMultilevel"/>
    <w:tmpl w:val="70E6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D2C92"/>
    <w:multiLevelType w:val="hybridMultilevel"/>
    <w:tmpl w:val="39BE9EA2"/>
    <w:lvl w:ilvl="0" w:tplc="FE16266E">
      <w:start w:val="1"/>
      <w:numFmt w:val="bullet"/>
      <w:lvlText w:val="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6">
    <w:nsid w:val="5F231BC7"/>
    <w:multiLevelType w:val="hybridMultilevel"/>
    <w:tmpl w:val="8EE0C3C0"/>
    <w:lvl w:ilvl="0" w:tplc="FE16266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C060F"/>
    <w:multiLevelType w:val="hybridMultilevel"/>
    <w:tmpl w:val="55FAD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C5511"/>
    <w:multiLevelType w:val="hybridMultilevel"/>
    <w:tmpl w:val="765C2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01CC9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811D8"/>
    <w:multiLevelType w:val="hybridMultilevel"/>
    <w:tmpl w:val="9EE4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3"/>
  </w:num>
  <w:num w:numId="6">
    <w:abstractNumId w:val="26"/>
  </w:num>
  <w:num w:numId="7">
    <w:abstractNumId w:val="33"/>
  </w:num>
  <w:num w:numId="8">
    <w:abstractNumId w:val="42"/>
  </w:num>
  <w:num w:numId="9">
    <w:abstractNumId w:val="32"/>
  </w:num>
  <w:num w:numId="10">
    <w:abstractNumId w:val="30"/>
  </w:num>
  <w:num w:numId="11">
    <w:abstractNumId w:val="20"/>
  </w:num>
  <w:num w:numId="12">
    <w:abstractNumId w:val="38"/>
  </w:num>
  <w:num w:numId="13">
    <w:abstractNumId w:val="19"/>
  </w:num>
  <w:num w:numId="14">
    <w:abstractNumId w:val="25"/>
  </w:num>
  <w:num w:numId="15">
    <w:abstractNumId w:val="28"/>
  </w:num>
  <w:num w:numId="16">
    <w:abstractNumId w:val="22"/>
  </w:num>
  <w:num w:numId="17">
    <w:abstractNumId w:val="17"/>
  </w:num>
  <w:num w:numId="18">
    <w:abstractNumId w:val="27"/>
  </w:num>
  <w:num w:numId="19">
    <w:abstractNumId w:val="41"/>
  </w:num>
  <w:num w:numId="20">
    <w:abstractNumId w:val="24"/>
  </w:num>
  <w:num w:numId="21">
    <w:abstractNumId w:val="15"/>
  </w:num>
  <w:num w:numId="22">
    <w:abstractNumId w:val="36"/>
  </w:num>
  <w:num w:numId="23">
    <w:abstractNumId w:val="35"/>
  </w:num>
  <w:num w:numId="24">
    <w:abstractNumId w:val="40"/>
  </w:num>
  <w:num w:numId="25">
    <w:abstractNumId w:val="39"/>
  </w:num>
  <w:num w:numId="26">
    <w:abstractNumId w:val="29"/>
  </w:num>
  <w:num w:numId="27">
    <w:abstractNumId w:val="21"/>
  </w:num>
  <w:num w:numId="28">
    <w:abstractNumId w:val="12"/>
  </w:num>
  <w:num w:numId="29">
    <w:abstractNumId w:val="18"/>
  </w:num>
  <w:num w:numId="30">
    <w:abstractNumId w:val="37"/>
  </w:num>
  <w:num w:numId="31">
    <w:abstractNumId w:val="13"/>
  </w:num>
  <w:num w:numId="32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B7F"/>
    <w:rsid w:val="00030F58"/>
    <w:rsid w:val="0009172C"/>
    <w:rsid w:val="000B5594"/>
    <w:rsid w:val="000C7030"/>
    <w:rsid w:val="000C7033"/>
    <w:rsid w:val="000E54C2"/>
    <w:rsid w:val="001333BD"/>
    <w:rsid w:val="00145220"/>
    <w:rsid w:val="00156A67"/>
    <w:rsid w:val="001A046E"/>
    <w:rsid w:val="001B6DAD"/>
    <w:rsid w:val="001C0D14"/>
    <w:rsid w:val="001C30E1"/>
    <w:rsid w:val="00266033"/>
    <w:rsid w:val="002A6D10"/>
    <w:rsid w:val="002B22CF"/>
    <w:rsid w:val="002D3D66"/>
    <w:rsid w:val="003152DD"/>
    <w:rsid w:val="003358C9"/>
    <w:rsid w:val="0036104D"/>
    <w:rsid w:val="003644C7"/>
    <w:rsid w:val="003658CD"/>
    <w:rsid w:val="003C779B"/>
    <w:rsid w:val="003D667A"/>
    <w:rsid w:val="003E4ABC"/>
    <w:rsid w:val="004252F4"/>
    <w:rsid w:val="0042747F"/>
    <w:rsid w:val="00455D9F"/>
    <w:rsid w:val="004844B0"/>
    <w:rsid w:val="004B7DC3"/>
    <w:rsid w:val="004C006A"/>
    <w:rsid w:val="005169E5"/>
    <w:rsid w:val="005209CB"/>
    <w:rsid w:val="005849F3"/>
    <w:rsid w:val="005969A9"/>
    <w:rsid w:val="005B11F0"/>
    <w:rsid w:val="005B6A03"/>
    <w:rsid w:val="00610F8B"/>
    <w:rsid w:val="00614429"/>
    <w:rsid w:val="006617A0"/>
    <w:rsid w:val="006656EC"/>
    <w:rsid w:val="0068362B"/>
    <w:rsid w:val="00692244"/>
    <w:rsid w:val="007367A8"/>
    <w:rsid w:val="007535FD"/>
    <w:rsid w:val="007F51A8"/>
    <w:rsid w:val="008209A4"/>
    <w:rsid w:val="00835EA7"/>
    <w:rsid w:val="00840478"/>
    <w:rsid w:val="00881DE7"/>
    <w:rsid w:val="008B0048"/>
    <w:rsid w:val="008B21ED"/>
    <w:rsid w:val="00960D07"/>
    <w:rsid w:val="00966867"/>
    <w:rsid w:val="009A2C45"/>
    <w:rsid w:val="009C3547"/>
    <w:rsid w:val="009D3153"/>
    <w:rsid w:val="009E5616"/>
    <w:rsid w:val="00A048A3"/>
    <w:rsid w:val="00A31B2D"/>
    <w:rsid w:val="00A40D2A"/>
    <w:rsid w:val="00A5442B"/>
    <w:rsid w:val="00A71F56"/>
    <w:rsid w:val="00AA61D2"/>
    <w:rsid w:val="00AC6C95"/>
    <w:rsid w:val="00B07731"/>
    <w:rsid w:val="00B35D44"/>
    <w:rsid w:val="00B94843"/>
    <w:rsid w:val="00BB7B43"/>
    <w:rsid w:val="00BE5622"/>
    <w:rsid w:val="00C108AE"/>
    <w:rsid w:val="00C3217E"/>
    <w:rsid w:val="00C3487A"/>
    <w:rsid w:val="00C42718"/>
    <w:rsid w:val="00C64879"/>
    <w:rsid w:val="00C84B7F"/>
    <w:rsid w:val="00C86128"/>
    <w:rsid w:val="00CA142D"/>
    <w:rsid w:val="00CA2930"/>
    <w:rsid w:val="00CD122B"/>
    <w:rsid w:val="00CD25BC"/>
    <w:rsid w:val="00CF75B6"/>
    <w:rsid w:val="00D87D7D"/>
    <w:rsid w:val="00E74160"/>
    <w:rsid w:val="00F33B2D"/>
    <w:rsid w:val="00F44A28"/>
    <w:rsid w:val="00F62DF2"/>
    <w:rsid w:val="00F71A7A"/>
    <w:rsid w:val="00FC4A39"/>
    <w:rsid w:val="00F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478"/>
  </w:style>
  <w:style w:type="paragraph" w:styleId="1">
    <w:name w:val="heading 1"/>
    <w:basedOn w:val="a0"/>
    <w:next w:val="a1"/>
    <w:link w:val="10"/>
    <w:uiPriority w:val="9"/>
    <w:qFormat/>
    <w:rsid w:val="000E54C2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8209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8209A4"/>
    <w:pPr>
      <w:keepNext/>
      <w:spacing w:after="0" w:line="240" w:lineRule="auto"/>
      <w:outlineLvl w:val="2"/>
    </w:pPr>
    <w:rPr>
      <w:rFonts w:ascii="Times New Roman" w:eastAsia="SimSun" w:hAnsi="Times New Roman" w:cs="Times New Roman"/>
      <w:b/>
      <w:kern w:val="1"/>
      <w:sz w:val="32"/>
      <w:szCs w:val="24"/>
      <w:lang w:eastAsia="hi-IN" w:bidi="hi-IN"/>
    </w:rPr>
  </w:style>
  <w:style w:type="paragraph" w:styleId="4">
    <w:name w:val="heading 4"/>
    <w:basedOn w:val="a0"/>
    <w:next w:val="a0"/>
    <w:link w:val="40"/>
    <w:uiPriority w:val="9"/>
    <w:qFormat/>
    <w:rsid w:val="008209A4"/>
    <w:pPr>
      <w:keepNext/>
      <w:widowControl w:val="0"/>
      <w:suppressAutoHyphens/>
      <w:spacing w:after="0" w:line="100" w:lineRule="atLeast"/>
      <w:outlineLvl w:val="3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5">
    <w:name w:val="heading 5"/>
    <w:basedOn w:val="a0"/>
    <w:next w:val="a0"/>
    <w:link w:val="50"/>
    <w:uiPriority w:val="9"/>
    <w:qFormat/>
    <w:rsid w:val="008209A4"/>
    <w:pPr>
      <w:keepNext/>
      <w:widowControl w:val="0"/>
      <w:suppressAutoHyphens/>
      <w:spacing w:after="0" w:line="100" w:lineRule="atLeast"/>
      <w:jc w:val="center"/>
      <w:outlineLvl w:val="4"/>
    </w:pPr>
    <w:rPr>
      <w:rFonts w:ascii="Times New Roman" w:eastAsia="SimSun" w:hAnsi="Times New Roman" w:cs="Times New Roman"/>
      <w:b/>
      <w:color w:val="000000"/>
      <w:kern w:val="1"/>
      <w:sz w:val="24"/>
      <w:szCs w:val="24"/>
      <w:lang w:eastAsia="hi-IN" w:bidi="hi-IN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09A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09A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209A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209A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840478"/>
    <w:pPr>
      <w:ind w:left="720"/>
      <w:contextualSpacing/>
    </w:pPr>
  </w:style>
  <w:style w:type="table" w:styleId="a6">
    <w:name w:val="Table Grid"/>
    <w:basedOn w:val="a3"/>
    <w:uiPriority w:val="59"/>
    <w:rsid w:val="003D6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0E54C2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1">
    <w:name w:val="Body Text"/>
    <w:basedOn w:val="a0"/>
    <w:link w:val="a7"/>
    <w:unhideWhenUsed/>
    <w:rsid w:val="000E54C2"/>
    <w:pPr>
      <w:spacing w:after="120"/>
    </w:pPr>
  </w:style>
  <w:style w:type="character" w:customStyle="1" w:styleId="a7">
    <w:name w:val="Основной текст Знак"/>
    <w:basedOn w:val="a2"/>
    <w:link w:val="a1"/>
    <w:rsid w:val="000E54C2"/>
  </w:style>
  <w:style w:type="paragraph" w:customStyle="1" w:styleId="Standard">
    <w:name w:val="Standard"/>
    <w:rsid w:val="00A71F56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paragraph" w:styleId="a8">
    <w:name w:val="header"/>
    <w:basedOn w:val="a0"/>
    <w:link w:val="a9"/>
    <w:unhideWhenUsed/>
    <w:rsid w:val="0083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835EA7"/>
  </w:style>
  <w:style w:type="paragraph" w:styleId="aa">
    <w:name w:val="footer"/>
    <w:basedOn w:val="a0"/>
    <w:link w:val="ab"/>
    <w:uiPriority w:val="99"/>
    <w:unhideWhenUsed/>
    <w:rsid w:val="0083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835EA7"/>
  </w:style>
  <w:style w:type="paragraph" w:styleId="ac">
    <w:name w:val="Balloon Text"/>
    <w:basedOn w:val="a0"/>
    <w:link w:val="ad"/>
    <w:uiPriority w:val="99"/>
    <w:semiHidden/>
    <w:unhideWhenUsed/>
    <w:rsid w:val="008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35EA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692244"/>
    <w:pPr>
      <w:ind w:left="112"/>
    </w:pPr>
    <w:rPr>
      <w:rFonts w:ascii="Cambria" w:eastAsia="Cambria" w:hAnsi="Cambria" w:cs="Cambria"/>
      <w:sz w:val="26"/>
      <w:szCs w:val="26"/>
    </w:rPr>
  </w:style>
  <w:style w:type="character" w:styleId="ae">
    <w:name w:val="Emphasis"/>
    <w:qFormat/>
    <w:rsid w:val="00692244"/>
    <w:rPr>
      <w:i/>
      <w:iCs/>
    </w:rPr>
  </w:style>
  <w:style w:type="paragraph" w:styleId="af">
    <w:name w:val="Normal (Web)"/>
    <w:aliases w:val=" Знак Знак"/>
    <w:basedOn w:val="a0"/>
    <w:uiPriority w:val="99"/>
    <w:rsid w:val="00CA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3658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10">
    <w:name w:val="c10"/>
    <w:basedOn w:val="a2"/>
    <w:rsid w:val="003658CD"/>
  </w:style>
  <w:style w:type="paragraph" w:customStyle="1" w:styleId="21">
    <w:name w:val="Основной текст с отступом 21"/>
    <w:basedOn w:val="a0"/>
    <w:rsid w:val="003658CD"/>
    <w:pPr>
      <w:widowControl w:val="0"/>
      <w:tabs>
        <w:tab w:val="left" w:pos="3591"/>
      </w:tabs>
      <w:suppressAutoHyphens/>
      <w:spacing w:after="0" w:line="240" w:lineRule="auto"/>
      <w:ind w:left="18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2"/>
    <w:link w:val="2"/>
    <w:rsid w:val="0082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209A4"/>
    <w:rPr>
      <w:rFonts w:ascii="Times New Roman" w:eastAsia="SimSun" w:hAnsi="Times New Roman" w:cs="Times New Roman"/>
      <w:b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2"/>
    <w:link w:val="4"/>
    <w:uiPriority w:val="9"/>
    <w:rsid w:val="008209A4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uiPriority w:val="9"/>
    <w:rsid w:val="008209A4"/>
    <w:rPr>
      <w:rFonts w:ascii="Times New Roman" w:eastAsia="SimSun" w:hAnsi="Times New Roman" w:cs="Times New Roman"/>
      <w:b/>
      <w:color w:val="000000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uiPriority w:val="9"/>
    <w:semiHidden/>
    <w:rsid w:val="008209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8209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8209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209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footnote text"/>
    <w:basedOn w:val="a0"/>
    <w:link w:val="af2"/>
    <w:unhideWhenUsed/>
    <w:rsid w:val="008209A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rsid w:val="008209A4"/>
    <w:rPr>
      <w:sz w:val="20"/>
      <w:szCs w:val="20"/>
    </w:rPr>
  </w:style>
  <w:style w:type="character" w:styleId="af3">
    <w:name w:val="footnote reference"/>
    <w:basedOn w:val="a2"/>
    <w:semiHidden/>
    <w:unhideWhenUsed/>
    <w:rsid w:val="008209A4"/>
    <w:rPr>
      <w:vertAlign w:val="superscript"/>
    </w:rPr>
  </w:style>
  <w:style w:type="paragraph" w:styleId="22">
    <w:name w:val="Body Text Indent 2"/>
    <w:basedOn w:val="a0"/>
    <w:link w:val="23"/>
    <w:uiPriority w:val="99"/>
    <w:unhideWhenUsed/>
    <w:rsid w:val="008209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82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2"/>
    <w:uiPriority w:val="22"/>
    <w:qFormat/>
    <w:rsid w:val="008209A4"/>
    <w:rPr>
      <w:b/>
      <w:bCs/>
    </w:rPr>
  </w:style>
  <w:style w:type="paragraph" w:customStyle="1" w:styleId="31">
    <w:name w:val="Обычный (веб)3"/>
    <w:basedOn w:val="a0"/>
    <w:rsid w:val="008209A4"/>
    <w:pPr>
      <w:widowControl w:val="0"/>
      <w:suppressAutoHyphens/>
      <w:spacing w:before="280" w:after="288" w:line="288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Абзац списка1"/>
    <w:basedOn w:val="a0"/>
    <w:rsid w:val="008209A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WW8Num1z0">
    <w:name w:val="WW8Num1z0"/>
    <w:rsid w:val="008209A4"/>
    <w:rPr>
      <w:rFonts w:ascii="Symbol" w:hAnsi="Symbol" w:cs="Symbol"/>
    </w:rPr>
  </w:style>
  <w:style w:type="character" w:customStyle="1" w:styleId="WW8Num1z1">
    <w:name w:val="WW8Num1z1"/>
    <w:rsid w:val="008209A4"/>
    <w:rPr>
      <w:rFonts w:ascii="OpenSymbol" w:hAnsi="OpenSymbol" w:cs="Courier New"/>
    </w:rPr>
  </w:style>
  <w:style w:type="character" w:customStyle="1" w:styleId="WW8Num1z2">
    <w:name w:val="WW8Num1z2"/>
    <w:rsid w:val="008209A4"/>
  </w:style>
  <w:style w:type="character" w:customStyle="1" w:styleId="WW8Num1z3">
    <w:name w:val="WW8Num1z3"/>
    <w:rsid w:val="008209A4"/>
  </w:style>
  <w:style w:type="character" w:customStyle="1" w:styleId="WW8Num1z4">
    <w:name w:val="WW8Num1z4"/>
    <w:rsid w:val="008209A4"/>
  </w:style>
  <w:style w:type="character" w:customStyle="1" w:styleId="WW8Num1z5">
    <w:name w:val="WW8Num1z5"/>
    <w:rsid w:val="008209A4"/>
  </w:style>
  <w:style w:type="character" w:customStyle="1" w:styleId="WW8Num1z6">
    <w:name w:val="WW8Num1z6"/>
    <w:rsid w:val="008209A4"/>
  </w:style>
  <w:style w:type="character" w:customStyle="1" w:styleId="WW8Num1z7">
    <w:name w:val="WW8Num1z7"/>
    <w:rsid w:val="008209A4"/>
  </w:style>
  <w:style w:type="character" w:customStyle="1" w:styleId="WW8Num1z8">
    <w:name w:val="WW8Num1z8"/>
    <w:rsid w:val="008209A4"/>
  </w:style>
  <w:style w:type="character" w:customStyle="1" w:styleId="WW8Num2z0">
    <w:name w:val="WW8Num2z0"/>
    <w:rsid w:val="008209A4"/>
    <w:rPr>
      <w:rFonts w:ascii="Symbol" w:hAnsi="Symbol" w:cs="Symbol"/>
      <w:b/>
      <w:sz w:val="24"/>
    </w:rPr>
  </w:style>
  <w:style w:type="character" w:customStyle="1" w:styleId="WW8Num2z1">
    <w:name w:val="WW8Num2z1"/>
    <w:rsid w:val="008209A4"/>
    <w:rPr>
      <w:rFonts w:ascii="OpenSymbol" w:hAnsi="OpenSymbol" w:cs="Courier New"/>
    </w:rPr>
  </w:style>
  <w:style w:type="character" w:customStyle="1" w:styleId="WW8Num2z2">
    <w:name w:val="WW8Num2z2"/>
    <w:rsid w:val="008209A4"/>
  </w:style>
  <w:style w:type="character" w:customStyle="1" w:styleId="WW8Num2z3">
    <w:name w:val="WW8Num2z3"/>
    <w:rsid w:val="008209A4"/>
  </w:style>
  <w:style w:type="character" w:customStyle="1" w:styleId="WW8Num2z4">
    <w:name w:val="WW8Num2z4"/>
    <w:rsid w:val="008209A4"/>
  </w:style>
  <w:style w:type="character" w:customStyle="1" w:styleId="WW8Num2z5">
    <w:name w:val="WW8Num2z5"/>
    <w:rsid w:val="008209A4"/>
  </w:style>
  <w:style w:type="character" w:customStyle="1" w:styleId="WW8Num2z6">
    <w:name w:val="WW8Num2z6"/>
    <w:rsid w:val="008209A4"/>
  </w:style>
  <w:style w:type="character" w:customStyle="1" w:styleId="WW8Num2z7">
    <w:name w:val="WW8Num2z7"/>
    <w:rsid w:val="008209A4"/>
  </w:style>
  <w:style w:type="character" w:customStyle="1" w:styleId="WW8Num2z8">
    <w:name w:val="WW8Num2z8"/>
    <w:rsid w:val="008209A4"/>
  </w:style>
  <w:style w:type="character" w:customStyle="1" w:styleId="WW8Num3z0">
    <w:name w:val="WW8Num3z0"/>
    <w:rsid w:val="008209A4"/>
    <w:rPr>
      <w:rFonts w:ascii="Symbol" w:hAnsi="Symbol" w:cs="Symbol"/>
    </w:rPr>
  </w:style>
  <w:style w:type="character" w:customStyle="1" w:styleId="WW8Num3z1">
    <w:name w:val="WW8Num3z1"/>
    <w:rsid w:val="008209A4"/>
    <w:rPr>
      <w:rFonts w:ascii="OpenSymbol" w:hAnsi="OpenSymbol" w:cs="Courier New"/>
    </w:rPr>
  </w:style>
  <w:style w:type="character" w:customStyle="1" w:styleId="WW8Num3z3">
    <w:name w:val="WW8Num3z3"/>
    <w:rsid w:val="008209A4"/>
    <w:rPr>
      <w:rFonts w:ascii="Symbol" w:hAnsi="Symbol" w:cs="OpenSymbol"/>
    </w:rPr>
  </w:style>
  <w:style w:type="character" w:customStyle="1" w:styleId="WW8Num4z0">
    <w:name w:val="WW8Num4z0"/>
    <w:rsid w:val="008209A4"/>
    <w:rPr>
      <w:rFonts w:ascii="Symbol" w:hAnsi="Symbol" w:cs="Symbol"/>
    </w:rPr>
  </w:style>
  <w:style w:type="character" w:customStyle="1" w:styleId="WW8Num4z1">
    <w:name w:val="WW8Num4z1"/>
    <w:rsid w:val="008209A4"/>
    <w:rPr>
      <w:rFonts w:ascii="OpenSymbol" w:hAnsi="OpenSymbol" w:cs="Courier New"/>
    </w:rPr>
  </w:style>
  <w:style w:type="character" w:customStyle="1" w:styleId="WW8Num4z2">
    <w:name w:val="WW8Num4z2"/>
    <w:rsid w:val="008209A4"/>
    <w:rPr>
      <w:rFonts w:ascii="Wingdings" w:hAnsi="Wingdings" w:cs="Wingdings"/>
    </w:rPr>
  </w:style>
  <w:style w:type="character" w:customStyle="1" w:styleId="WW8Num5z0">
    <w:name w:val="WW8Num5z0"/>
    <w:rsid w:val="008209A4"/>
    <w:rPr>
      <w:rFonts w:ascii="Symbol" w:hAnsi="Symbol" w:cs="Symbol"/>
    </w:rPr>
  </w:style>
  <w:style w:type="character" w:customStyle="1" w:styleId="WW8Num5z1">
    <w:name w:val="WW8Num5z1"/>
    <w:rsid w:val="008209A4"/>
    <w:rPr>
      <w:rFonts w:ascii="OpenSymbol" w:hAnsi="OpenSymbol" w:cs="Courier New"/>
    </w:rPr>
  </w:style>
  <w:style w:type="character" w:customStyle="1" w:styleId="WW8Num5z2">
    <w:name w:val="WW8Num5z2"/>
    <w:rsid w:val="008209A4"/>
    <w:rPr>
      <w:rFonts w:ascii="Wingdings" w:hAnsi="Wingdings" w:cs="Wingdings"/>
    </w:rPr>
  </w:style>
  <w:style w:type="character" w:customStyle="1" w:styleId="WW8Num6z0">
    <w:name w:val="WW8Num6z0"/>
    <w:rsid w:val="008209A4"/>
    <w:rPr>
      <w:rFonts w:ascii="Symbol" w:hAnsi="Symbol" w:cs="Symbol"/>
    </w:rPr>
  </w:style>
  <w:style w:type="character" w:customStyle="1" w:styleId="WW8Num6z1">
    <w:name w:val="WW8Num6z1"/>
    <w:rsid w:val="008209A4"/>
    <w:rPr>
      <w:rFonts w:ascii="OpenSymbol" w:hAnsi="OpenSymbol" w:cs="OpenSymbol"/>
    </w:rPr>
  </w:style>
  <w:style w:type="character" w:customStyle="1" w:styleId="WW8Num6z2">
    <w:name w:val="WW8Num6z2"/>
    <w:rsid w:val="008209A4"/>
    <w:rPr>
      <w:rFonts w:ascii="Wingdings" w:hAnsi="Wingdings" w:cs="Wingdings"/>
    </w:rPr>
  </w:style>
  <w:style w:type="character" w:customStyle="1" w:styleId="WW8Num7z0">
    <w:name w:val="WW8Num7z0"/>
    <w:rsid w:val="008209A4"/>
    <w:rPr>
      <w:rFonts w:ascii="Symbol" w:hAnsi="Symbol" w:cs="Symbol"/>
    </w:rPr>
  </w:style>
  <w:style w:type="character" w:customStyle="1" w:styleId="WW8Num7z1">
    <w:name w:val="WW8Num7z1"/>
    <w:rsid w:val="008209A4"/>
    <w:rPr>
      <w:rFonts w:ascii="OpenSymbol" w:hAnsi="OpenSymbol" w:cs="OpenSymbol"/>
    </w:rPr>
  </w:style>
  <w:style w:type="character" w:customStyle="1" w:styleId="WW8Num7z2">
    <w:name w:val="WW8Num7z2"/>
    <w:rsid w:val="008209A4"/>
    <w:rPr>
      <w:rFonts w:ascii="Wingdings" w:hAnsi="Wingdings" w:cs="Wingdings"/>
    </w:rPr>
  </w:style>
  <w:style w:type="character" w:customStyle="1" w:styleId="WW8Num8z0">
    <w:name w:val="WW8Num8z0"/>
    <w:rsid w:val="008209A4"/>
    <w:rPr>
      <w:rFonts w:ascii="Times New Roman" w:hAnsi="Times New Roman" w:cs="Times New Roman"/>
    </w:rPr>
  </w:style>
  <w:style w:type="character" w:customStyle="1" w:styleId="WW8Num8z1">
    <w:name w:val="WW8Num8z1"/>
    <w:rsid w:val="008209A4"/>
    <w:rPr>
      <w:rFonts w:ascii="OpenSymbol" w:hAnsi="OpenSymbol" w:cs="OpenSymbol"/>
    </w:rPr>
  </w:style>
  <w:style w:type="character" w:customStyle="1" w:styleId="WW8Num8z2">
    <w:name w:val="WW8Num8z2"/>
    <w:rsid w:val="008209A4"/>
    <w:rPr>
      <w:rFonts w:ascii="Wingdings" w:hAnsi="Wingdings" w:cs="Wingdings"/>
    </w:rPr>
  </w:style>
  <w:style w:type="character" w:customStyle="1" w:styleId="WW8Num9z0">
    <w:name w:val="WW8Num9z0"/>
    <w:rsid w:val="008209A4"/>
    <w:rPr>
      <w:rFonts w:ascii="Symbol" w:hAnsi="Symbol" w:cs="Symbol"/>
    </w:rPr>
  </w:style>
  <w:style w:type="character" w:customStyle="1" w:styleId="WW8Num9z1">
    <w:name w:val="WW8Num9z1"/>
    <w:rsid w:val="008209A4"/>
    <w:rPr>
      <w:rFonts w:ascii="OpenSymbol" w:hAnsi="OpenSymbol" w:cs="OpenSymbol"/>
    </w:rPr>
  </w:style>
  <w:style w:type="character" w:customStyle="1" w:styleId="WW8Num9z2">
    <w:name w:val="WW8Num9z2"/>
    <w:rsid w:val="008209A4"/>
    <w:rPr>
      <w:rFonts w:ascii="Wingdings" w:hAnsi="Wingdings" w:cs="Wingdings"/>
    </w:rPr>
  </w:style>
  <w:style w:type="character" w:customStyle="1" w:styleId="WW8Num10z0">
    <w:name w:val="WW8Num10z0"/>
    <w:rsid w:val="008209A4"/>
    <w:rPr>
      <w:rFonts w:ascii="Wingdings" w:hAnsi="Wingdings" w:cs="Wingdings"/>
    </w:rPr>
  </w:style>
  <w:style w:type="character" w:customStyle="1" w:styleId="WW8Num10z1">
    <w:name w:val="WW8Num10z1"/>
    <w:rsid w:val="008209A4"/>
    <w:rPr>
      <w:rFonts w:ascii="Courier New" w:hAnsi="Courier New" w:cs="Courier New"/>
    </w:rPr>
  </w:style>
  <w:style w:type="character" w:customStyle="1" w:styleId="WW8Num10z2">
    <w:name w:val="WW8Num10z2"/>
    <w:rsid w:val="008209A4"/>
    <w:rPr>
      <w:rFonts w:ascii="Wingdings" w:hAnsi="Wingdings" w:cs="Wingdings"/>
    </w:rPr>
  </w:style>
  <w:style w:type="character" w:customStyle="1" w:styleId="WW8Num11z0">
    <w:name w:val="WW8Num11z0"/>
    <w:rsid w:val="008209A4"/>
    <w:rPr>
      <w:rFonts w:ascii="Wingdings" w:hAnsi="Wingdings" w:cs="Wingdings"/>
    </w:rPr>
  </w:style>
  <w:style w:type="character" w:customStyle="1" w:styleId="WW8Num11z1">
    <w:name w:val="WW8Num11z1"/>
    <w:rsid w:val="008209A4"/>
    <w:rPr>
      <w:rFonts w:ascii="Courier New" w:hAnsi="Courier New" w:cs="Courier New"/>
    </w:rPr>
  </w:style>
  <w:style w:type="character" w:customStyle="1" w:styleId="WW8Num11z2">
    <w:name w:val="WW8Num11z2"/>
    <w:rsid w:val="008209A4"/>
    <w:rPr>
      <w:rFonts w:ascii="Wingdings" w:hAnsi="Wingdings" w:cs="Wingdings"/>
    </w:rPr>
  </w:style>
  <w:style w:type="character" w:customStyle="1" w:styleId="WW8Num12z0">
    <w:name w:val="WW8Num12z0"/>
    <w:rsid w:val="008209A4"/>
    <w:rPr>
      <w:rFonts w:ascii="Symbol" w:hAnsi="Symbol" w:cs="Symbol"/>
    </w:rPr>
  </w:style>
  <w:style w:type="character" w:customStyle="1" w:styleId="WW8Num12z1">
    <w:name w:val="WW8Num12z1"/>
    <w:rsid w:val="008209A4"/>
    <w:rPr>
      <w:rFonts w:ascii="Courier New" w:hAnsi="Courier New" w:cs="Courier New"/>
    </w:rPr>
  </w:style>
  <w:style w:type="character" w:customStyle="1" w:styleId="WW8Num12z2">
    <w:name w:val="WW8Num12z2"/>
    <w:rsid w:val="008209A4"/>
    <w:rPr>
      <w:rFonts w:ascii="Wingdings" w:hAnsi="Wingdings" w:cs="Wingdings"/>
    </w:rPr>
  </w:style>
  <w:style w:type="character" w:customStyle="1" w:styleId="WW8Num13z0">
    <w:name w:val="WW8Num13z0"/>
    <w:rsid w:val="008209A4"/>
    <w:rPr>
      <w:rFonts w:ascii="Symbol" w:hAnsi="Symbol" w:cs="Symbol"/>
    </w:rPr>
  </w:style>
  <w:style w:type="character" w:customStyle="1" w:styleId="WW8Num13z1">
    <w:name w:val="WW8Num13z1"/>
    <w:rsid w:val="008209A4"/>
    <w:rPr>
      <w:rFonts w:ascii="Courier New" w:hAnsi="Courier New" w:cs="Courier New"/>
    </w:rPr>
  </w:style>
  <w:style w:type="character" w:customStyle="1" w:styleId="WW8Num13z2">
    <w:name w:val="WW8Num13z2"/>
    <w:rsid w:val="008209A4"/>
    <w:rPr>
      <w:rFonts w:ascii="Wingdings" w:hAnsi="Wingdings" w:cs="Wingdings"/>
    </w:rPr>
  </w:style>
  <w:style w:type="character" w:customStyle="1" w:styleId="WW8Num13z3">
    <w:name w:val="WW8Num13z3"/>
    <w:rsid w:val="008209A4"/>
  </w:style>
  <w:style w:type="character" w:customStyle="1" w:styleId="WW8Num13z4">
    <w:name w:val="WW8Num13z4"/>
    <w:rsid w:val="008209A4"/>
  </w:style>
  <w:style w:type="character" w:customStyle="1" w:styleId="WW8Num13z5">
    <w:name w:val="WW8Num13z5"/>
    <w:rsid w:val="008209A4"/>
  </w:style>
  <w:style w:type="character" w:customStyle="1" w:styleId="WW8Num13z6">
    <w:name w:val="WW8Num13z6"/>
    <w:rsid w:val="008209A4"/>
  </w:style>
  <w:style w:type="character" w:customStyle="1" w:styleId="WW8Num13z7">
    <w:name w:val="WW8Num13z7"/>
    <w:rsid w:val="008209A4"/>
  </w:style>
  <w:style w:type="character" w:customStyle="1" w:styleId="WW8Num13z8">
    <w:name w:val="WW8Num13z8"/>
    <w:rsid w:val="008209A4"/>
  </w:style>
  <w:style w:type="character" w:customStyle="1" w:styleId="WW8Num14z0">
    <w:name w:val="WW8Num14z0"/>
    <w:rsid w:val="008209A4"/>
    <w:rPr>
      <w:rFonts w:ascii="Symbol" w:hAnsi="Symbol" w:cs="Symbol"/>
    </w:rPr>
  </w:style>
  <w:style w:type="character" w:customStyle="1" w:styleId="WW8Num14z1">
    <w:name w:val="WW8Num14z1"/>
    <w:rsid w:val="008209A4"/>
    <w:rPr>
      <w:rFonts w:ascii="Courier New" w:hAnsi="Courier New" w:cs="Courier New"/>
    </w:rPr>
  </w:style>
  <w:style w:type="character" w:customStyle="1" w:styleId="WW8Num14z2">
    <w:name w:val="WW8Num14z2"/>
    <w:rsid w:val="008209A4"/>
    <w:rPr>
      <w:rFonts w:ascii="Wingdings" w:hAnsi="Wingdings" w:cs="Wingdings"/>
    </w:rPr>
  </w:style>
  <w:style w:type="character" w:customStyle="1" w:styleId="WW8Num15z0">
    <w:name w:val="WW8Num15z0"/>
    <w:rsid w:val="008209A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209A4"/>
    <w:rPr>
      <w:rFonts w:ascii="Courier New" w:hAnsi="Courier New" w:cs="Courier New"/>
    </w:rPr>
  </w:style>
  <w:style w:type="character" w:customStyle="1" w:styleId="WW8Num15z2">
    <w:name w:val="WW8Num15z2"/>
    <w:rsid w:val="008209A4"/>
    <w:rPr>
      <w:rFonts w:ascii="Wingdings" w:hAnsi="Wingdings" w:cs="Wingdings"/>
    </w:rPr>
  </w:style>
  <w:style w:type="character" w:customStyle="1" w:styleId="WW8Num16z0">
    <w:name w:val="WW8Num16z0"/>
    <w:rsid w:val="008209A4"/>
    <w:rPr>
      <w:rFonts w:ascii="Wingdings" w:hAnsi="Wingdings" w:cs="Wingdings"/>
    </w:rPr>
  </w:style>
  <w:style w:type="character" w:customStyle="1" w:styleId="WW8Num16z1">
    <w:name w:val="WW8Num16z1"/>
    <w:rsid w:val="008209A4"/>
    <w:rPr>
      <w:rFonts w:ascii="OpenSymbol" w:hAnsi="OpenSymbol" w:cs="OpenSymbol"/>
    </w:rPr>
  </w:style>
  <w:style w:type="character" w:customStyle="1" w:styleId="WW8Num16z2">
    <w:name w:val="WW8Num16z2"/>
    <w:rsid w:val="008209A4"/>
    <w:rPr>
      <w:rFonts w:ascii="Wingdings" w:hAnsi="Wingdings" w:cs="Wingdings"/>
    </w:rPr>
  </w:style>
  <w:style w:type="character" w:customStyle="1" w:styleId="WW8Num17z0">
    <w:name w:val="WW8Num17z0"/>
    <w:rsid w:val="008209A4"/>
    <w:rPr>
      <w:rFonts w:ascii="Wingdings" w:hAnsi="Wingdings" w:cs="Wingdings"/>
    </w:rPr>
  </w:style>
  <w:style w:type="character" w:customStyle="1" w:styleId="WW8Num17z1">
    <w:name w:val="WW8Num17z1"/>
    <w:rsid w:val="008209A4"/>
    <w:rPr>
      <w:rFonts w:ascii="OpenSymbol" w:hAnsi="OpenSymbol" w:cs="OpenSymbol"/>
    </w:rPr>
  </w:style>
  <w:style w:type="character" w:customStyle="1" w:styleId="WW8Num17z2">
    <w:name w:val="WW8Num17z2"/>
    <w:rsid w:val="008209A4"/>
    <w:rPr>
      <w:rFonts w:ascii="Wingdings" w:hAnsi="Wingdings" w:cs="Wingdings"/>
    </w:rPr>
  </w:style>
  <w:style w:type="character" w:customStyle="1" w:styleId="WW8Num18z0">
    <w:name w:val="WW8Num18z0"/>
    <w:rsid w:val="008209A4"/>
    <w:rPr>
      <w:rFonts w:ascii="Symbol" w:hAnsi="Symbol" w:cs="Symbol"/>
    </w:rPr>
  </w:style>
  <w:style w:type="character" w:customStyle="1" w:styleId="WW8Num18z1">
    <w:name w:val="WW8Num18z1"/>
    <w:rsid w:val="008209A4"/>
    <w:rPr>
      <w:rFonts w:ascii="Courier New" w:hAnsi="Courier New" w:cs="Courier New"/>
    </w:rPr>
  </w:style>
  <w:style w:type="character" w:customStyle="1" w:styleId="WW8Num18z2">
    <w:name w:val="WW8Num18z2"/>
    <w:rsid w:val="008209A4"/>
    <w:rPr>
      <w:rFonts w:ascii="Wingdings" w:hAnsi="Wingdings" w:cs="Wingdings"/>
    </w:rPr>
  </w:style>
  <w:style w:type="character" w:customStyle="1" w:styleId="WW8Num19z0">
    <w:name w:val="WW8Num19z0"/>
    <w:rsid w:val="008209A4"/>
    <w:rPr>
      <w:rFonts w:ascii="Symbol" w:hAnsi="Symbol" w:cs="Symbol"/>
    </w:rPr>
  </w:style>
  <w:style w:type="character" w:customStyle="1" w:styleId="WW8Num19z1">
    <w:name w:val="WW8Num19z1"/>
    <w:rsid w:val="008209A4"/>
    <w:rPr>
      <w:rFonts w:ascii="Courier New" w:hAnsi="Courier New" w:cs="Courier New"/>
    </w:rPr>
  </w:style>
  <w:style w:type="character" w:customStyle="1" w:styleId="WW8Num20z0">
    <w:name w:val="WW8Num20z0"/>
    <w:rsid w:val="008209A4"/>
    <w:rPr>
      <w:rFonts w:ascii="Wingdings" w:hAnsi="Wingdings" w:cs="Wingdings"/>
    </w:rPr>
  </w:style>
  <w:style w:type="character" w:customStyle="1" w:styleId="WW8Num20z1">
    <w:name w:val="WW8Num20z1"/>
    <w:rsid w:val="008209A4"/>
    <w:rPr>
      <w:rFonts w:ascii="Wingdings" w:hAnsi="Wingdings" w:cs="Courier New"/>
    </w:rPr>
  </w:style>
  <w:style w:type="character" w:customStyle="1" w:styleId="WW8Num21z0">
    <w:name w:val="WW8Num21z0"/>
    <w:rsid w:val="008209A4"/>
    <w:rPr>
      <w:rFonts w:ascii="Wingdings 2" w:hAnsi="Wingdings 2" w:cs="OpenSymbol"/>
    </w:rPr>
  </w:style>
  <w:style w:type="character" w:customStyle="1" w:styleId="WW8Num21z1">
    <w:name w:val="WW8Num21z1"/>
    <w:rsid w:val="008209A4"/>
    <w:rPr>
      <w:rFonts w:ascii="Wingdings" w:hAnsi="Wingdings" w:cs="Wingdings"/>
    </w:rPr>
  </w:style>
  <w:style w:type="character" w:customStyle="1" w:styleId="WW8Num22z0">
    <w:name w:val="WW8Num22z0"/>
    <w:rsid w:val="008209A4"/>
    <w:rPr>
      <w:rFonts w:ascii="Wingdings" w:hAnsi="Wingdings" w:cs="Wingdings"/>
      <w:color w:val="000000"/>
      <w:sz w:val="24"/>
    </w:rPr>
  </w:style>
  <w:style w:type="character" w:customStyle="1" w:styleId="WW8Num22z1">
    <w:name w:val="WW8Num22z1"/>
    <w:rsid w:val="008209A4"/>
    <w:rPr>
      <w:rFonts w:ascii="Courier New" w:hAnsi="Courier New" w:cs="Courier New"/>
    </w:rPr>
  </w:style>
  <w:style w:type="character" w:customStyle="1" w:styleId="WW8Num23z0">
    <w:name w:val="WW8Num23z0"/>
    <w:rsid w:val="008209A4"/>
    <w:rPr>
      <w:rFonts w:ascii="Wingdings" w:hAnsi="Wingdings" w:cs="Wingdings"/>
      <w:color w:val="000000"/>
      <w:sz w:val="24"/>
    </w:rPr>
  </w:style>
  <w:style w:type="character" w:customStyle="1" w:styleId="WW8Num23z1">
    <w:name w:val="WW8Num23z1"/>
    <w:rsid w:val="008209A4"/>
    <w:rPr>
      <w:rFonts w:ascii="Courier New" w:hAnsi="Courier New" w:cs="Courier New"/>
    </w:rPr>
  </w:style>
  <w:style w:type="character" w:customStyle="1" w:styleId="WW8Num24z0">
    <w:name w:val="WW8Num24z0"/>
    <w:rsid w:val="008209A4"/>
    <w:rPr>
      <w:rFonts w:ascii="Wingdings" w:hAnsi="Wingdings" w:cs="Wingdings"/>
      <w:color w:val="000000"/>
      <w:sz w:val="24"/>
    </w:rPr>
  </w:style>
  <w:style w:type="character" w:customStyle="1" w:styleId="WW8Num24z1">
    <w:name w:val="WW8Num24z1"/>
    <w:rsid w:val="008209A4"/>
    <w:rPr>
      <w:rFonts w:ascii="Courier New" w:hAnsi="Courier New" w:cs="Courier New"/>
    </w:rPr>
  </w:style>
  <w:style w:type="character" w:customStyle="1" w:styleId="WW8Num25z0">
    <w:name w:val="WW8Num25z0"/>
    <w:rsid w:val="008209A4"/>
    <w:rPr>
      <w:rFonts w:ascii="Symbol" w:hAnsi="Symbol" w:cs="Symbol"/>
      <w:color w:val="000000"/>
      <w:sz w:val="24"/>
    </w:rPr>
  </w:style>
  <w:style w:type="character" w:customStyle="1" w:styleId="WW8Num25z1">
    <w:name w:val="WW8Num25z1"/>
    <w:rsid w:val="008209A4"/>
    <w:rPr>
      <w:rFonts w:ascii="Courier New" w:hAnsi="Courier New" w:cs="Courier New"/>
    </w:rPr>
  </w:style>
  <w:style w:type="character" w:customStyle="1" w:styleId="WW8Num26z0">
    <w:name w:val="WW8Num26z0"/>
    <w:rsid w:val="008209A4"/>
    <w:rPr>
      <w:rFonts w:ascii="Wingdings" w:hAnsi="Wingdings" w:cs="Wingdings"/>
      <w:color w:val="000000"/>
      <w:sz w:val="24"/>
    </w:rPr>
  </w:style>
  <w:style w:type="character" w:customStyle="1" w:styleId="WW8Num26z1">
    <w:name w:val="WW8Num26z1"/>
    <w:rsid w:val="008209A4"/>
    <w:rPr>
      <w:rFonts w:ascii="Courier New" w:hAnsi="Courier New" w:cs="Courier New"/>
    </w:rPr>
  </w:style>
  <w:style w:type="character" w:customStyle="1" w:styleId="WW8Num27z0">
    <w:name w:val="WW8Num27z0"/>
    <w:rsid w:val="008209A4"/>
    <w:rPr>
      <w:rFonts w:eastAsia="SimSun" w:cs="Times New Roman"/>
    </w:rPr>
  </w:style>
  <w:style w:type="character" w:customStyle="1" w:styleId="WW8Num27z1">
    <w:name w:val="WW8Num27z1"/>
    <w:rsid w:val="008209A4"/>
    <w:rPr>
      <w:rFonts w:ascii="Courier New" w:hAnsi="Courier New" w:cs="Courier New"/>
    </w:rPr>
  </w:style>
  <w:style w:type="character" w:customStyle="1" w:styleId="WW8Num28z0">
    <w:name w:val="WW8Num28z0"/>
    <w:rsid w:val="008209A4"/>
    <w:rPr>
      <w:rFonts w:ascii="Wingdings" w:hAnsi="Wingdings" w:cs="Wingdings"/>
    </w:rPr>
  </w:style>
  <w:style w:type="character" w:customStyle="1" w:styleId="WW8Num28z1">
    <w:name w:val="WW8Num28z1"/>
    <w:rsid w:val="008209A4"/>
    <w:rPr>
      <w:rFonts w:ascii="Courier New" w:hAnsi="Courier New" w:cs="Courier New"/>
    </w:rPr>
  </w:style>
  <w:style w:type="character" w:customStyle="1" w:styleId="WW8Num29z0">
    <w:name w:val="WW8Num29z0"/>
    <w:rsid w:val="008209A4"/>
    <w:rPr>
      <w:rFonts w:ascii="Symbol" w:hAnsi="Symbol" w:cs="Symbol"/>
    </w:rPr>
  </w:style>
  <w:style w:type="character" w:customStyle="1" w:styleId="WW8Num29z1">
    <w:name w:val="WW8Num29z1"/>
    <w:rsid w:val="008209A4"/>
    <w:rPr>
      <w:rFonts w:ascii="Courier New" w:hAnsi="Courier New" w:cs="Courier New"/>
    </w:rPr>
  </w:style>
  <w:style w:type="character" w:customStyle="1" w:styleId="WW8Num30z0">
    <w:name w:val="WW8Num30z0"/>
    <w:rsid w:val="008209A4"/>
    <w:rPr>
      <w:rFonts w:ascii="Symbol" w:hAnsi="Symbol" w:cs="Symbol"/>
    </w:rPr>
  </w:style>
  <w:style w:type="character" w:customStyle="1" w:styleId="WW8Num30z1">
    <w:name w:val="WW8Num30z1"/>
    <w:rsid w:val="008209A4"/>
    <w:rPr>
      <w:rFonts w:ascii="Courier New" w:hAnsi="Courier New" w:cs="Courier New"/>
    </w:rPr>
  </w:style>
  <w:style w:type="character" w:customStyle="1" w:styleId="WW8Num31z0">
    <w:name w:val="WW8Num31z0"/>
    <w:rsid w:val="008209A4"/>
    <w:rPr>
      <w:rFonts w:ascii="Wingdings" w:hAnsi="Wingdings" w:cs="Wingdings"/>
    </w:rPr>
  </w:style>
  <w:style w:type="character" w:customStyle="1" w:styleId="WW8Num31z1">
    <w:name w:val="WW8Num31z1"/>
    <w:rsid w:val="008209A4"/>
    <w:rPr>
      <w:rFonts w:ascii="Courier New" w:hAnsi="Courier New" w:cs="Courier New"/>
    </w:rPr>
  </w:style>
  <w:style w:type="character" w:customStyle="1" w:styleId="WW8Num32z0">
    <w:name w:val="WW8Num32z0"/>
    <w:rsid w:val="008209A4"/>
    <w:rPr>
      <w:rFonts w:ascii="Symbol" w:hAnsi="Symbol" w:cs="Symbol"/>
    </w:rPr>
  </w:style>
  <w:style w:type="character" w:customStyle="1" w:styleId="WW8Num33z0">
    <w:name w:val="WW8Num33z0"/>
    <w:rsid w:val="008209A4"/>
    <w:rPr>
      <w:rFonts w:ascii="Wingdings" w:hAnsi="Wingdings" w:cs="Wingdings"/>
    </w:rPr>
  </w:style>
  <w:style w:type="character" w:customStyle="1" w:styleId="WW8Num33z1">
    <w:name w:val="WW8Num33z1"/>
    <w:rsid w:val="008209A4"/>
    <w:rPr>
      <w:rFonts w:ascii="Courier New" w:hAnsi="Courier New" w:cs="Courier New"/>
    </w:rPr>
  </w:style>
  <w:style w:type="character" w:customStyle="1" w:styleId="WW8Num34z0">
    <w:name w:val="WW8Num34z0"/>
    <w:rsid w:val="008209A4"/>
    <w:rPr>
      <w:rFonts w:ascii="Wingdings" w:hAnsi="Wingdings" w:cs="Wingdings"/>
    </w:rPr>
  </w:style>
  <w:style w:type="character" w:customStyle="1" w:styleId="WW8Num34z1">
    <w:name w:val="WW8Num34z1"/>
    <w:rsid w:val="008209A4"/>
    <w:rPr>
      <w:rFonts w:ascii="Courier New" w:hAnsi="Courier New" w:cs="Courier New"/>
    </w:rPr>
  </w:style>
  <w:style w:type="character" w:customStyle="1" w:styleId="WW8Num35z0">
    <w:name w:val="WW8Num35z0"/>
    <w:rsid w:val="008209A4"/>
    <w:rPr>
      <w:rFonts w:ascii="Wingdings" w:hAnsi="Wingdings" w:cs="Wingdings"/>
    </w:rPr>
  </w:style>
  <w:style w:type="character" w:customStyle="1" w:styleId="WW8Num35z1">
    <w:name w:val="WW8Num35z1"/>
    <w:rsid w:val="008209A4"/>
    <w:rPr>
      <w:rFonts w:ascii="Courier New" w:hAnsi="Courier New" w:cs="Courier New"/>
    </w:rPr>
  </w:style>
  <w:style w:type="character" w:customStyle="1" w:styleId="WW8Num36z0">
    <w:name w:val="WW8Num36z0"/>
    <w:rsid w:val="008209A4"/>
    <w:rPr>
      <w:rFonts w:ascii="Wingdings" w:hAnsi="Wingdings" w:cs="Wingdings"/>
      <w:color w:val="000000"/>
      <w:sz w:val="24"/>
    </w:rPr>
  </w:style>
  <w:style w:type="character" w:customStyle="1" w:styleId="WW8Num36z1">
    <w:name w:val="WW8Num36z1"/>
    <w:rsid w:val="008209A4"/>
    <w:rPr>
      <w:rFonts w:ascii="OpenSymbol" w:hAnsi="OpenSymbol" w:cs="OpenSymbol"/>
    </w:rPr>
  </w:style>
  <w:style w:type="character" w:customStyle="1" w:styleId="WW8Num37z0">
    <w:name w:val="WW8Num37z0"/>
    <w:rsid w:val="008209A4"/>
    <w:rPr>
      <w:rFonts w:ascii="Symbol" w:hAnsi="Symbol" w:cs="Symbol"/>
    </w:rPr>
  </w:style>
  <w:style w:type="character" w:customStyle="1" w:styleId="WW8Num37z1">
    <w:name w:val="WW8Num37z1"/>
    <w:rsid w:val="008209A4"/>
    <w:rPr>
      <w:rFonts w:ascii="Courier New" w:hAnsi="Courier New" w:cs="Courier New"/>
    </w:rPr>
  </w:style>
  <w:style w:type="character" w:customStyle="1" w:styleId="WW8Num38z0">
    <w:name w:val="WW8Num38z0"/>
    <w:rsid w:val="008209A4"/>
    <w:rPr>
      <w:rFonts w:ascii="Symbol" w:hAnsi="Symbol" w:cs="Symbol"/>
    </w:rPr>
  </w:style>
  <w:style w:type="character" w:customStyle="1" w:styleId="WW8Num38z1">
    <w:name w:val="WW8Num38z1"/>
    <w:rsid w:val="008209A4"/>
    <w:rPr>
      <w:rFonts w:ascii="Courier New" w:hAnsi="Courier New" w:cs="Courier New"/>
    </w:rPr>
  </w:style>
  <w:style w:type="character" w:customStyle="1" w:styleId="WW8Num39z0">
    <w:name w:val="WW8Num39z0"/>
    <w:rsid w:val="008209A4"/>
    <w:rPr>
      <w:rFonts w:ascii="Wingdings" w:hAnsi="Wingdings" w:cs="Wingdings"/>
    </w:rPr>
  </w:style>
  <w:style w:type="character" w:customStyle="1" w:styleId="WW8Num39z1">
    <w:name w:val="WW8Num39z1"/>
    <w:rsid w:val="008209A4"/>
    <w:rPr>
      <w:rFonts w:ascii="Courier New" w:hAnsi="Courier New" w:cs="Courier New"/>
    </w:rPr>
  </w:style>
  <w:style w:type="character" w:customStyle="1" w:styleId="WW8Num40z0">
    <w:name w:val="WW8Num40z0"/>
    <w:rsid w:val="008209A4"/>
    <w:rPr>
      <w:rFonts w:ascii="Wingdings" w:hAnsi="Wingdings" w:cs="Wingdings"/>
    </w:rPr>
  </w:style>
  <w:style w:type="character" w:customStyle="1" w:styleId="WW8Num40z1">
    <w:name w:val="WW8Num40z1"/>
    <w:rsid w:val="008209A4"/>
    <w:rPr>
      <w:rFonts w:ascii="Courier New" w:hAnsi="Courier New" w:cs="Courier New"/>
    </w:rPr>
  </w:style>
  <w:style w:type="character" w:customStyle="1" w:styleId="WW8Num41z0">
    <w:name w:val="WW8Num41z0"/>
    <w:rsid w:val="008209A4"/>
    <w:rPr>
      <w:rFonts w:ascii="Wingdings" w:hAnsi="Wingdings" w:cs="Symbol"/>
    </w:rPr>
  </w:style>
  <w:style w:type="character" w:customStyle="1" w:styleId="WW8Num42z0">
    <w:name w:val="WW8Num42z0"/>
    <w:rsid w:val="008209A4"/>
    <w:rPr>
      <w:rFonts w:ascii="Symbol" w:hAnsi="Symbol" w:cs="Symbol"/>
    </w:rPr>
  </w:style>
  <w:style w:type="character" w:customStyle="1" w:styleId="WW8Num43z0">
    <w:name w:val="WW8Num43z0"/>
    <w:rsid w:val="008209A4"/>
    <w:rPr>
      <w:rFonts w:ascii="Symbol" w:hAnsi="Symbol" w:cs="Symbol"/>
    </w:rPr>
  </w:style>
  <w:style w:type="character" w:customStyle="1" w:styleId="WW8Num44z0">
    <w:name w:val="WW8Num44z0"/>
    <w:rsid w:val="008209A4"/>
    <w:rPr>
      <w:rFonts w:ascii="Symbol" w:hAnsi="Symbol" w:cs="OpenSymbol"/>
    </w:rPr>
  </w:style>
  <w:style w:type="character" w:customStyle="1" w:styleId="WW8Num45z0">
    <w:name w:val="WW8Num45z0"/>
    <w:rsid w:val="008209A4"/>
    <w:rPr>
      <w:rFonts w:ascii="Wingdings" w:hAnsi="Wingdings" w:cs="Wingdings"/>
    </w:rPr>
  </w:style>
  <w:style w:type="character" w:customStyle="1" w:styleId="WW8Num46z0">
    <w:name w:val="WW8Num46z0"/>
    <w:rsid w:val="008209A4"/>
    <w:rPr>
      <w:rFonts w:ascii="Symbol" w:hAnsi="Symbol" w:cs="Wingdings"/>
    </w:rPr>
  </w:style>
  <w:style w:type="character" w:customStyle="1" w:styleId="WW8Num47z0">
    <w:name w:val="WW8Num47z0"/>
    <w:rsid w:val="008209A4"/>
    <w:rPr>
      <w:rFonts w:ascii="Wingdings" w:hAnsi="Wingdings" w:cs="Wingdings"/>
      <w:sz w:val="24"/>
    </w:rPr>
  </w:style>
  <w:style w:type="character" w:customStyle="1" w:styleId="WW8Num48z0">
    <w:name w:val="WW8Num48z0"/>
    <w:rsid w:val="008209A4"/>
    <w:rPr>
      <w:rFonts w:ascii="Wingdings" w:hAnsi="Wingdings" w:cs="Wingdings"/>
    </w:rPr>
  </w:style>
  <w:style w:type="character" w:customStyle="1" w:styleId="WW8Num49z0">
    <w:name w:val="WW8Num49z0"/>
    <w:rsid w:val="008209A4"/>
    <w:rPr>
      <w:rFonts w:ascii="Wingdings" w:hAnsi="Wingdings" w:cs="Wingdings"/>
    </w:rPr>
  </w:style>
  <w:style w:type="character" w:customStyle="1" w:styleId="WW8Num50z0">
    <w:name w:val="WW8Num50z0"/>
    <w:rsid w:val="008209A4"/>
    <w:rPr>
      <w:rFonts w:ascii="Wingdings" w:hAnsi="Wingdings" w:cs="Wingdings"/>
    </w:rPr>
  </w:style>
  <w:style w:type="character" w:customStyle="1" w:styleId="WW8Num51z0">
    <w:name w:val="WW8Num51z0"/>
    <w:rsid w:val="008209A4"/>
    <w:rPr>
      <w:rFonts w:ascii="Wingdings" w:eastAsia="Calibri" w:hAnsi="Wingdings" w:cs="Wingdings"/>
      <w:color w:val="000000"/>
      <w:sz w:val="24"/>
    </w:rPr>
  </w:style>
  <w:style w:type="character" w:customStyle="1" w:styleId="WW8Num52z0">
    <w:name w:val="WW8Num52z0"/>
    <w:rsid w:val="008209A4"/>
    <w:rPr>
      <w:rFonts w:ascii="Times New Roman" w:hAnsi="Times New Roman" w:cs="Times New Roman"/>
    </w:rPr>
  </w:style>
  <w:style w:type="character" w:customStyle="1" w:styleId="WW8Num53z0">
    <w:name w:val="WW8Num53z0"/>
    <w:rsid w:val="008209A4"/>
    <w:rPr>
      <w:rFonts w:ascii="Wingdings" w:hAnsi="Wingdings" w:cs="Wingdings"/>
    </w:rPr>
  </w:style>
  <w:style w:type="character" w:customStyle="1" w:styleId="WW8Num53z1">
    <w:name w:val="WW8Num53z1"/>
    <w:rsid w:val="008209A4"/>
    <w:rPr>
      <w:rFonts w:ascii="Courier New" w:hAnsi="Courier New" w:cs="Courier New"/>
    </w:rPr>
  </w:style>
  <w:style w:type="character" w:customStyle="1" w:styleId="WW8Num53z3">
    <w:name w:val="WW8Num53z3"/>
    <w:rsid w:val="008209A4"/>
    <w:rPr>
      <w:rFonts w:ascii="Symbol" w:hAnsi="Symbol" w:cs="Symbol"/>
    </w:rPr>
  </w:style>
  <w:style w:type="character" w:customStyle="1" w:styleId="WW8Num54z0">
    <w:name w:val="WW8Num54z0"/>
    <w:rsid w:val="008209A4"/>
    <w:rPr>
      <w:rFonts w:ascii="Wingdings" w:hAnsi="Wingdings" w:cs="Wingdings"/>
      <w:color w:val="000000"/>
    </w:rPr>
  </w:style>
  <w:style w:type="character" w:customStyle="1" w:styleId="WW8Num55z0">
    <w:name w:val="WW8Num55z0"/>
    <w:rsid w:val="008209A4"/>
    <w:rPr>
      <w:rFonts w:ascii="Wingdings" w:hAnsi="Wingdings" w:cs="Wingdings"/>
      <w:color w:val="000000"/>
    </w:rPr>
  </w:style>
  <w:style w:type="character" w:customStyle="1" w:styleId="WW8Num56z0">
    <w:name w:val="WW8Num56z0"/>
    <w:rsid w:val="008209A4"/>
    <w:rPr>
      <w:rFonts w:ascii="Wingdings" w:hAnsi="Wingdings" w:cs="Wingdings"/>
    </w:rPr>
  </w:style>
  <w:style w:type="character" w:customStyle="1" w:styleId="WW8Num57z0">
    <w:name w:val="WW8Num57z0"/>
    <w:rsid w:val="008209A4"/>
    <w:rPr>
      <w:rFonts w:ascii="Wingdings" w:hAnsi="Wingdings" w:cs="Wingdings"/>
      <w:caps w:val="0"/>
      <w:smallCaps w:val="0"/>
      <w:color w:val="000000"/>
      <w:sz w:val="24"/>
    </w:rPr>
  </w:style>
  <w:style w:type="character" w:customStyle="1" w:styleId="WW8Num57z1">
    <w:name w:val="WW8Num57z1"/>
    <w:rsid w:val="008209A4"/>
    <w:rPr>
      <w:rFonts w:ascii="Courier New" w:hAnsi="Courier New" w:cs="Courier New"/>
    </w:rPr>
  </w:style>
  <w:style w:type="character" w:customStyle="1" w:styleId="WW8Num57z3">
    <w:name w:val="WW8Num57z3"/>
    <w:rsid w:val="008209A4"/>
    <w:rPr>
      <w:rFonts w:ascii="Symbol" w:hAnsi="Symbol" w:cs="Symbol"/>
    </w:rPr>
  </w:style>
  <w:style w:type="character" w:customStyle="1" w:styleId="WW8Num58z0">
    <w:name w:val="WW8Num58z0"/>
    <w:rsid w:val="008209A4"/>
    <w:rPr>
      <w:rFonts w:ascii="Wingdings" w:hAnsi="Wingdings" w:cs="Wingdings"/>
      <w:sz w:val="24"/>
    </w:rPr>
  </w:style>
  <w:style w:type="character" w:customStyle="1" w:styleId="WW8Num58z1">
    <w:name w:val="WW8Num58z1"/>
    <w:rsid w:val="008209A4"/>
    <w:rPr>
      <w:rFonts w:ascii="Courier New" w:hAnsi="Courier New" w:cs="Courier New"/>
    </w:rPr>
  </w:style>
  <w:style w:type="character" w:customStyle="1" w:styleId="WW8Num59z0">
    <w:name w:val="WW8Num59z0"/>
    <w:rsid w:val="008209A4"/>
    <w:rPr>
      <w:rFonts w:ascii="Symbol" w:hAnsi="Symbol" w:cs="Times New Roman"/>
    </w:rPr>
  </w:style>
  <w:style w:type="character" w:customStyle="1" w:styleId="WW8Num59z1">
    <w:name w:val="WW8Num59z1"/>
    <w:rsid w:val="008209A4"/>
    <w:rPr>
      <w:rFonts w:ascii="Courier New" w:hAnsi="Courier New" w:cs="Courier New"/>
    </w:rPr>
  </w:style>
  <w:style w:type="character" w:customStyle="1" w:styleId="WW8Num60z0">
    <w:name w:val="WW8Num60z0"/>
    <w:rsid w:val="008209A4"/>
    <w:rPr>
      <w:rFonts w:ascii="Symbol" w:hAnsi="Symbol" w:cs="Symbol"/>
    </w:rPr>
  </w:style>
  <w:style w:type="character" w:customStyle="1" w:styleId="WW8Num60z1">
    <w:name w:val="WW8Num60z1"/>
    <w:rsid w:val="008209A4"/>
    <w:rPr>
      <w:rFonts w:ascii="Courier New" w:hAnsi="Courier New" w:cs="Courier New"/>
    </w:rPr>
  </w:style>
  <w:style w:type="character" w:customStyle="1" w:styleId="WW8Num61z0">
    <w:name w:val="WW8Num61z0"/>
    <w:rsid w:val="008209A4"/>
    <w:rPr>
      <w:rFonts w:ascii="Symbol" w:hAnsi="Symbol" w:cs="Symbol"/>
    </w:rPr>
  </w:style>
  <w:style w:type="character" w:customStyle="1" w:styleId="WW8Num61z1">
    <w:name w:val="WW8Num61z1"/>
    <w:rsid w:val="008209A4"/>
    <w:rPr>
      <w:rFonts w:ascii="Courier New" w:hAnsi="Courier New" w:cs="Courier New"/>
    </w:rPr>
  </w:style>
  <w:style w:type="character" w:customStyle="1" w:styleId="WW8Num61z2">
    <w:name w:val="WW8Num61z2"/>
    <w:rsid w:val="008209A4"/>
    <w:rPr>
      <w:rFonts w:ascii="Wingdings" w:hAnsi="Wingdings" w:cs="Wingdings"/>
      <w:sz w:val="24"/>
    </w:rPr>
  </w:style>
  <w:style w:type="character" w:customStyle="1" w:styleId="WW8Num61z3">
    <w:name w:val="WW8Num61z3"/>
    <w:rsid w:val="008209A4"/>
  </w:style>
  <w:style w:type="character" w:customStyle="1" w:styleId="WW8Num61z4">
    <w:name w:val="WW8Num61z4"/>
    <w:rsid w:val="008209A4"/>
  </w:style>
  <w:style w:type="character" w:customStyle="1" w:styleId="WW8Num61z5">
    <w:name w:val="WW8Num61z5"/>
    <w:rsid w:val="008209A4"/>
  </w:style>
  <w:style w:type="character" w:customStyle="1" w:styleId="WW8Num61z6">
    <w:name w:val="WW8Num61z6"/>
    <w:rsid w:val="008209A4"/>
  </w:style>
  <w:style w:type="character" w:customStyle="1" w:styleId="WW8Num61z7">
    <w:name w:val="WW8Num61z7"/>
    <w:rsid w:val="008209A4"/>
  </w:style>
  <w:style w:type="character" w:customStyle="1" w:styleId="WW8Num61z8">
    <w:name w:val="WW8Num61z8"/>
    <w:rsid w:val="008209A4"/>
  </w:style>
  <w:style w:type="character" w:customStyle="1" w:styleId="WW8Num62z0">
    <w:name w:val="WW8Num62z0"/>
    <w:rsid w:val="008209A4"/>
    <w:rPr>
      <w:rFonts w:ascii="Symbol" w:hAnsi="Symbol" w:cs="Symbol"/>
    </w:rPr>
  </w:style>
  <w:style w:type="character" w:customStyle="1" w:styleId="WW8Num63z0">
    <w:name w:val="WW8Num63z0"/>
    <w:rsid w:val="008209A4"/>
    <w:rPr>
      <w:rFonts w:ascii="Symbol" w:hAnsi="Symbol" w:cs="Symbol"/>
      <w:sz w:val="20"/>
    </w:rPr>
  </w:style>
  <w:style w:type="character" w:customStyle="1" w:styleId="WW8Num63z1">
    <w:name w:val="WW8Num63z1"/>
    <w:rsid w:val="008209A4"/>
    <w:rPr>
      <w:rFonts w:ascii="Courier New" w:hAnsi="Courier New" w:cs="Courier New"/>
    </w:rPr>
  </w:style>
  <w:style w:type="character" w:customStyle="1" w:styleId="WW8Num63z2">
    <w:name w:val="WW8Num63z2"/>
    <w:rsid w:val="008209A4"/>
    <w:rPr>
      <w:rFonts w:ascii="Wingdings" w:hAnsi="Wingdings" w:cs="Wingdings"/>
      <w:sz w:val="20"/>
    </w:rPr>
  </w:style>
  <w:style w:type="character" w:customStyle="1" w:styleId="WW8Num63z3">
    <w:name w:val="WW8Num63z3"/>
    <w:rsid w:val="008209A4"/>
    <w:rPr>
      <w:rFonts w:ascii="Symbol" w:hAnsi="Symbol" w:cs="Symbol"/>
    </w:rPr>
  </w:style>
  <w:style w:type="character" w:customStyle="1" w:styleId="WW8Num63z4">
    <w:name w:val="WW8Num63z4"/>
    <w:rsid w:val="008209A4"/>
  </w:style>
  <w:style w:type="character" w:customStyle="1" w:styleId="WW8Num63z5">
    <w:name w:val="WW8Num63z5"/>
    <w:rsid w:val="008209A4"/>
  </w:style>
  <w:style w:type="character" w:customStyle="1" w:styleId="WW8Num63z6">
    <w:name w:val="WW8Num63z6"/>
    <w:rsid w:val="008209A4"/>
  </w:style>
  <w:style w:type="character" w:customStyle="1" w:styleId="WW8Num63z7">
    <w:name w:val="WW8Num63z7"/>
    <w:rsid w:val="008209A4"/>
  </w:style>
  <w:style w:type="character" w:customStyle="1" w:styleId="WW8Num63z8">
    <w:name w:val="WW8Num63z8"/>
    <w:rsid w:val="008209A4"/>
  </w:style>
  <w:style w:type="character" w:customStyle="1" w:styleId="WW8Num64z0">
    <w:name w:val="WW8Num64z0"/>
    <w:rsid w:val="008209A4"/>
    <w:rPr>
      <w:rFonts w:ascii="Wingdings" w:hAnsi="Wingdings" w:cs="Wingdings"/>
    </w:rPr>
  </w:style>
  <w:style w:type="character" w:customStyle="1" w:styleId="WW8Num65z0">
    <w:name w:val="WW8Num65z0"/>
    <w:rsid w:val="008209A4"/>
    <w:rPr>
      <w:rFonts w:ascii="Symbol" w:hAnsi="Symbol" w:cs="Symbol"/>
      <w:sz w:val="20"/>
    </w:rPr>
  </w:style>
  <w:style w:type="character" w:customStyle="1" w:styleId="WW8Num66z0">
    <w:name w:val="WW8Num66z0"/>
    <w:rsid w:val="008209A4"/>
    <w:rPr>
      <w:rFonts w:ascii="Symbol" w:hAnsi="Symbol" w:cs="Symbol"/>
      <w:sz w:val="20"/>
    </w:rPr>
  </w:style>
  <w:style w:type="character" w:customStyle="1" w:styleId="WW8Num66z1">
    <w:name w:val="WW8Num66z1"/>
    <w:rsid w:val="008209A4"/>
    <w:rPr>
      <w:rFonts w:ascii="Courier New" w:hAnsi="Courier New" w:cs="Courier New"/>
      <w:sz w:val="20"/>
    </w:rPr>
  </w:style>
  <w:style w:type="character" w:customStyle="1" w:styleId="WW8Num67z0">
    <w:name w:val="WW8Num67z0"/>
    <w:rsid w:val="008209A4"/>
    <w:rPr>
      <w:rFonts w:eastAsia="+mn-ea"/>
    </w:rPr>
  </w:style>
  <w:style w:type="character" w:customStyle="1" w:styleId="WW8Num67z1">
    <w:name w:val="WW8Num67z1"/>
    <w:rsid w:val="008209A4"/>
    <w:rPr>
      <w:rFonts w:ascii="Courier New" w:hAnsi="Courier New" w:cs="Courier New"/>
    </w:rPr>
  </w:style>
  <w:style w:type="character" w:customStyle="1" w:styleId="WW8Num68z0">
    <w:name w:val="WW8Num68z0"/>
    <w:rsid w:val="008209A4"/>
    <w:rPr>
      <w:rFonts w:ascii="Wingdings" w:hAnsi="Wingdings" w:cs="Wingdings"/>
    </w:rPr>
  </w:style>
  <w:style w:type="character" w:customStyle="1" w:styleId="WW8Num68z1">
    <w:name w:val="WW8Num68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68z3">
    <w:name w:val="WW8Num68z3"/>
    <w:rsid w:val="008209A4"/>
    <w:rPr>
      <w:rFonts w:ascii="Symbol" w:hAnsi="Symbol" w:cs="Symbol"/>
    </w:rPr>
  </w:style>
  <w:style w:type="character" w:customStyle="1" w:styleId="WW8Num68z4">
    <w:name w:val="WW8Num68z4"/>
    <w:rsid w:val="008209A4"/>
  </w:style>
  <w:style w:type="character" w:customStyle="1" w:styleId="WW8Num68z5">
    <w:name w:val="WW8Num68z5"/>
    <w:rsid w:val="008209A4"/>
  </w:style>
  <w:style w:type="character" w:customStyle="1" w:styleId="WW8Num68z6">
    <w:name w:val="WW8Num68z6"/>
    <w:rsid w:val="008209A4"/>
  </w:style>
  <w:style w:type="character" w:customStyle="1" w:styleId="WW8Num68z7">
    <w:name w:val="WW8Num68z7"/>
    <w:rsid w:val="008209A4"/>
  </w:style>
  <w:style w:type="character" w:customStyle="1" w:styleId="WW8Num68z8">
    <w:name w:val="WW8Num68z8"/>
    <w:rsid w:val="008209A4"/>
  </w:style>
  <w:style w:type="character" w:customStyle="1" w:styleId="WW8Num69z0">
    <w:name w:val="WW8Num69z0"/>
    <w:rsid w:val="008209A4"/>
    <w:rPr>
      <w:rFonts w:ascii="Times New Roman" w:hAnsi="Times New Roman" w:cs="Times New Roman"/>
    </w:rPr>
  </w:style>
  <w:style w:type="character" w:customStyle="1" w:styleId="WW8Num69z1">
    <w:name w:val="WW8Num69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70z0">
    <w:name w:val="WW8Num70z0"/>
    <w:rsid w:val="008209A4"/>
    <w:rPr>
      <w:rFonts w:ascii="Wingdings" w:hAnsi="Wingdings" w:cs="Wingdings"/>
    </w:rPr>
  </w:style>
  <w:style w:type="character" w:customStyle="1" w:styleId="WW8Num70z1">
    <w:name w:val="WW8Num70z1"/>
    <w:rsid w:val="008209A4"/>
    <w:rPr>
      <w:rFonts w:ascii="Courier New" w:hAnsi="Courier New" w:cs="Courier New"/>
      <w:color w:val="000000"/>
      <w:sz w:val="24"/>
      <w:szCs w:val="24"/>
    </w:rPr>
  </w:style>
  <w:style w:type="character" w:customStyle="1" w:styleId="WW8Num71z0">
    <w:name w:val="WW8Num71z0"/>
    <w:rsid w:val="008209A4"/>
    <w:rPr>
      <w:rFonts w:ascii="Wingdings" w:hAnsi="Wingdings" w:cs="Wingdings"/>
    </w:rPr>
  </w:style>
  <w:style w:type="character" w:customStyle="1" w:styleId="WW8Num71z1">
    <w:name w:val="WW8Num71z1"/>
    <w:rsid w:val="008209A4"/>
    <w:rPr>
      <w:rFonts w:ascii="Courier New" w:hAnsi="Courier New" w:cs="Courier New"/>
    </w:rPr>
  </w:style>
  <w:style w:type="character" w:customStyle="1" w:styleId="WW8Num72z0">
    <w:name w:val="WW8Num72z0"/>
    <w:rsid w:val="008209A4"/>
    <w:rPr>
      <w:rFonts w:ascii="Wingdings" w:hAnsi="Wingdings" w:cs="Wingdings"/>
    </w:rPr>
  </w:style>
  <w:style w:type="character" w:customStyle="1" w:styleId="WW8Num72z1">
    <w:name w:val="WW8Num72z1"/>
    <w:rsid w:val="008209A4"/>
    <w:rPr>
      <w:rFonts w:ascii="Courier New" w:hAnsi="Courier New" w:cs="Courier New"/>
    </w:rPr>
  </w:style>
  <w:style w:type="character" w:customStyle="1" w:styleId="WW8Num73z0">
    <w:name w:val="WW8Num73z0"/>
    <w:rsid w:val="008209A4"/>
    <w:rPr>
      <w:rFonts w:eastAsia="Calibri"/>
    </w:rPr>
  </w:style>
  <w:style w:type="character" w:customStyle="1" w:styleId="WW8Num74z0">
    <w:name w:val="WW8Num74z0"/>
    <w:rsid w:val="008209A4"/>
    <w:rPr>
      <w:rFonts w:ascii="Times New Roman" w:hAnsi="Times New Roman" w:cs="Times New Roman"/>
    </w:rPr>
  </w:style>
  <w:style w:type="character" w:customStyle="1" w:styleId="WW8Num75z0">
    <w:name w:val="WW8Num75z0"/>
    <w:rsid w:val="008209A4"/>
    <w:rPr>
      <w:rFonts w:ascii="Times New Roman" w:hAnsi="Times New Roman" w:cs="Times New Roman"/>
    </w:rPr>
  </w:style>
  <w:style w:type="character" w:customStyle="1" w:styleId="WW8Num76z0">
    <w:name w:val="WW8Num76z0"/>
    <w:rsid w:val="008209A4"/>
    <w:rPr>
      <w:rFonts w:ascii="Wingdings" w:hAnsi="Wingdings" w:cs="Wingdings"/>
    </w:rPr>
  </w:style>
  <w:style w:type="character" w:customStyle="1" w:styleId="WW8Num77z0">
    <w:name w:val="WW8Num77z0"/>
    <w:rsid w:val="008209A4"/>
    <w:rPr>
      <w:rFonts w:ascii="Wingdings" w:hAnsi="Wingdings" w:cs="Wingdings"/>
    </w:rPr>
  </w:style>
  <w:style w:type="character" w:customStyle="1" w:styleId="WW8Num77z1">
    <w:name w:val="WW8Num77z1"/>
    <w:rsid w:val="008209A4"/>
    <w:rPr>
      <w:rFonts w:ascii="Courier New" w:hAnsi="Courier New" w:cs="Courier New"/>
    </w:rPr>
  </w:style>
  <w:style w:type="character" w:customStyle="1" w:styleId="WW8Num78z0">
    <w:name w:val="WW8Num78z0"/>
    <w:rsid w:val="008209A4"/>
    <w:rPr>
      <w:rFonts w:ascii="Symbol" w:hAnsi="Symbol" w:cs="OpenSymbol"/>
    </w:rPr>
  </w:style>
  <w:style w:type="character" w:customStyle="1" w:styleId="WW8Num79z0">
    <w:name w:val="WW8Num79z0"/>
    <w:rsid w:val="008209A4"/>
    <w:rPr>
      <w:rFonts w:ascii="Symbol" w:hAnsi="Symbol" w:cs="OpenSymbol"/>
      <w:color w:val="000000"/>
      <w:sz w:val="24"/>
    </w:rPr>
  </w:style>
  <w:style w:type="character" w:customStyle="1" w:styleId="WW8Num80z0">
    <w:name w:val="WW8Num80z0"/>
    <w:rsid w:val="008209A4"/>
    <w:rPr>
      <w:rFonts w:ascii="Symbol" w:hAnsi="Symbol" w:cs="OpenSymbol"/>
      <w:color w:val="000000"/>
      <w:sz w:val="24"/>
      <w:lang w:val="ru-RU"/>
    </w:rPr>
  </w:style>
  <w:style w:type="character" w:customStyle="1" w:styleId="WW8Num80z1">
    <w:name w:val="WW8Num80z1"/>
    <w:rsid w:val="008209A4"/>
    <w:rPr>
      <w:rFonts w:ascii="OpenSymbol" w:hAnsi="OpenSymbol" w:cs="OpenSymbol"/>
    </w:rPr>
  </w:style>
  <w:style w:type="character" w:customStyle="1" w:styleId="WW8Num81z0">
    <w:name w:val="WW8Num81z0"/>
    <w:rsid w:val="008209A4"/>
    <w:rPr>
      <w:rFonts w:ascii="Symbol" w:hAnsi="Symbol" w:cs="OpenSymbol"/>
      <w:color w:val="000000"/>
      <w:sz w:val="24"/>
      <w:lang w:val="ru-RU"/>
    </w:rPr>
  </w:style>
  <w:style w:type="character" w:customStyle="1" w:styleId="WW8Num81z2">
    <w:name w:val="WW8Num81z2"/>
    <w:rsid w:val="008209A4"/>
    <w:rPr>
      <w:rFonts w:ascii="Wingdings" w:hAnsi="Wingdings" w:cs="Wingdings"/>
    </w:rPr>
  </w:style>
  <w:style w:type="character" w:customStyle="1" w:styleId="WW8Num81z3">
    <w:name w:val="WW8Num81z3"/>
    <w:rsid w:val="008209A4"/>
  </w:style>
  <w:style w:type="character" w:customStyle="1" w:styleId="WW8Num82z0">
    <w:name w:val="WW8Num82z0"/>
    <w:rsid w:val="008209A4"/>
    <w:rPr>
      <w:rFonts w:ascii="Symbol" w:hAnsi="Symbol" w:cs="OpenSymbol"/>
      <w:color w:val="000000"/>
      <w:spacing w:val="-1"/>
      <w:w w:val="95"/>
      <w:sz w:val="24"/>
      <w:lang w:val="ru-RU"/>
    </w:rPr>
  </w:style>
  <w:style w:type="character" w:customStyle="1" w:styleId="WW8Num82z1">
    <w:name w:val="WW8Num82z1"/>
    <w:rsid w:val="008209A4"/>
    <w:rPr>
      <w:rFonts w:ascii="OpenSymbol" w:hAnsi="OpenSymbol" w:cs="OpenSymbol"/>
    </w:rPr>
  </w:style>
  <w:style w:type="character" w:customStyle="1" w:styleId="WW8Num82z2">
    <w:name w:val="WW8Num82z2"/>
    <w:rsid w:val="008209A4"/>
    <w:rPr>
      <w:rFonts w:ascii="Symbol" w:hAnsi="Symbol" w:cs="Courier New"/>
    </w:rPr>
  </w:style>
  <w:style w:type="character" w:customStyle="1" w:styleId="WW8Num82z3">
    <w:name w:val="WW8Num82z3"/>
    <w:rsid w:val="008209A4"/>
    <w:rPr>
      <w:rFonts w:ascii="Symbol" w:hAnsi="Symbol" w:cs="Symbol"/>
    </w:rPr>
  </w:style>
  <w:style w:type="character" w:customStyle="1" w:styleId="WW8Num83z0">
    <w:name w:val="WW8Num83z0"/>
    <w:rsid w:val="008209A4"/>
    <w:rPr>
      <w:rFonts w:ascii="Symbol" w:hAnsi="Symbol" w:cs="OpenSymbol"/>
      <w:sz w:val="24"/>
      <w:lang w:val="ru-RU"/>
    </w:rPr>
  </w:style>
  <w:style w:type="character" w:customStyle="1" w:styleId="WW8Num83z1">
    <w:name w:val="WW8Num83z1"/>
    <w:rsid w:val="008209A4"/>
    <w:rPr>
      <w:rFonts w:ascii="OpenSymbol" w:hAnsi="OpenSymbol" w:cs="OpenSymbol"/>
    </w:rPr>
  </w:style>
  <w:style w:type="character" w:customStyle="1" w:styleId="WW8Num84z0">
    <w:name w:val="WW8Num84z0"/>
    <w:rsid w:val="008209A4"/>
    <w:rPr>
      <w:rFonts w:ascii="Symbol" w:hAnsi="Symbol" w:cs="OpenSymbol"/>
    </w:rPr>
  </w:style>
  <w:style w:type="character" w:customStyle="1" w:styleId="WW8Num84z1">
    <w:name w:val="WW8Num84z1"/>
    <w:rsid w:val="008209A4"/>
    <w:rPr>
      <w:rFonts w:ascii="OpenSymbol" w:hAnsi="OpenSymbol" w:cs="OpenSymbol"/>
    </w:rPr>
  </w:style>
  <w:style w:type="character" w:customStyle="1" w:styleId="WW8Num84z2">
    <w:name w:val="WW8Num84z2"/>
    <w:rsid w:val="008209A4"/>
    <w:rPr>
      <w:rFonts w:eastAsia="Calibri" w:cs="Times New Roman"/>
    </w:rPr>
  </w:style>
  <w:style w:type="character" w:customStyle="1" w:styleId="WW8Num84z3">
    <w:name w:val="WW8Num84z3"/>
    <w:rsid w:val="008209A4"/>
    <w:rPr>
      <w:rFonts w:ascii="Symbol" w:hAnsi="Symbol" w:cs="Symbol"/>
    </w:rPr>
  </w:style>
  <w:style w:type="character" w:customStyle="1" w:styleId="WW8Num85z0">
    <w:name w:val="WW8Num85z0"/>
    <w:rsid w:val="008209A4"/>
    <w:rPr>
      <w:rFonts w:ascii="Symbol" w:hAnsi="Symbol" w:cs="OpenSymbol"/>
    </w:rPr>
  </w:style>
  <w:style w:type="character" w:customStyle="1" w:styleId="WW8Num85z1">
    <w:name w:val="WW8Num85z1"/>
    <w:rsid w:val="008209A4"/>
    <w:rPr>
      <w:rFonts w:ascii="OpenSymbol" w:hAnsi="OpenSymbol" w:cs="OpenSymbol"/>
    </w:rPr>
  </w:style>
  <w:style w:type="character" w:customStyle="1" w:styleId="WW8Num85z2">
    <w:name w:val="WW8Num85z2"/>
    <w:rsid w:val="008209A4"/>
  </w:style>
  <w:style w:type="character" w:customStyle="1" w:styleId="WW8Num85z3">
    <w:name w:val="WW8Num85z3"/>
    <w:rsid w:val="008209A4"/>
  </w:style>
  <w:style w:type="character" w:customStyle="1" w:styleId="WW8Num85z4">
    <w:name w:val="WW8Num85z4"/>
    <w:rsid w:val="008209A4"/>
  </w:style>
  <w:style w:type="character" w:customStyle="1" w:styleId="WW8Num85z5">
    <w:name w:val="WW8Num85z5"/>
    <w:rsid w:val="008209A4"/>
  </w:style>
  <w:style w:type="character" w:customStyle="1" w:styleId="WW8Num85z6">
    <w:name w:val="WW8Num85z6"/>
    <w:rsid w:val="008209A4"/>
  </w:style>
  <w:style w:type="character" w:customStyle="1" w:styleId="WW8Num85z7">
    <w:name w:val="WW8Num85z7"/>
    <w:rsid w:val="008209A4"/>
  </w:style>
  <w:style w:type="character" w:customStyle="1" w:styleId="WW8Num85z8">
    <w:name w:val="WW8Num85z8"/>
    <w:rsid w:val="008209A4"/>
  </w:style>
  <w:style w:type="character" w:customStyle="1" w:styleId="WW8Num86z0">
    <w:name w:val="WW8Num8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86z1">
    <w:name w:val="WW8Num86z1"/>
    <w:rsid w:val="008209A4"/>
  </w:style>
  <w:style w:type="character" w:customStyle="1" w:styleId="WW8Num86z2">
    <w:name w:val="WW8Num86z2"/>
    <w:rsid w:val="008209A4"/>
  </w:style>
  <w:style w:type="character" w:customStyle="1" w:styleId="WW8Num86z3">
    <w:name w:val="WW8Num86z3"/>
    <w:rsid w:val="008209A4"/>
  </w:style>
  <w:style w:type="character" w:customStyle="1" w:styleId="WW8Num86z4">
    <w:name w:val="WW8Num86z4"/>
    <w:rsid w:val="008209A4"/>
  </w:style>
  <w:style w:type="character" w:customStyle="1" w:styleId="WW8Num86z5">
    <w:name w:val="WW8Num86z5"/>
    <w:rsid w:val="008209A4"/>
  </w:style>
  <w:style w:type="character" w:customStyle="1" w:styleId="WW8Num86z6">
    <w:name w:val="WW8Num86z6"/>
    <w:rsid w:val="008209A4"/>
  </w:style>
  <w:style w:type="character" w:customStyle="1" w:styleId="WW8Num86z7">
    <w:name w:val="WW8Num86z7"/>
    <w:rsid w:val="008209A4"/>
  </w:style>
  <w:style w:type="character" w:customStyle="1" w:styleId="WW8Num86z8">
    <w:name w:val="WW8Num86z8"/>
    <w:rsid w:val="008209A4"/>
  </w:style>
  <w:style w:type="character" w:customStyle="1" w:styleId="WW8Num87z0">
    <w:name w:val="WW8Num87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87z1">
    <w:name w:val="WW8Num87z1"/>
    <w:rsid w:val="008209A4"/>
    <w:rPr>
      <w:rFonts w:ascii="Symbol" w:eastAsia="Symbol" w:hAnsi="Symbol" w:cs="Symbol"/>
      <w:w w:val="99"/>
      <w:sz w:val="20"/>
      <w:szCs w:val="20"/>
    </w:rPr>
  </w:style>
  <w:style w:type="character" w:customStyle="1" w:styleId="WW8Num87z3">
    <w:name w:val="WW8Num87z3"/>
    <w:rsid w:val="008209A4"/>
  </w:style>
  <w:style w:type="character" w:customStyle="1" w:styleId="WW8Num87z4">
    <w:name w:val="WW8Num87z4"/>
    <w:rsid w:val="008209A4"/>
  </w:style>
  <w:style w:type="character" w:customStyle="1" w:styleId="WW8Num87z5">
    <w:name w:val="WW8Num87z5"/>
    <w:rsid w:val="008209A4"/>
  </w:style>
  <w:style w:type="character" w:customStyle="1" w:styleId="WW8Num87z6">
    <w:name w:val="WW8Num87z6"/>
    <w:rsid w:val="008209A4"/>
  </w:style>
  <w:style w:type="character" w:customStyle="1" w:styleId="WW8Num87z7">
    <w:name w:val="WW8Num87z7"/>
    <w:rsid w:val="008209A4"/>
  </w:style>
  <w:style w:type="character" w:customStyle="1" w:styleId="WW8Num87z8">
    <w:name w:val="WW8Num87z8"/>
    <w:rsid w:val="008209A4"/>
  </w:style>
  <w:style w:type="character" w:customStyle="1" w:styleId="WW8Num88z0">
    <w:name w:val="WW8Num88z0"/>
    <w:rsid w:val="008209A4"/>
  </w:style>
  <w:style w:type="character" w:customStyle="1" w:styleId="WW8Num88z1">
    <w:name w:val="WW8Num88z1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88z2">
    <w:name w:val="WW8Num88z2"/>
    <w:rsid w:val="008209A4"/>
  </w:style>
  <w:style w:type="character" w:customStyle="1" w:styleId="WW8Num88z3">
    <w:name w:val="WW8Num88z3"/>
    <w:rsid w:val="008209A4"/>
  </w:style>
  <w:style w:type="character" w:customStyle="1" w:styleId="WW8Num88z4">
    <w:name w:val="WW8Num88z4"/>
    <w:rsid w:val="008209A4"/>
  </w:style>
  <w:style w:type="character" w:customStyle="1" w:styleId="WW8Num88z5">
    <w:name w:val="WW8Num88z5"/>
    <w:rsid w:val="008209A4"/>
  </w:style>
  <w:style w:type="character" w:customStyle="1" w:styleId="WW8Num88z6">
    <w:name w:val="WW8Num88z6"/>
    <w:rsid w:val="008209A4"/>
  </w:style>
  <w:style w:type="character" w:customStyle="1" w:styleId="WW8Num88z7">
    <w:name w:val="WW8Num88z7"/>
    <w:rsid w:val="008209A4"/>
  </w:style>
  <w:style w:type="character" w:customStyle="1" w:styleId="WW8Num88z8">
    <w:name w:val="WW8Num88z8"/>
    <w:rsid w:val="008209A4"/>
  </w:style>
  <w:style w:type="character" w:customStyle="1" w:styleId="WW8Num89z0">
    <w:name w:val="WW8Num89z0"/>
    <w:rsid w:val="008209A4"/>
    <w:rPr>
      <w:rFonts w:ascii="Symbol" w:eastAsia="Symbol" w:hAnsi="Symbol" w:cs="Symbol"/>
      <w:sz w:val="24"/>
      <w:szCs w:val="24"/>
    </w:rPr>
  </w:style>
  <w:style w:type="character" w:customStyle="1" w:styleId="WW8Num89z1">
    <w:name w:val="WW8Num89z1"/>
    <w:rsid w:val="008209A4"/>
  </w:style>
  <w:style w:type="character" w:customStyle="1" w:styleId="WW8Num89z2">
    <w:name w:val="WW8Num89z2"/>
    <w:rsid w:val="008209A4"/>
  </w:style>
  <w:style w:type="character" w:customStyle="1" w:styleId="WW8Num89z3">
    <w:name w:val="WW8Num89z3"/>
    <w:rsid w:val="008209A4"/>
  </w:style>
  <w:style w:type="character" w:customStyle="1" w:styleId="WW8Num89z4">
    <w:name w:val="WW8Num89z4"/>
    <w:rsid w:val="008209A4"/>
  </w:style>
  <w:style w:type="character" w:customStyle="1" w:styleId="WW8Num89z5">
    <w:name w:val="WW8Num89z5"/>
    <w:rsid w:val="008209A4"/>
  </w:style>
  <w:style w:type="character" w:customStyle="1" w:styleId="WW8Num89z6">
    <w:name w:val="WW8Num89z6"/>
    <w:rsid w:val="008209A4"/>
  </w:style>
  <w:style w:type="character" w:customStyle="1" w:styleId="WW8Num89z7">
    <w:name w:val="WW8Num89z7"/>
    <w:rsid w:val="008209A4"/>
  </w:style>
  <w:style w:type="character" w:customStyle="1" w:styleId="WW8Num89z8">
    <w:name w:val="WW8Num89z8"/>
    <w:rsid w:val="008209A4"/>
  </w:style>
  <w:style w:type="character" w:customStyle="1" w:styleId="WW8Num90z0">
    <w:name w:val="WW8Num90z0"/>
    <w:rsid w:val="008209A4"/>
  </w:style>
  <w:style w:type="character" w:customStyle="1" w:styleId="WW8Num90z1">
    <w:name w:val="WW8Num90z1"/>
    <w:rsid w:val="008209A4"/>
  </w:style>
  <w:style w:type="character" w:customStyle="1" w:styleId="WW8Num90z2">
    <w:name w:val="WW8Num90z2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90z3">
    <w:name w:val="WW8Num90z3"/>
    <w:rsid w:val="008209A4"/>
  </w:style>
  <w:style w:type="character" w:customStyle="1" w:styleId="WW8Num90z4">
    <w:name w:val="WW8Num90z4"/>
    <w:rsid w:val="008209A4"/>
  </w:style>
  <w:style w:type="character" w:customStyle="1" w:styleId="WW8Num90z5">
    <w:name w:val="WW8Num90z5"/>
    <w:rsid w:val="008209A4"/>
  </w:style>
  <w:style w:type="character" w:customStyle="1" w:styleId="WW8Num90z6">
    <w:name w:val="WW8Num90z6"/>
    <w:rsid w:val="008209A4"/>
  </w:style>
  <w:style w:type="character" w:customStyle="1" w:styleId="WW8Num90z7">
    <w:name w:val="WW8Num90z7"/>
    <w:rsid w:val="008209A4"/>
  </w:style>
  <w:style w:type="character" w:customStyle="1" w:styleId="WW8Num90z8">
    <w:name w:val="WW8Num90z8"/>
    <w:rsid w:val="008209A4"/>
  </w:style>
  <w:style w:type="character" w:customStyle="1" w:styleId="WW8Num91z0">
    <w:name w:val="WW8Num91z0"/>
    <w:rsid w:val="008209A4"/>
    <w:rPr>
      <w:rFonts w:ascii="Symbol" w:eastAsia="Symbol" w:hAnsi="Symbol" w:cs="Symbol"/>
      <w:w w:val="99"/>
      <w:sz w:val="26"/>
      <w:szCs w:val="26"/>
      <w:lang w:val="ru-RU"/>
    </w:rPr>
  </w:style>
  <w:style w:type="character" w:customStyle="1" w:styleId="WW8Num91z2">
    <w:name w:val="WW8Num91z2"/>
    <w:rsid w:val="008209A4"/>
  </w:style>
  <w:style w:type="character" w:customStyle="1" w:styleId="WW8Num91z3">
    <w:name w:val="WW8Num91z3"/>
    <w:rsid w:val="008209A4"/>
  </w:style>
  <w:style w:type="character" w:customStyle="1" w:styleId="WW8Num91z4">
    <w:name w:val="WW8Num91z4"/>
    <w:rsid w:val="008209A4"/>
  </w:style>
  <w:style w:type="character" w:customStyle="1" w:styleId="WW8Num91z5">
    <w:name w:val="WW8Num91z5"/>
    <w:rsid w:val="008209A4"/>
  </w:style>
  <w:style w:type="character" w:customStyle="1" w:styleId="WW8Num91z6">
    <w:name w:val="WW8Num91z6"/>
    <w:rsid w:val="008209A4"/>
  </w:style>
  <w:style w:type="character" w:customStyle="1" w:styleId="WW8Num91z7">
    <w:name w:val="WW8Num91z7"/>
    <w:rsid w:val="008209A4"/>
  </w:style>
  <w:style w:type="character" w:customStyle="1" w:styleId="WW8Num91z8">
    <w:name w:val="WW8Num91z8"/>
    <w:rsid w:val="008209A4"/>
  </w:style>
  <w:style w:type="character" w:customStyle="1" w:styleId="WW8Num92z0">
    <w:name w:val="WW8Num92z0"/>
    <w:rsid w:val="008209A4"/>
    <w:rPr>
      <w:rFonts w:ascii="Symbol" w:eastAsia="Symbol" w:hAnsi="Symbol" w:cs="Symbol"/>
      <w:spacing w:val="1"/>
      <w:w w:val="99"/>
      <w:sz w:val="26"/>
      <w:szCs w:val="26"/>
      <w:lang w:val="ru-RU"/>
    </w:rPr>
  </w:style>
  <w:style w:type="character" w:customStyle="1" w:styleId="WW8Num92z2">
    <w:name w:val="WW8Num92z2"/>
    <w:rsid w:val="008209A4"/>
  </w:style>
  <w:style w:type="character" w:customStyle="1" w:styleId="WW8Num92z3">
    <w:name w:val="WW8Num92z3"/>
    <w:rsid w:val="008209A4"/>
  </w:style>
  <w:style w:type="character" w:customStyle="1" w:styleId="WW8Num92z4">
    <w:name w:val="WW8Num92z4"/>
    <w:rsid w:val="008209A4"/>
  </w:style>
  <w:style w:type="character" w:customStyle="1" w:styleId="WW8Num92z5">
    <w:name w:val="WW8Num92z5"/>
    <w:rsid w:val="008209A4"/>
  </w:style>
  <w:style w:type="character" w:customStyle="1" w:styleId="WW8Num92z6">
    <w:name w:val="WW8Num92z6"/>
    <w:rsid w:val="008209A4"/>
  </w:style>
  <w:style w:type="character" w:customStyle="1" w:styleId="WW8Num92z7">
    <w:name w:val="WW8Num92z7"/>
    <w:rsid w:val="008209A4"/>
  </w:style>
  <w:style w:type="character" w:customStyle="1" w:styleId="WW8Num92z8">
    <w:name w:val="WW8Num92z8"/>
    <w:rsid w:val="008209A4"/>
  </w:style>
  <w:style w:type="character" w:customStyle="1" w:styleId="WW8Num93z0">
    <w:name w:val="WW8Num93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3z2">
    <w:name w:val="WW8Num93z2"/>
    <w:rsid w:val="008209A4"/>
  </w:style>
  <w:style w:type="character" w:customStyle="1" w:styleId="WW8Num93z3">
    <w:name w:val="WW8Num93z3"/>
    <w:rsid w:val="008209A4"/>
  </w:style>
  <w:style w:type="character" w:customStyle="1" w:styleId="WW8Num93z4">
    <w:name w:val="WW8Num93z4"/>
    <w:rsid w:val="008209A4"/>
  </w:style>
  <w:style w:type="character" w:customStyle="1" w:styleId="WW8Num93z5">
    <w:name w:val="WW8Num93z5"/>
    <w:rsid w:val="008209A4"/>
  </w:style>
  <w:style w:type="character" w:customStyle="1" w:styleId="WW8Num93z6">
    <w:name w:val="WW8Num93z6"/>
    <w:rsid w:val="008209A4"/>
  </w:style>
  <w:style w:type="character" w:customStyle="1" w:styleId="WW8Num93z7">
    <w:name w:val="WW8Num93z7"/>
    <w:rsid w:val="008209A4"/>
  </w:style>
  <w:style w:type="character" w:customStyle="1" w:styleId="WW8Num93z8">
    <w:name w:val="WW8Num93z8"/>
    <w:rsid w:val="008209A4"/>
  </w:style>
  <w:style w:type="character" w:customStyle="1" w:styleId="WW8Num94z0">
    <w:name w:val="WW8Num9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4z1">
    <w:name w:val="WW8Num94z1"/>
    <w:rsid w:val="008209A4"/>
  </w:style>
  <w:style w:type="character" w:customStyle="1" w:styleId="WW8Num94z2">
    <w:name w:val="WW8Num94z2"/>
    <w:rsid w:val="008209A4"/>
  </w:style>
  <w:style w:type="character" w:customStyle="1" w:styleId="WW8Num94z3">
    <w:name w:val="WW8Num94z3"/>
    <w:rsid w:val="008209A4"/>
  </w:style>
  <w:style w:type="character" w:customStyle="1" w:styleId="WW8Num94z4">
    <w:name w:val="WW8Num94z4"/>
    <w:rsid w:val="008209A4"/>
  </w:style>
  <w:style w:type="character" w:customStyle="1" w:styleId="WW8Num94z5">
    <w:name w:val="WW8Num94z5"/>
    <w:rsid w:val="008209A4"/>
  </w:style>
  <w:style w:type="character" w:customStyle="1" w:styleId="WW8Num94z6">
    <w:name w:val="WW8Num94z6"/>
    <w:rsid w:val="008209A4"/>
  </w:style>
  <w:style w:type="character" w:customStyle="1" w:styleId="WW8Num94z7">
    <w:name w:val="WW8Num94z7"/>
    <w:rsid w:val="008209A4"/>
  </w:style>
  <w:style w:type="character" w:customStyle="1" w:styleId="WW8Num94z8">
    <w:name w:val="WW8Num94z8"/>
    <w:rsid w:val="008209A4"/>
  </w:style>
  <w:style w:type="character" w:customStyle="1" w:styleId="WW8Num95z0">
    <w:name w:val="WW8Num95z0"/>
    <w:rsid w:val="008209A4"/>
    <w:rPr>
      <w:rFonts w:ascii="Times New Roman" w:eastAsia="Times New Roman" w:hAnsi="Times New Roman" w:cs="Times New Roman"/>
      <w:w w:val="99"/>
      <w:sz w:val="26"/>
      <w:szCs w:val="26"/>
    </w:rPr>
  </w:style>
  <w:style w:type="character" w:customStyle="1" w:styleId="WW8Num95z1">
    <w:name w:val="WW8Num95z1"/>
    <w:rsid w:val="008209A4"/>
  </w:style>
  <w:style w:type="character" w:customStyle="1" w:styleId="WW8Num95z2">
    <w:name w:val="WW8Num95z2"/>
    <w:rsid w:val="008209A4"/>
  </w:style>
  <w:style w:type="character" w:customStyle="1" w:styleId="WW8Num95z3">
    <w:name w:val="WW8Num95z3"/>
    <w:rsid w:val="008209A4"/>
  </w:style>
  <w:style w:type="character" w:customStyle="1" w:styleId="WW8Num95z4">
    <w:name w:val="WW8Num95z4"/>
    <w:rsid w:val="008209A4"/>
  </w:style>
  <w:style w:type="character" w:customStyle="1" w:styleId="WW8Num95z5">
    <w:name w:val="WW8Num95z5"/>
    <w:rsid w:val="008209A4"/>
  </w:style>
  <w:style w:type="character" w:customStyle="1" w:styleId="WW8Num95z6">
    <w:name w:val="WW8Num95z6"/>
    <w:rsid w:val="008209A4"/>
  </w:style>
  <w:style w:type="character" w:customStyle="1" w:styleId="WW8Num95z7">
    <w:name w:val="WW8Num95z7"/>
    <w:rsid w:val="008209A4"/>
  </w:style>
  <w:style w:type="character" w:customStyle="1" w:styleId="WW8Num95z8">
    <w:name w:val="WW8Num95z8"/>
    <w:rsid w:val="008209A4"/>
  </w:style>
  <w:style w:type="character" w:customStyle="1" w:styleId="WW8Num96z0">
    <w:name w:val="WW8Num96z0"/>
    <w:rsid w:val="008209A4"/>
    <w:rPr>
      <w:rFonts w:ascii="Cambria" w:eastAsia="Cambria" w:hAnsi="Cambria" w:cs="Cambria"/>
      <w:i/>
      <w:w w:val="99"/>
      <w:sz w:val="26"/>
      <w:szCs w:val="26"/>
    </w:rPr>
  </w:style>
  <w:style w:type="character" w:customStyle="1" w:styleId="WW8Num96z1">
    <w:name w:val="WW8Num96z1"/>
    <w:rsid w:val="008209A4"/>
  </w:style>
  <w:style w:type="character" w:customStyle="1" w:styleId="WW8Num96z2">
    <w:name w:val="WW8Num96z2"/>
    <w:rsid w:val="008209A4"/>
  </w:style>
  <w:style w:type="character" w:customStyle="1" w:styleId="WW8Num96z3">
    <w:name w:val="WW8Num96z3"/>
    <w:rsid w:val="008209A4"/>
  </w:style>
  <w:style w:type="character" w:customStyle="1" w:styleId="WW8Num96z4">
    <w:name w:val="WW8Num96z4"/>
    <w:rsid w:val="008209A4"/>
  </w:style>
  <w:style w:type="character" w:customStyle="1" w:styleId="WW8Num96z5">
    <w:name w:val="WW8Num96z5"/>
    <w:rsid w:val="008209A4"/>
  </w:style>
  <w:style w:type="character" w:customStyle="1" w:styleId="WW8Num96z6">
    <w:name w:val="WW8Num96z6"/>
    <w:rsid w:val="008209A4"/>
  </w:style>
  <w:style w:type="character" w:customStyle="1" w:styleId="WW8Num96z7">
    <w:name w:val="WW8Num96z7"/>
    <w:rsid w:val="008209A4"/>
  </w:style>
  <w:style w:type="character" w:customStyle="1" w:styleId="WW8Num96z8">
    <w:name w:val="WW8Num96z8"/>
    <w:rsid w:val="008209A4"/>
  </w:style>
  <w:style w:type="character" w:customStyle="1" w:styleId="WW8Num97z0">
    <w:name w:val="WW8Num9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97z1">
    <w:name w:val="WW8Num97z1"/>
    <w:rsid w:val="008209A4"/>
  </w:style>
  <w:style w:type="character" w:customStyle="1" w:styleId="WW8Num97z2">
    <w:name w:val="WW8Num97z2"/>
    <w:rsid w:val="008209A4"/>
  </w:style>
  <w:style w:type="character" w:customStyle="1" w:styleId="WW8Num97z3">
    <w:name w:val="WW8Num97z3"/>
    <w:rsid w:val="008209A4"/>
  </w:style>
  <w:style w:type="character" w:customStyle="1" w:styleId="WW8Num97z4">
    <w:name w:val="WW8Num97z4"/>
    <w:rsid w:val="008209A4"/>
  </w:style>
  <w:style w:type="character" w:customStyle="1" w:styleId="WW8Num97z5">
    <w:name w:val="WW8Num97z5"/>
    <w:rsid w:val="008209A4"/>
  </w:style>
  <w:style w:type="character" w:customStyle="1" w:styleId="WW8Num97z6">
    <w:name w:val="WW8Num97z6"/>
    <w:rsid w:val="008209A4"/>
  </w:style>
  <w:style w:type="character" w:customStyle="1" w:styleId="WW8Num97z7">
    <w:name w:val="WW8Num97z7"/>
    <w:rsid w:val="008209A4"/>
  </w:style>
  <w:style w:type="character" w:customStyle="1" w:styleId="WW8Num97z8">
    <w:name w:val="WW8Num97z8"/>
    <w:rsid w:val="008209A4"/>
  </w:style>
  <w:style w:type="character" w:customStyle="1" w:styleId="WW8Num98z0">
    <w:name w:val="WW8Num98z0"/>
    <w:rsid w:val="008209A4"/>
    <w:rPr>
      <w:rFonts w:ascii="Cambria" w:eastAsia="Cambria" w:hAnsi="Cambria" w:cs="Cambria"/>
      <w:spacing w:val="45"/>
      <w:w w:val="99"/>
      <w:sz w:val="26"/>
      <w:szCs w:val="26"/>
      <w:lang w:val="ru-RU"/>
    </w:rPr>
  </w:style>
  <w:style w:type="character" w:customStyle="1" w:styleId="WW8Num98z2">
    <w:name w:val="WW8Num98z2"/>
    <w:rsid w:val="008209A4"/>
    <w:rPr>
      <w:rFonts w:ascii="Symbol" w:eastAsia="Symbol" w:hAnsi="Symbol" w:cs="Symbol"/>
      <w:spacing w:val="-1"/>
      <w:w w:val="99"/>
      <w:sz w:val="26"/>
      <w:szCs w:val="26"/>
      <w:lang w:val="ru-RU"/>
    </w:rPr>
  </w:style>
  <w:style w:type="character" w:customStyle="1" w:styleId="WW8Num98z3">
    <w:name w:val="WW8Num98z3"/>
    <w:rsid w:val="008209A4"/>
  </w:style>
  <w:style w:type="character" w:customStyle="1" w:styleId="WW8Num98z4">
    <w:name w:val="WW8Num98z4"/>
    <w:rsid w:val="008209A4"/>
  </w:style>
  <w:style w:type="character" w:customStyle="1" w:styleId="WW8Num98z5">
    <w:name w:val="WW8Num98z5"/>
    <w:rsid w:val="008209A4"/>
  </w:style>
  <w:style w:type="character" w:customStyle="1" w:styleId="WW8Num98z6">
    <w:name w:val="WW8Num98z6"/>
    <w:rsid w:val="008209A4"/>
  </w:style>
  <w:style w:type="character" w:customStyle="1" w:styleId="WW8Num98z7">
    <w:name w:val="WW8Num98z7"/>
    <w:rsid w:val="008209A4"/>
  </w:style>
  <w:style w:type="character" w:customStyle="1" w:styleId="WW8Num98z8">
    <w:name w:val="WW8Num98z8"/>
    <w:rsid w:val="008209A4"/>
  </w:style>
  <w:style w:type="character" w:customStyle="1" w:styleId="WW8Num99z0">
    <w:name w:val="WW8Num99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99z1">
    <w:name w:val="WW8Num99z1"/>
    <w:rsid w:val="008209A4"/>
  </w:style>
  <w:style w:type="character" w:customStyle="1" w:styleId="WW8Num99z2">
    <w:name w:val="WW8Num99z2"/>
    <w:rsid w:val="008209A4"/>
  </w:style>
  <w:style w:type="character" w:customStyle="1" w:styleId="WW8Num99z3">
    <w:name w:val="WW8Num99z3"/>
    <w:rsid w:val="008209A4"/>
  </w:style>
  <w:style w:type="character" w:customStyle="1" w:styleId="WW8Num99z4">
    <w:name w:val="WW8Num99z4"/>
    <w:rsid w:val="008209A4"/>
  </w:style>
  <w:style w:type="character" w:customStyle="1" w:styleId="WW8Num99z5">
    <w:name w:val="WW8Num99z5"/>
    <w:rsid w:val="008209A4"/>
  </w:style>
  <w:style w:type="character" w:customStyle="1" w:styleId="WW8Num99z6">
    <w:name w:val="WW8Num99z6"/>
    <w:rsid w:val="008209A4"/>
  </w:style>
  <w:style w:type="character" w:customStyle="1" w:styleId="WW8Num99z7">
    <w:name w:val="WW8Num99z7"/>
    <w:rsid w:val="008209A4"/>
  </w:style>
  <w:style w:type="character" w:customStyle="1" w:styleId="WW8Num99z8">
    <w:name w:val="WW8Num99z8"/>
    <w:rsid w:val="008209A4"/>
  </w:style>
  <w:style w:type="character" w:customStyle="1" w:styleId="WW8Num100z0">
    <w:name w:val="WW8Num100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0z1">
    <w:name w:val="WW8Num100z1"/>
    <w:rsid w:val="008209A4"/>
  </w:style>
  <w:style w:type="character" w:customStyle="1" w:styleId="WW8Num100z2">
    <w:name w:val="WW8Num100z2"/>
    <w:rsid w:val="008209A4"/>
  </w:style>
  <w:style w:type="character" w:customStyle="1" w:styleId="WW8Num100z3">
    <w:name w:val="WW8Num100z3"/>
    <w:rsid w:val="008209A4"/>
  </w:style>
  <w:style w:type="character" w:customStyle="1" w:styleId="WW8Num100z4">
    <w:name w:val="WW8Num100z4"/>
    <w:rsid w:val="008209A4"/>
  </w:style>
  <w:style w:type="character" w:customStyle="1" w:styleId="WW8Num100z5">
    <w:name w:val="WW8Num100z5"/>
    <w:rsid w:val="008209A4"/>
  </w:style>
  <w:style w:type="character" w:customStyle="1" w:styleId="WW8Num100z6">
    <w:name w:val="WW8Num100z6"/>
    <w:rsid w:val="008209A4"/>
  </w:style>
  <w:style w:type="character" w:customStyle="1" w:styleId="WW8Num100z7">
    <w:name w:val="WW8Num100z7"/>
    <w:rsid w:val="008209A4"/>
  </w:style>
  <w:style w:type="character" w:customStyle="1" w:styleId="WW8Num100z8">
    <w:name w:val="WW8Num100z8"/>
    <w:rsid w:val="008209A4"/>
  </w:style>
  <w:style w:type="character" w:customStyle="1" w:styleId="WW8Num101z0">
    <w:name w:val="WW8Num101z0"/>
    <w:rsid w:val="008209A4"/>
    <w:rPr>
      <w:rFonts w:ascii="Cambria" w:eastAsia="Cambria" w:hAnsi="Cambria" w:cs="Cambria"/>
      <w:b/>
      <w:bCs/>
      <w:w w:val="99"/>
      <w:sz w:val="26"/>
      <w:szCs w:val="26"/>
    </w:rPr>
  </w:style>
  <w:style w:type="character" w:customStyle="1" w:styleId="WW8Num101z1">
    <w:name w:val="WW8Num101z1"/>
    <w:rsid w:val="008209A4"/>
  </w:style>
  <w:style w:type="character" w:customStyle="1" w:styleId="WW8Num101z2">
    <w:name w:val="WW8Num101z2"/>
    <w:rsid w:val="008209A4"/>
  </w:style>
  <w:style w:type="character" w:customStyle="1" w:styleId="WW8Num101z3">
    <w:name w:val="WW8Num101z3"/>
    <w:rsid w:val="008209A4"/>
  </w:style>
  <w:style w:type="character" w:customStyle="1" w:styleId="WW8Num101z4">
    <w:name w:val="WW8Num101z4"/>
    <w:rsid w:val="008209A4"/>
  </w:style>
  <w:style w:type="character" w:customStyle="1" w:styleId="WW8Num101z5">
    <w:name w:val="WW8Num101z5"/>
    <w:rsid w:val="008209A4"/>
  </w:style>
  <w:style w:type="character" w:customStyle="1" w:styleId="WW8Num101z6">
    <w:name w:val="WW8Num101z6"/>
    <w:rsid w:val="008209A4"/>
  </w:style>
  <w:style w:type="character" w:customStyle="1" w:styleId="WW8Num101z7">
    <w:name w:val="WW8Num101z7"/>
    <w:rsid w:val="008209A4"/>
  </w:style>
  <w:style w:type="character" w:customStyle="1" w:styleId="WW8Num101z8">
    <w:name w:val="WW8Num101z8"/>
    <w:rsid w:val="008209A4"/>
  </w:style>
  <w:style w:type="character" w:customStyle="1" w:styleId="WW8Num102z0">
    <w:name w:val="WW8Num10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2z1">
    <w:name w:val="WW8Num102z1"/>
    <w:rsid w:val="008209A4"/>
  </w:style>
  <w:style w:type="character" w:customStyle="1" w:styleId="WW8Num102z2">
    <w:name w:val="WW8Num102z2"/>
    <w:rsid w:val="008209A4"/>
  </w:style>
  <w:style w:type="character" w:customStyle="1" w:styleId="WW8Num102z3">
    <w:name w:val="WW8Num102z3"/>
    <w:rsid w:val="008209A4"/>
  </w:style>
  <w:style w:type="character" w:customStyle="1" w:styleId="WW8Num102z4">
    <w:name w:val="WW8Num102z4"/>
    <w:rsid w:val="008209A4"/>
  </w:style>
  <w:style w:type="character" w:customStyle="1" w:styleId="WW8Num102z5">
    <w:name w:val="WW8Num102z5"/>
    <w:rsid w:val="008209A4"/>
  </w:style>
  <w:style w:type="character" w:customStyle="1" w:styleId="WW8Num102z6">
    <w:name w:val="WW8Num102z6"/>
    <w:rsid w:val="008209A4"/>
  </w:style>
  <w:style w:type="character" w:customStyle="1" w:styleId="WW8Num102z7">
    <w:name w:val="WW8Num102z7"/>
    <w:rsid w:val="008209A4"/>
  </w:style>
  <w:style w:type="character" w:customStyle="1" w:styleId="WW8Num102z8">
    <w:name w:val="WW8Num102z8"/>
    <w:rsid w:val="008209A4"/>
  </w:style>
  <w:style w:type="character" w:customStyle="1" w:styleId="WW8Num103z0">
    <w:name w:val="WW8Num103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3z1">
    <w:name w:val="WW8Num103z1"/>
    <w:rsid w:val="008209A4"/>
  </w:style>
  <w:style w:type="character" w:customStyle="1" w:styleId="WW8Num103z2">
    <w:name w:val="WW8Num103z2"/>
    <w:rsid w:val="008209A4"/>
  </w:style>
  <w:style w:type="character" w:customStyle="1" w:styleId="WW8Num103z3">
    <w:name w:val="WW8Num103z3"/>
    <w:rsid w:val="008209A4"/>
  </w:style>
  <w:style w:type="character" w:customStyle="1" w:styleId="WW8Num103z4">
    <w:name w:val="WW8Num103z4"/>
    <w:rsid w:val="008209A4"/>
  </w:style>
  <w:style w:type="character" w:customStyle="1" w:styleId="WW8Num103z5">
    <w:name w:val="WW8Num103z5"/>
    <w:rsid w:val="008209A4"/>
  </w:style>
  <w:style w:type="character" w:customStyle="1" w:styleId="WW8Num103z6">
    <w:name w:val="WW8Num103z6"/>
    <w:rsid w:val="008209A4"/>
  </w:style>
  <w:style w:type="character" w:customStyle="1" w:styleId="WW8Num103z7">
    <w:name w:val="WW8Num103z7"/>
    <w:rsid w:val="008209A4"/>
  </w:style>
  <w:style w:type="character" w:customStyle="1" w:styleId="WW8Num103z8">
    <w:name w:val="WW8Num103z8"/>
    <w:rsid w:val="008209A4"/>
  </w:style>
  <w:style w:type="character" w:customStyle="1" w:styleId="WW8Num104z0">
    <w:name w:val="WW8Num10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4z1">
    <w:name w:val="WW8Num104z1"/>
    <w:rsid w:val="008209A4"/>
  </w:style>
  <w:style w:type="character" w:customStyle="1" w:styleId="WW8Num104z2">
    <w:name w:val="WW8Num104z2"/>
    <w:rsid w:val="008209A4"/>
  </w:style>
  <w:style w:type="character" w:customStyle="1" w:styleId="WW8Num104z3">
    <w:name w:val="WW8Num104z3"/>
    <w:rsid w:val="008209A4"/>
  </w:style>
  <w:style w:type="character" w:customStyle="1" w:styleId="WW8Num104z4">
    <w:name w:val="WW8Num104z4"/>
    <w:rsid w:val="008209A4"/>
  </w:style>
  <w:style w:type="character" w:customStyle="1" w:styleId="WW8Num104z5">
    <w:name w:val="WW8Num104z5"/>
    <w:rsid w:val="008209A4"/>
  </w:style>
  <w:style w:type="character" w:customStyle="1" w:styleId="WW8Num104z6">
    <w:name w:val="WW8Num104z6"/>
    <w:rsid w:val="008209A4"/>
  </w:style>
  <w:style w:type="character" w:customStyle="1" w:styleId="WW8Num104z7">
    <w:name w:val="WW8Num104z7"/>
    <w:rsid w:val="008209A4"/>
  </w:style>
  <w:style w:type="character" w:customStyle="1" w:styleId="WW8Num104z8">
    <w:name w:val="WW8Num104z8"/>
    <w:rsid w:val="008209A4"/>
  </w:style>
  <w:style w:type="character" w:customStyle="1" w:styleId="WW8Num105z0">
    <w:name w:val="WW8Num105z0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05z3">
    <w:name w:val="WW8Num105z3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5z4">
    <w:name w:val="WW8Num105z4"/>
    <w:rsid w:val="008209A4"/>
  </w:style>
  <w:style w:type="character" w:customStyle="1" w:styleId="WW8Num105z5">
    <w:name w:val="WW8Num105z5"/>
    <w:rsid w:val="008209A4"/>
  </w:style>
  <w:style w:type="character" w:customStyle="1" w:styleId="WW8Num105z6">
    <w:name w:val="WW8Num105z6"/>
    <w:rsid w:val="008209A4"/>
  </w:style>
  <w:style w:type="character" w:customStyle="1" w:styleId="WW8Num105z7">
    <w:name w:val="WW8Num105z7"/>
    <w:rsid w:val="008209A4"/>
  </w:style>
  <w:style w:type="character" w:customStyle="1" w:styleId="WW8Num105z8">
    <w:name w:val="WW8Num105z8"/>
    <w:rsid w:val="008209A4"/>
  </w:style>
  <w:style w:type="character" w:customStyle="1" w:styleId="WW8Num106z0">
    <w:name w:val="WW8Num10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6z1">
    <w:name w:val="WW8Num106z1"/>
    <w:rsid w:val="008209A4"/>
  </w:style>
  <w:style w:type="character" w:customStyle="1" w:styleId="WW8Num106z2">
    <w:name w:val="WW8Num106z2"/>
    <w:rsid w:val="008209A4"/>
  </w:style>
  <w:style w:type="character" w:customStyle="1" w:styleId="WW8Num106z3">
    <w:name w:val="WW8Num106z3"/>
    <w:rsid w:val="008209A4"/>
  </w:style>
  <w:style w:type="character" w:customStyle="1" w:styleId="WW8Num106z4">
    <w:name w:val="WW8Num106z4"/>
    <w:rsid w:val="008209A4"/>
  </w:style>
  <w:style w:type="character" w:customStyle="1" w:styleId="WW8Num106z5">
    <w:name w:val="WW8Num106z5"/>
    <w:rsid w:val="008209A4"/>
  </w:style>
  <w:style w:type="character" w:customStyle="1" w:styleId="WW8Num106z6">
    <w:name w:val="WW8Num106z6"/>
    <w:rsid w:val="008209A4"/>
  </w:style>
  <w:style w:type="character" w:customStyle="1" w:styleId="WW8Num106z7">
    <w:name w:val="WW8Num106z7"/>
    <w:rsid w:val="008209A4"/>
  </w:style>
  <w:style w:type="character" w:customStyle="1" w:styleId="WW8Num106z8">
    <w:name w:val="WW8Num106z8"/>
    <w:rsid w:val="008209A4"/>
  </w:style>
  <w:style w:type="character" w:customStyle="1" w:styleId="WW8Num107z0">
    <w:name w:val="WW8Num10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7z1">
    <w:name w:val="WW8Num107z1"/>
    <w:rsid w:val="008209A4"/>
  </w:style>
  <w:style w:type="character" w:customStyle="1" w:styleId="WW8Num107z2">
    <w:name w:val="WW8Num107z2"/>
    <w:rsid w:val="008209A4"/>
  </w:style>
  <w:style w:type="character" w:customStyle="1" w:styleId="WW8Num107z3">
    <w:name w:val="WW8Num107z3"/>
    <w:rsid w:val="008209A4"/>
  </w:style>
  <w:style w:type="character" w:customStyle="1" w:styleId="WW8Num107z4">
    <w:name w:val="WW8Num107z4"/>
    <w:rsid w:val="008209A4"/>
  </w:style>
  <w:style w:type="character" w:customStyle="1" w:styleId="WW8Num107z5">
    <w:name w:val="WW8Num107z5"/>
    <w:rsid w:val="008209A4"/>
  </w:style>
  <w:style w:type="character" w:customStyle="1" w:styleId="WW8Num107z6">
    <w:name w:val="WW8Num107z6"/>
    <w:rsid w:val="008209A4"/>
  </w:style>
  <w:style w:type="character" w:customStyle="1" w:styleId="WW8Num107z7">
    <w:name w:val="WW8Num107z7"/>
    <w:rsid w:val="008209A4"/>
  </w:style>
  <w:style w:type="character" w:customStyle="1" w:styleId="WW8Num107z8">
    <w:name w:val="WW8Num107z8"/>
    <w:rsid w:val="008209A4"/>
  </w:style>
  <w:style w:type="character" w:customStyle="1" w:styleId="WW8Num108z0">
    <w:name w:val="WW8Num108z0"/>
    <w:rsid w:val="008209A4"/>
    <w:rPr>
      <w:rFonts w:eastAsia="Cambria"/>
      <w:w w:val="99"/>
      <w:sz w:val="26"/>
      <w:szCs w:val="26"/>
    </w:rPr>
  </w:style>
  <w:style w:type="character" w:customStyle="1" w:styleId="WW8Num108z1">
    <w:name w:val="WW8Num108z1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08z2">
    <w:name w:val="WW8Num108z2"/>
    <w:rsid w:val="008209A4"/>
  </w:style>
  <w:style w:type="character" w:customStyle="1" w:styleId="WW8Num108z3">
    <w:name w:val="WW8Num108z3"/>
    <w:rsid w:val="008209A4"/>
  </w:style>
  <w:style w:type="character" w:customStyle="1" w:styleId="WW8Num108z4">
    <w:name w:val="WW8Num108z4"/>
    <w:rsid w:val="008209A4"/>
  </w:style>
  <w:style w:type="character" w:customStyle="1" w:styleId="WW8Num108z5">
    <w:name w:val="WW8Num108z5"/>
    <w:rsid w:val="008209A4"/>
  </w:style>
  <w:style w:type="character" w:customStyle="1" w:styleId="WW8Num108z6">
    <w:name w:val="WW8Num108z6"/>
    <w:rsid w:val="008209A4"/>
  </w:style>
  <w:style w:type="character" w:customStyle="1" w:styleId="WW8Num108z7">
    <w:name w:val="WW8Num108z7"/>
    <w:rsid w:val="008209A4"/>
  </w:style>
  <w:style w:type="character" w:customStyle="1" w:styleId="WW8Num108z8">
    <w:name w:val="WW8Num108z8"/>
    <w:rsid w:val="008209A4"/>
  </w:style>
  <w:style w:type="character" w:customStyle="1" w:styleId="WW8Num109z0">
    <w:name w:val="WW8Num109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09z1">
    <w:name w:val="WW8Num109z1"/>
    <w:rsid w:val="008209A4"/>
  </w:style>
  <w:style w:type="character" w:customStyle="1" w:styleId="WW8Num109z2">
    <w:name w:val="WW8Num109z2"/>
    <w:rsid w:val="008209A4"/>
  </w:style>
  <w:style w:type="character" w:customStyle="1" w:styleId="WW8Num109z3">
    <w:name w:val="WW8Num109z3"/>
    <w:rsid w:val="008209A4"/>
  </w:style>
  <w:style w:type="character" w:customStyle="1" w:styleId="WW8Num109z4">
    <w:name w:val="WW8Num109z4"/>
    <w:rsid w:val="008209A4"/>
  </w:style>
  <w:style w:type="character" w:customStyle="1" w:styleId="WW8Num109z5">
    <w:name w:val="WW8Num109z5"/>
    <w:rsid w:val="008209A4"/>
  </w:style>
  <w:style w:type="character" w:customStyle="1" w:styleId="WW8Num109z6">
    <w:name w:val="WW8Num109z6"/>
    <w:rsid w:val="008209A4"/>
  </w:style>
  <w:style w:type="character" w:customStyle="1" w:styleId="WW8Num109z7">
    <w:name w:val="WW8Num109z7"/>
    <w:rsid w:val="008209A4"/>
  </w:style>
  <w:style w:type="character" w:customStyle="1" w:styleId="WW8Num109z8">
    <w:name w:val="WW8Num109z8"/>
    <w:rsid w:val="008209A4"/>
  </w:style>
  <w:style w:type="character" w:customStyle="1" w:styleId="WW8Num110z0">
    <w:name w:val="WW8Num110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10z1">
    <w:name w:val="WW8Num110z1"/>
    <w:rsid w:val="008209A4"/>
  </w:style>
  <w:style w:type="character" w:customStyle="1" w:styleId="WW8Num110z2">
    <w:name w:val="WW8Num110z2"/>
    <w:rsid w:val="008209A4"/>
  </w:style>
  <w:style w:type="character" w:customStyle="1" w:styleId="WW8Num110z3">
    <w:name w:val="WW8Num110z3"/>
    <w:rsid w:val="008209A4"/>
  </w:style>
  <w:style w:type="character" w:customStyle="1" w:styleId="WW8Num110z4">
    <w:name w:val="WW8Num110z4"/>
    <w:rsid w:val="008209A4"/>
  </w:style>
  <w:style w:type="character" w:customStyle="1" w:styleId="WW8Num110z5">
    <w:name w:val="WW8Num110z5"/>
    <w:rsid w:val="008209A4"/>
  </w:style>
  <w:style w:type="character" w:customStyle="1" w:styleId="WW8Num110z6">
    <w:name w:val="WW8Num110z6"/>
    <w:rsid w:val="008209A4"/>
  </w:style>
  <w:style w:type="character" w:customStyle="1" w:styleId="WW8Num110z7">
    <w:name w:val="WW8Num110z7"/>
    <w:rsid w:val="008209A4"/>
  </w:style>
  <w:style w:type="character" w:customStyle="1" w:styleId="WW8Num110z8">
    <w:name w:val="WW8Num110z8"/>
    <w:rsid w:val="008209A4"/>
  </w:style>
  <w:style w:type="character" w:customStyle="1" w:styleId="WW8Num111z0">
    <w:name w:val="WW8Num111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1z1">
    <w:name w:val="WW8Num111z1"/>
    <w:rsid w:val="008209A4"/>
  </w:style>
  <w:style w:type="character" w:customStyle="1" w:styleId="WW8Num111z2">
    <w:name w:val="WW8Num111z2"/>
    <w:rsid w:val="008209A4"/>
  </w:style>
  <w:style w:type="character" w:customStyle="1" w:styleId="WW8Num111z3">
    <w:name w:val="WW8Num111z3"/>
    <w:rsid w:val="008209A4"/>
  </w:style>
  <w:style w:type="character" w:customStyle="1" w:styleId="WW8Num111z4">
    <w:name w:val="WW8Num111z4"/>
    <w:rsid w:val="008209A4"/>
  </w:style>
  <w:style w:type="character" w:customStyle="1" w:styleId="WW8Num111z5">
    <w:name w:val="WW8Num111z5"/>
    <w:rsid w:val="008209A4"/>
  </w:style>
  <w:style w:type="character" w:customStyle="1" w:styleId="WW8Num111z6">
    <w:name w:val="WW8Num111z6"/>
    <w:rsid w:val="008209A4"/>
  </w:style>
  <w:style w:type="character" w:customStyle="1" w:styleId="WW8Num111z7">
    <w:name w:val="WW8Num111z7"/>
    <w:rsid w:val="008209A4"/>
  </w:style>
  <w:style w:type="character" w:customStyle="1" w:styleId="WW8Num111z8">
    <w:name w:val="WW8Num111z8"/>
    <w:rsid w:val="008209A4"/>
  </w:style>
  <w:style w:type="character" w:customStyle="1" w:styleId="WW8Num112z0">
    <w:name w:val="WW8Num11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2z1">
    <w:name w:val="WW8Num112z1"/>
    <w:rsid w:val="008209A4"/>
  </w:style>
  <w:style w:type="character" w:customStyle="1" w:styleId="WW8Num112z2">
    <w:name w:val="WW8Num112z2"/>
    <w:rsid w:val="008209A4"/>
  </w:style>
  <w:style w:type="character" w:customStyle="1" w:styleId="WW8Num112z3">
    <w:name w:val="WW8Num112z3"/>
    <w:rsid w:val="008209A4"/>
  </w:style>
  <w:style w:type="character" w:customStyle="1" w:styleId="WW8Num112z4">
    <w:name w:val="WW8Num112z4"/>
    <w:rsid w:val="008209A4"/>
  </w:style>
  <w:style w:type="character" w:customStyle="1" w:styleId="WW8Num112z5">
    <w:name w:val="WW8Num112z5"/>
    <w:rsid w:val="008209A4"/>
  </w:style>
  <w:style w:type="character" w:customStyle="1" w:styleId="WW8Num112z6">
    <w:name w:val="WW8Num112z6"/>
    <w:rsid w:val="008209A4"/>
  </w:style>
  <w:style w:type="character" w:customStyle="1" w:styleId="WW8Num112z7">
    <w:name w:val="WW8Num112z7"/>
    <w:rsid w:val="008209A4"/>
  </w:style>
  <w:style w:type="character" w:customStyle="1" w:styleId="WW8Num112z8">
    <w:name w:val="WW8Num112z8"/>
    <w:rsid w:val="008209A4"/>
  </w:style>
  <w:style w:type="character" w:customStyle="1" w:styleId="WW8Num113z0">
    <w:name w:val="WW8Num113z0"/>
    <w:rsid w:val="008209A4"/>
    <w:rPr>
      <w:rFonts w:eastAsia="Cambria"/>
      <w:w w:val="99"/>
      <w:sz w:val="26"/>
      <w:szCs w:val="26"/>
    </w:rPr>
  </w:style>
  <w:style w:type="character" w:customStyle="1" w:styleId="WW8Num113z1">
    <w:name w:val="WW8Num113z1"/>
    <w:rsid w:val="008209A4"/>
  </w:style>
  <w:style w:type="character" w:customStyle="1" w:styleId="WW8Num113z2">
    <w:name w:val="WW8Num113z2"/>
    <w:rsid w:val="008209A4"/>
  </w:style>
  <w:style w:type="character" w:customStyle="1" w:styleId="WW8Num113z3">
    <w:name w:val="WW8Num113z3"/>
    <w:rsid w:val="008209A4"/>
  </w:style>
  <w:style w:type="character" w:customStyle="1" w:styleId="WW8Num113z4">
    <w:name w:val="WW8Num113z4"/>
    <w:rsid w:val="008209A4"/>
  </w:style>
  <w:style w:type="character" w:customStyle="1" w:styleId="WW8Num113z5">
    <w:name w:val="WW8Num113z5"/>
    <w:rsid w:val="008209A4"/>
  </w:style>
  <w:style w:type="character" w:customStyle="1" w:styleId="WW8Num113z6">
    <w:name w:val="WW8Num113z6"/>
    <w:rsid w:val="008209A4"/>
  </w:style>
  <w:style w:type="character" w:customStyle="1" w:styleId="WW8Num113z7">
    <w:name w:val="WW8Num113z7"/>
    <w:rsid w:val="008209A4"/>
  </w:style>
  <w:style w:type="character" w:customStyle="1" w:styleId="WW8Num113z8">
    <w:name w:val="WW8Num113z8"/>
    <w:rsid w:val="008209A4"/>
  </w:style>
  <w:style w:type="character" w:customStyle="1" w:styleId="WW8Num114z0">
    <w:name w:val="WW8Num114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4z1">
    <w:name w:val="WW8Num114z1"/>
    <w:rsid w:val="008209A4"/>
  </w:style>
  <w:style w:type="character" w:customStyle="1" w:styleId="WW8Num114z2">
    <w:name w:val="WW8Num114z2"/>
    <w:rsid w:val="008209A4"/>
  </w:style>
  <w:style w:type="character" w:customStyle="1" w:styleId="WW8Num114z3">
    <w:name w:val="WW8Num114z3"/>
    <w:rsid w:val="008209A4"/>
  </w:style>
  <w:style w:type="character" w:customStyle="1" w:styleId="WW8Num114z4">
    <w:name w:val="WW8Num114z4"/>
    <w:rsid w:val="008209A4"/>
  </w:style>
  <w:style w:type="character" w:customStyle="1" w:styleId="WW8Num114z5">
    <w:name w:val="WW8Num114z5"/>
    <w:rsid w:val="008209A4"/>
  </w:style>
  <w:style w:type="character" w:customStyle="1" w:styleId="WW8Num114z6">
    <w:name w:val="WW8Num114z6"/>
    <w:rsid w:val="008209A4"/>
  </w:style>
  <w:style w:type="character" w:customStyle="1" w:styleId="WW8Num114z7">
    <w:name w:val="WW8Num114z7"/>
    <w:rsid w:val="008209A4"/>
  </w:style>
  <w:style w:type="character" w:customStyle="1" w:styleId="WW8Num114z8">
    <w:name w:val="WW8Num114z8"/>
    <w:rsid w:val="008209A4"/>
  </w:style>
  <w:style w:type="character" w:customStyle="1" w:styleId="WW8Num115z0">
    <w:name w:val="WW8Num115z0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15z3">
    <w:name w:val="WW8Num115z3"/>
    <w:rsid w:val="008209A4"/>
  </w:style>
  <w:style w:type="character" w:customStyle="1" w:styleId="WW8Num115z4">
    <w:name w:val="WW8Num115z4"/>
    <w:rsid w:val="008209A4"/>
  </w:style>
  <w:style w:type="character" w:customStyle="1" w:styleId="WW8Num115z5">
    <w:name w:val="WW8Num115z5"/>
    <w:rsid w:val="008209A4"/>
  </w:style>
  <w:style w:type="character" w:customStyle="1" w:styleId="WW8Num115z6">
    <w:name w:val="WW8Num115z6"/>
    <w:rsid w:val="008209A4"/>
  </w:style>
  <w:style w:type="character" w:customStyle="1" w:styleId="WW8Num115z7">
    <w:name w:val="WW8Num115z7"/>
    <w:rsid w:val="008209A4"/>
  </w:style>
  <w:style w:type="character" w:customStyle="1" w:styleId="WW8Num115z8">
    <w:name w:val="WW8Num115z8"/>
    <w:rsid w:val="008209A4"/>
  </w:style>
  <w:style w:type="character" w:customStyle="1" w:styleId="WW8Num116z0">
    <w:name w:val="WW8Num116z0"/>
    <w:rsid w:val="008209A4"/>
    <w:rPr>
      <w:rFonts w:eastAsia="Cambria"/>
      <w:w w:val="99"/>
      <w:sz w:val="26"/>
      <w:szCs w:val="26"/>
    </w:rPr>
  </w:style>
  <w:style w:type="character" w:customStyle="1" w:styleId="WW8Num116z3">
    <w:name w:val="WW8Num116z3"/>
    <w:rsid w:val="008209A4"/>
  </w:style>
  <w:style w:type="character" w:customStyle="1" w:styleId="WW8Num116z4">
    <w:name w:val="WW8Num116z4"/>
    <w:rsid w:val="008209A4"/>
  </w:style>
  <w:style w:type="character" w:customStyle="1" w:styleId="WW8Num116z5">
    <w:name w:val="WW8Num116z5"/>
    <w:rsid w:val="008209A4"/>
  </w:style>
  <w:style w:type="character" w:customStyle="1" w:styleId="WW8Num116z6">
    <w:name w:val="WW8Num116z6"/>
    <w:rsid w:val="008209A4"/>
  </w:style>
  <w:style w:type="character" w:customStyle="1" w:styleId="WW8Num116z7">
    <w:name w:val="WW8Num116z7"/>
    <w:rsid w:val="008209A4"/>
  </w:style>
  <w:style w:type="character" w:customStyle="1" w:styleId="WW8Num116z8">
    <w:name w:val="WW8Num116z8"/>
    <w:rsid w:val="008209A4"/>
  </w:style>
  <w:style w:type="character" w:customStyle="1" w:styleId="WW8Num117z0">
    <w:name w:val="WW8Num117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17z1">
    <w:name w:val="WW8Num117z1"/>
    <w:rsid w:val="008209A4"/>
  </w:style>
  <w:style w:type="character" w:customStyle="1" w:styleId="WW8Num117z2">
    <w:name w:val="WW8Num117z2"/>
    <w:rsid w:val="008209A4"/>
  </w:style>
  <w:style w:type="character" w:customStyle="1" w:styleId="WW8Num117z3">
    <w:name w:val="WW8Num117z3"/>
    <w:rsid w:val="008209A4"/>
  </w:style>
  <w:style w:type="character" w:customStyle="1" w:styleId="WW8Num117z4">
    <w:name w:val="WW8Num117z4"/>
    <w:rsid w:val="008209A4"/>
  </w:style>
  <w:style w:type="character" w:customStyle="1" w:styleId="WW8Num117z5">
    <w:name w:val="WW8Num117z5"/>
    <w:rsid w:val="008209A4"/>
  </w:style>
  <w:style w:type="character" w:customStyle="1" w:styleId="WW8Num117z6">
    <w:name w:val="WW8Num117z6"/>
    <w:rsid w:val="008209A4"/>
  </w:style>
  <w:style w:type="character" w:customStyle="1" w:styleId="WW8Num117z7">
    <w:name w:val="WW8Num117z7"/>
    <w:rsid w:val="008209A4"/>
  </w:style>
  <w:style w:type="character" w:customStyle="1" w:styleId="WW8Num117z8">
    <w:name w:val="WW8Num117z8"/>
    <w:rsid w:val="008209A4"/>
  </w:style>
  <w:style w:type="character" w:customStyle="1" w:styleId="WW8Num118z0">
    <w:name w:val="WW8Num118z0"/>
    <w:rsid w:val="008209A4"/>
    <w:rPr>
      <w:rFonts w:ascii="Times New Roman" w:eastAsia="Cambria" w:hAnsi="Times New Roman" w:cs="Times New Roman"/>
      <w:w w:val="99"/>
      <w:sz w:val="26"/>
      <w:szCs w:val="26"/>
      <w:lang w:val="ru-RU"/>
    </w:rPr>
  </w:style>
  <w:style w:type="character" w:customStyle="1" w:styleId="WW8Num118z1">
    <w:name w:val="WW8Num118z1"/>
    <w:rsid w:val="008209A4"/>
  </w:style>
  <w:style w:type="character" w:customStyle="1" w:styleId="WW8Num118z2">
    <w:name w:val="WW8Num118z2"/>
    <w:rsid w:val="008209A4"/>
  </w:style>
  <w:style w:type="character" w:customStyle="1" w:styleId="WW8Num118z3">
    <w:name w:val="WW8Num118z3"/>
    <w:rsid w:val="008209A4"/>
  </w:style>
  <w:style w:type="character" w:customStyle="1" w:styleId="WW8Num118z4">
    <w:name w:val="WW8Num118z4"/>
    <w:rsid w:val="008209A4"/>
  </w:style>
  <w:style w:type="character" w:customStyle="1" w:styleId="WW8Num118z5">
    <w:name w:val="WW8Num118z5"/>
    <w:rsid w:val="008209A4"/>
  </w:style>
  <w:style w:type="character" w:customStyle="1" w:styleId="WW8Num118z6">
    <w:name w:val="WW8Num118z6"/>
    <w:rsid w:val="008209A4"/>
  </w:style>
  <w:style w:type="character" w:customStyle="1" w:styleId="WW8Num118z7">
    <w:name w:val="WW8Num118z7"/>
    <w:rsid w:val="008209A4"/>
  </w:style>
  <w:style w:type="character" w:customStyle="1" w:styleId="WW8Num118z8">
    <w:name w:val="WW8Num118z8"/>
    <w:rsid w:val="008209A4"/>
  </w:style>
  <w:style w:type="character" w:customStyle="1" w:styleId="WW8Num119z0">
    <w:name w:val="WW8Num119z0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19z1">
    <w:name w:val="WW8Num119z1"/>
    <w:rsid w:val="008209A4"/>
  </w:style>
  <w:style w:type="character" w:customStyle="1" w:styleId="WW8Num119z2">
    <w:name w:val="WW8Num119z2"/>
    <w:rsid w:val="008209A4"/>
  </w:style>
  <w:style w:type="character" w:customStyle="1" w:styleId="WW8Num119z3">
    <w:name w:val="WW8Num119z3"/>
    <w:rsid w:val="008209A4"/>
  </w:style>
  <w:style w:type="character" w:customStyle="1" w:styleId="WW8Num119z4">
    <w:name w:val="WW8Num119z4"/>
    <w:rsid w:val="008209A4"/>
  </w:style>
  <w:style w:type="character" w:customStyle="1" w:styleId="WW8Num119z5">
    <w:name w:val="WW8Num119z5"/>
    <w:rsid w:val="008209A4"/>
  </w:style>
  <w:style w:type="character" w:customStyle="1" w:styleId="WW8Num119z6">
    <w:name w:val="WW8Num119z6"/>
    <w:rsid w:val="008209A4"/>
  </w:style>
  <w:style w:type="character" w:customStyle="1" w:styleId="WW8Num119z7">
    <w:name w:val="WW8Num119z7"/>
    <w:rsid w:val="008209A4"/>
  </w:style>
  <w:style w:type="character" w:customStyle="1" w:styleId="WW8Num119z8">
    <w:name w:val="WW8Num119z8"/>
    <w:rsid w:val="008209A4"/>
  </w:style>
  <w:style w:type="character" w:customStyle="1" w:styleId="WW8Num120z0">
    <w:name w:val="WW8Num120z0"/>
    <w:rsid w:val="008209A4"/>
    <w:rPr>
      <w:rFonts w:eastAsia="Cambria"/>
      <w:w w:val="99"/>
      <w:sz w:val="26"/>
      <w:szCs w:val="26"/>
    </w:rPr>
  </w:style>
  <w:style w:type="character" w:customStyle="1" w:styleId="WW8Num120z2">
    <w:name w:val="WW8Num120z2"/>
    <w:rsid w:val="008209A4"/>
  </w:style>
  <w:style w:type="character" w:customStyle="1" w:styleId="WW8Num120z3">
    <w:name w:val="WW8Num120z3"/>
    <w:rsid w:val="008209A4"/>
  </w:style>
  <w:style w:type="character" w:customStyle="1" w:styleId="WW8Num120z4">
    <w:name w:val="WW8Num120z4"/>
    <w:rsid w:val="008209A4"/>
  </w:style>
  <w:style w:type="character" w:customStyle="1" w:styleId="WW8Num120z5">
    <w:name w:val="WW8Num120z5"/>
    <w:rsid w:val="008209A4"/>
  </w:style>
  <w:style w:type="character" w:customStyle="1" w:styleId="WW8Num120z6">
    <w:name w:val="WW8Num120z6"/>
    <w:rsid w:val="008209A4"/>
  </w:style>
  <w:style w:type="character" w:customStyle="1" w:styleId="WW8Num120z7">
    <w:name w:val="WW8Num120z7"/>
    <w:rsid w:val="008209A4"/>
  </w:style>
  <w:style w:type="character" w:customStyle="1" w:styleId="WW8Num120z8">
    <w:name w:val="WW8Num120z8"/>
    <w:rsid w:val="008209A4"/>
  </w:style>
  <w:style w:type="character" w:customStyle="1" w:styleId="WW8Num121z0">
    <w:name w:val="WW8Num121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1z1">
    <w:name w:val="WW8Num121z1"/>
    <w:rsid w:val="008209A4"/>
  </w:style>
  <w:style w:type="character" w:customStyle="1" w:styleId="WW8Num121z2">
    <w:name w:val="WW8Num121z2"/>
    <w:rsid w:val="008209A4"/>
  </w:style>
  <w:style w:type="character" w:customStyle="1" w:styleId="WW8Num121z3">
    <w:name w:val="WW8Num121z3"/>
    <w:rsid w:val="008209A4"/>
  </w:style>
  <w:style w:type="character" w:customStyle="1" w:styleId="WW8Num121z4">
    <w:name w:val="WW8Num121z4"/>
    <w:rsid w:val="008209A4"/>
  </w:style>
  <w:style w:type="character" w:customStyle="1" w:styleId="WW8Num121z5">
    <w:name w:val="WW8Num121z5"/>
    <w:rsid w:val="008209A4"/>
  </w:style>
  <w:style w:type="character" w:customStyle="1" w:styleId="WW8Num121z6">
    <w:name w:val="WW8Num121z6"/>
    <w:rsid w:val="008209A4"/>
  </w:style>
  <w:style w:type="character" w:customStyle="1" w:styleId="WW8Num121z7">
    <w:name w:val="WW8Num121z7"/>
    <w:rsid w:val="008209A4"/>
  </w:style>
  <w:style w:type="character" w:customStyle="1" w:styleId="WW8Num121z8">
    <w:name w:val="WW8Num121z8"/>
    <w:rsid w:val="008209A4"/>
  </w:style>
  <w:style w:type="character" w:customStyle="1" w:styleId="WW8Num122z0">
    <w:name w:val="WW8Num122z0"/>
    <w:rsid w:val="008209A4"/>
    <w:rPr>
      <w:rFonts w:ascii="Symbol" w:eastAsia="Symbol" w:hAnsi="Symbol" w:cs="Symbol"/>
      <w:sz w:val="24"/>
      <w:szCs w:val="24"/>
    </w:rPr>
  </w:style>
  <w:style w:type="character" w:customStyle="1" w:styleId="WW8Num122z1">
    <w:name w:val="WW8Num122z1"/>
    <w:rsid w:val="008209A4"/>
  </w:style>
  <w:style w:type="character" w:customStyle="1" w:styleId="WW8Num122z2">
    <w:name w:val="WW8Num122z2"/>
    <w:rsid w:val="008209A4"/>
  </w:style>
  <w:style w:type="character" w:customStyle="1" w:styleId="WW8Num122z3">
    <w:name w:val="WW8Num122z3"/>
    <w:rsid w:val="008209A4"/>
  </w:style>
  <w:style w:type="character" w:customStyle="1" w:styleId="WW8Num122z4">
    <w:name w:val="WW8Num122z4"/>
    <w:rsid w:val="008209A4"/>
  </w:style>
  <w:style w:type="character" w:customStyle="1" w:styleId="WW8Num122z5">
    <w:name w:val="WW8Num122z5"/>
    <w:rsid w:val="008209A4"/>
  </w:style>
  <w:style w:type="character" w:customStyle="1" w:styleId="WW8Num122z6">
    <w:name w:val="WW8Num122z6"/>
    <w:rsid w:val="008209A4"/>
  </w:style>
  <w:style w:type="character" w:customStyle="1" w:styleId="WW8Num122z7">
    <w:name w:val="WW8Num122z7"/>
    <w:rsid w:val="008209A4"/>
  </w:style>
  <w:style w:type="character" w:customStyle="1" w:styleId="WW8Num122z8">
    <w:name w:val="WW8Num122z8"/>
    <w:rsid w:val="008209A4"/>
  </w:style>
  <w:style w:type="character" w:customStyle="1" w:styleId="WW8Num123z0">
    <w:name w:val="WW8Num123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3z1">
    <w:name w:val="WW8Num123z1"/>
    <w:rsid w:val="008209A4"/>
  </w:style>
  <w:style w:type="character" w:customStyle="1" w:styleId="WW8Num123z2">
    <w:name w:val="WW8Num123z2"/>
    <w:rsid w:val="008209A4"/>
  </w:style>
  <w:style w:type="character" w:customStyle="1" w:styleId="WW8Num123z3">
    <w:name w:val="WW8Num123z3"/>
    <w:rsid w:val="008209A4"/>
  </w:style>
  <w:style w:type="character" w:customStyle="1" w:styleId="WW8Num123z4">
    <w:name w:val="WW8Num123z4"/>
    <w:rsid w:val="008209A4"/>
  </w:style>
  <w:style w:type="character" w:customStyle="1" w:styleId="WW8Num123z5">
    <w:name w:val="WW8Num123z5"/>
    <w:rsid w:val="008209A4"/>
  </w:style>
  <w:style w:type="character" w:customStyle="1" w:styleId="WW8Num123z6">
    <w:name w:val="WW8Num123z6"/>
    <w:rsid w:val="008209A4"/>
  </w:style>
  <w:style w:type="character" w:customStyle="1" w:styleId="WW8Num123z7">
    <w:name w:val="WW8Num123z7"/>
    <w:rsid w:val="008209A4"/>
  </w:style>
  <w:style w:type="character" w:customStyle="1" w:styleId="WW8Num123z8">
    <w:name w:val="WW8Num123z8"/>
    <w:rsid w:val="008209A4"/>
  </w:style>
  <w:style w:type="character" w:customStyle="1" w:styleId="WW8Num124z0">
    <w:name w:val="WW8Num124z0"/>
    <w:rsid w:val="008209A4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124z1">
    <w:name w:val="WW8Num124z1"/>
    <w:rsid w:val="008209A4"/>
  </w:style>
  <w:style w:type="character" w:customStyle="1" w:styleId="WW8Num124z2">
    <w:name w:val="WW8Num124z2"/>
    <w:rsid w:val="008209A4"/>
  </w:style>
  <w:style w:type="character" w:customStyle="1" w:styleId="WW8Num124z3">
    <w:name w:val="WW8Num124z3"/>
    <w:rsid w:val="008209A4"/>
  </w:style>
  <w:style w:type="character" w:customStyle="1" w:styleId="WW8Num124z4">
    <w:name w:val="WW8Num124z4"/>
    <w:rsid w:val="008209A4"/>
  </w:style>
  <w:style w:type="character" w:customStyle="1" w:styleId="WW8Num124z5">
    <w:name w:val="WW8Num124z5"/>
    <w:rsid w:val="008209A4"/>
  </w:style>
  <w:style w:type="character" w:customStyle="1" w:styleId="WW8Num124z6">
    <w:name w:val="WW8Num124z6"/>
    <w:rsid w:val="008209A4"/>
  </w:style>
  <w:style w:type="character" w:customStyle="1" w:styleId="WW8Num124z7">
    <w:name w:val="WW8Num124z7"/>
    <w:rsid w:val="008209A4"/>
  </w:style>
  <w:style w:type="character" w:customStyle="1" w:styleId="WW8Num124z8">
    <w:name w:val="WW8Num124z8"/>
    <w:rsid w:val="008209A4"/>
  </w:style>
  <w:style w:type="character" w:customStyle="1" w:styleId="WW8Num125z0">
    <w:name w:val="WW8Num125z0"/>
    <w:rsid w:val="008209A4"/>
    <w:rPr>
      <w:rFonts w:eastAsia="Cambria"/>
      <w:w w:val="99"/>
      <w:sz w:val="26"/>
      <w:szCs w:val="26"/>
    </w:rPr>
  </w:style>
  <w:style w:type="character" w:customStyle="1" w:styleId="WW8Num125z1">
    <w:name w:val="WW8Num125z1"/>
    <w:rsid w:val="008209A4"/>
    <w:rPr>
      <w:rFonts w:eastAsia="Times New Roman"/>
      <w:w w:val="99"/>
      <w:sz w:val="26"/>
      <w:szCs w:val="26"/>
    </w:rPr>
  </w:style>
  <w:style w:type="character" w:customStyle="1" w:styleId="WW8Num125z2">
    <w:name w:val="WW8Num125z2"/>
    <w:rsid w:val="008209A4"/>
    <w:rPr>
      <w:rFonts w:ascii="Symbol" w:eastAsia="Symbol" w:hAnsi="Symbol" w:cs="Symbol"/>
      <w:w w:val="99"/>
      <w:sz w:val="26"/>
      <w:szCs w:val="26"/>
    </w:rPr>
  </w:style>
  <w:style w:type="character" w:customStyle="1" w:styleId="WW8Num125z3">
    <w:name w:val="WW8Num125z3"/>
    <w:rsid w:val="008209A4"/>
  </w:style>
  <w:style w:type="character" w:customStyle="1" w:styleId="WW8Num125z4">
    <w:name w:val="WW8Num125z4"/>
    <w:rsid w:val="008209A4"/>
  </w:style>
  <w:style w:type="character" w:customStyle="1" w:styleId="WW8Num125z5">
    <w:name w:val="WW8Num125z5"/>
    <w:rsid w:val="008209A4"/>
  </w:style>
  <w:style w:type="character" w:customStyle="1" w:styleId="WW8Num125z6">
    <w:name w:val="WW8Num125z6"/>
    <w:rsid w:val="008209A4"/>
  </w:style>
  <w:style w:type="character" w:customStyle="1" w:styleId="WW8Num125z7">
    <w:name w:val="WW8Num125z7"/>
    <w:rsid w:val="008209A4"/>
  </w:style>
  <w:style w:type="character" w:customStyle="1" w:styleId="WW8Num125z8">
    <w:name w:val="WW8Num125z8"/>
    <w:rsid w:val="008209A4"/>
  </w:style>
  <w:style w:type="character" w:customStyle="1" w:styleId="WW8Num126z0">
    <w:name w:val="WW8Num126z0"/>
    <w:rsid w:val="008209A4"/>
    <w:rPr>
      <w:rFonts w:eastAsia="Cambria"/>
      <w:w w:val="99"/>
      <w:sz w:val="26"/>
      <w:szCs w:val="26"/>
    </w:rPr>
  </w:style>
  <w:style w:type="character" w:customStyle="1" w:styleId="WW8Num126z1">
    <w:name w:val="WW8Num126z1"/>
    <w:rsid w:val="008209A4"/>
  </w:style>
  <w:style w:type="character" w:customStyle="1" w:styleId="WW8Num126z2">
    <w:name w:val="WW8Num126z2"/>
    <w:rsid w:val="008209A4"/>
  </w:style>
  <w:style w:type="character" w:customStyle="1" w:styleId="WW8Num126z3">
    <w:name w:val="WW8Num126z3"/>
    <w:rsid w:val="008209A4"/>
  </w:style>
  <w:style w:type="character" w:customStyle="1" w:styleId="WW8Num126z4">
    <w:name w:val="WW8Num126z4"/>
    <w:rsid w:val="008209A4"/>
  </w:style>
  <w:style w:type="character" w:customStyle="1" w:styleId="WW8Num126z5">
    <w:name w:val="WW8Num126z5"/>
    <w:rsid w:val="008209A4"/>
  </w:style>
  <w:style w:type="character" w:customStyle="1" w:styleId="WW8Num126z6">
    <w:name w:val="WW8Num126z6"/>
    <w:rsid w:val="008209A4"/>
  </w:style>
  <w:style w:type="character" w:customStyle="1" w:styleId="WW8Num126z7">
    <w:name w:val="WW8Num126z7"/>
    <w:rsid w:val="008209A4"/>
  </w:style>
  <w:style w:type="character" w:customStyle="1" w:styleId="WW8Num126z8">
    <w:name w:val="WW8Num126z8"/>
    <w:rsid w:val="008209A4"/>
  </w:style>
  <w:style w:type="character" w:customStyle="1" w:styleId="WW8Num127z0">
    <w:name w:val="WW8Num127z0"/>
    <w:rsid w:val="008209A4"/>
    <w:rPr>
      <w:rFonts w:ascii="Cambria" w:eastAsia="Cambria" w:hAnsi="Cambria" w:cs="Cambria"/>
      <w:sz w:val="24"/>
      <w:szCs w:val="24"/>
    </w:rPr>
  </w:style>
  <w:style w:type="character" w:customStyle="1" w:styleId="WW8Num127z2">
    <w:name w:val="WW8Num127z2"/>
    <w:rsid w:val="008209A4"/>
  </w:style>
  <w:style w:type="character" w:customStyle="1" w:styleId="WW8Num127z3">
    <w:name w:val="WW8Num127z3"/>
    <w:rsid w:val="008209A4"/>
  </w:style>
  <w:style w:type="character" w:customStyle="1" w:styleId="WW8Num127z4">
    <w:name w:val="WW8Num127z4"/>
    <w:rsid w:val="008209A4"/>
  </w:style>
  <w:style w:type="character" w:customStyle="1" w:styleId="WW8Num127z5">
    <w:name w:val="WW8Num127z5"/>
    <w:rsid w:val="008209A4"/>
  </w:style>
  <w:style w:type="character" w:customStyle="1" w:styleId="WW8Num127z6">
    <w:name w:val="WW8Num127z6"/>
    <w:rsid w:val="008209A4"/>
  </w:style>
  <w:style w:type="character" w:customStyle="1" w:styleId="WW8Num127z7">
    <w:name w:val="WW8Num127z7"/>
    <w:rsid w:val="008209A4"/>
  </w:style>
  <w:style w:type="character" w:customStyle="1" w:styleId="WW8Num127z8">
    <w:name w:val="WW8Num127z8"/>
    <w:rsid w:val="008209A4"/>
  </w:style>
  <w:style w:type="character" w:customStyle="1" w:styleId="WW8Num128z0">
    <w:name w:val="WW8Num128z0"/>
    <w:rsid w:val="008209A4"/>
    <w:rPr>
      <w:rFonts w:eastAsia="Cambria"/>
      <w:w w:val="99"/>
      <w:sz w:val="26"/>
      <w:szCs w:val="26"/>
    </w:rPr>
  </w:style>
  <w:style w:type="character" w:customStyle="1" w:styleId="WW8Num128z1">
    <w:name w:val="WW8Num128z1"/>
    <w:rsid w:val="008209A4"/>
  </w:style>
  <w:style w:type="character" w:customStyle="1" w:styleId="WW8Num128z2">
    <w:name w:val="WW8Num128z2"/>
    <w:rsid w:val="008209A4"/>
  </w:style>
  <w:style w:type="character" w:customStyle="1" w:styleId="WW8Num128z3">
    <w:name w:val="WW8Num128z3"/>
    <w:rsid w:val="008209A4"/>
  </w:style>
  <w:style w:type="character" w:customStyle="1" w:styleId="WW8Num128z4">
    <w:name w:val="WW8Num128z4"/>
    <w:rsid w:val="008209A4"/>
  </w:style>
  <w:style w:type="character" w:customStyle="1" w:styleId="WW8Num128z5">
    <w:name w:val="WW8Num128z5"/>
    <w:rsid w:val="008209A4"/>
  </w:style>
  <w:style w:type="character" w:customStyle="1" w:styleId="WW8Num128z6">
    <w:name w:val="WW8Num128z6"/>
    <w:rsid w:val="008209A4"/>
  </w:style>
  <w:style w:type="character" w:customStyle="1" w:styleId="WW8Num128z7">
    <w:name w:val="WW8Num128z7"/>
    <w:rsid w:val="008209A4"/>
  </w:style>
  <w:style w:type="character" w:customStyle="1" w:styleId="WW8Num128z8">
    <w:name w:val="WW8Num128z8"/>
    <w:rsid w:val="008209A4"/>
  </w:style>
  <w:style w:type="character" w:customStyle="1" w:styleId="WW8Num129z0">
    <w:name w:val="WW8Num129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29z1">
    <w:name w:val="WW8Num129z1"/>
    <w:rsid w:val="008209A4"/>
  </w:style>
  <w:style w:type="character" w:customStyle="1" w:styleId="WW8Num129z2">
    <w:name w:val="WW8Num129z2"/>
    <w:rsid w:val="008209A4"/>
  </w:style>
  <w:style w:type="character" w:customStyle="1" w:styleId="WW8Num129z3">
    <w:name w:val="WW8Num129z3"/>
    <w:rsid w:val="008209A4"/>
  </w:style>
  <w:style w:type="character" w:customStyle="1" w:styleId="WW8Num129z4">
    <w:name w:val="WW8Num129z4"/>
    <w:rsid w:val="008209A4"/>
  </w:style>
  <w:style w:type="character" w:customStyle="1" w:styleId="WW8Num129z5">
    <w:name w:val="WW8Num129z5"/>
    <w:rsid w:val="008209A4"/>
  </w:style>
  <w:style w:type="character" w:customStyle="1" w:styleId="WW8Num129z6">
    <w:name w:val="WW8Num129z6"/>
    <w:rsid w:val="008209A4"/>
  </w:style>
  <w:style w:type="character" w:customStyle="1" w:styleId="WW8Num129z7">
    <w:name w:val="WW8Num129z7"/>
    <w:rsid w:val="008209A4"/>
  </w:style>
  <w:style w:type="character" w:customStyle="1" w:styleId="WW8Num129z8">
    <w:name w:val="WW8Num129z8"/>
    <w:rsid w:val="008209A4"/>
  </w:style>
  <w:style w:type="character" w:customStyle="1" w:styleId="WW8Num130z0">
    <w:name w:val="WW8Num130z0"/>
    <w:rsid w:val="008209A4"/>
  </w:style>
  <w:style w:type="character" w:customStyle="1" w:styleId="WW8Num130z1">
    <w:name w:val="WW8Num130z1"/>
    <w:rsid w:val="008209A4"/>
    <w:rPr>
      <w:rFonts w:eastAsia="Cambria"/>
      <w:b/>
      <w:bCs/>
      <w:w w:val="99"/>
      <w:sz w:val="26"/>
      <w:szCs w:val="26"/>
      <w:lang w:val="ru-RU"/>
    </w:rPr>
  </w:style>
  <w:style w:type="character" w:customStyle="1" w:styleId="WW8Num130z2">
    <w:name w:val="WW8Num130z2"/>
    <w:rsid w:val="008209A4"/>
  </w:style>
  <w:style w:type="character" w:customStyle="1" w:styleId="WW8Num130z3">
    <w:name w:val="WW8Num130z3"/>
    <w:rsid w:val="008209A4"/>
  </w:style>
  <w:style w:type="character" w:customStyle="1" w:styleId="WW8Num130z4">
    <w:name w:val="WW8Num130z4"/>
    <w:rsid w:val="008209A4"/>
  </w:style>
  <w:style w:type="character" w:customStyle="1" w:styleId="WW8Num130z5">
    <w:name w:val="WW8Num130z5"/>
    <w:rsid w:val="008209A4"/>
  </w:style>
  <w:style w:type="character" w:customStyle="1" w:styleId="WW8Num130z6">
    <w:name w:val="WW8Num130z6"/>
    <w:rsid w:val="008209A4"/>
  </w:style>
  <w:style w:type="character" w:customStyle="1" w:styleId="WW8Num130z7">
    <w:name w:val="WW8Num130z7"/>
    <w:rsid w:val="008209A4"/>
  </w:style>
  <w:style w:type="character" w:customStyle="1" w:styleId="WW8Num130z8">
    <w:name w:val="WW8Num130z8"/>
    <w:rsid w:val="008209A4"/>
  </w:style>
  <w:style w:type="character" w:customStyle="1" w:styleId="WW8Num131z0">
    <w:name w:val="WW8Num131z0"/>
    <w:rsid w:val="008209A4"/>
    <w:rPr>
      <w:rFonts w:ascii="Verdana" w:eastAsia="Verdana" w:hAnsi="Verdana" w:cs="Verdana"/>
      <w:w w:val="99"/>
      <w:sz w:val="26"/>
      <w:szCs w:val="26"/>
      <w:lang w:val="ru-RU"/>
    </w:rPr>
  </w:style>
  <w:style w:type="character" w:customStyle="1" w:styleId="WW8Num131z1">
    <w:name w:val="WW8Num131z1"/>
    <w:rsid w:val="008209A4"/>
  </w:style>
  <w:style w:type="character" w:customStyle="1" w:styleId="WW8Num131z2">
    <w:name w:val="WW8Num131z2"/>
    <w:rsid w:val="008209A4"/>
  </w:style>
  <w:style w:type="character" w:customStyle="1" w:styleId="WW8Num131z3">
    <w:name w:val="WW8Num131z3"/>
    <w:rsid w:val="008209A4"/>
  </w:style>
  <w:style w:type="character" w:customStyle="1" w:styleId="WW8Num131z4">
    <w:name w:val="WW8Num131z4"/>
    <w:rsid w:val="008209A4"/>
  </w:style>
  <w:style w:type="character" w:customStyle="1" w:styleId="WW8Num131z5">
    <w:name w:val="WW8Num131z5"/>
    <w:rsid w:val="008209A4"/>
  </w:style>
  <w:style w:type="character" w:customStyle="1" w:styleId="WW8Num131z6">
    <w:name w:val="WW8Num131z6"/>
    <w:rsid w:val="008209A4"/>
  </w:style>
  <w:style w:type="character" w:customStyle="1" w:styleId="WW8Num131z7">
    <w:name w:val="WW8Num131z7"/>
    <w:rsid w:val="008209A4"/>
  </w:style>
  <w:style w:type="character" w:customStyle="1" w:styleId="WW8Num131z8">
    <w:name w:val="WW8Num131z8"/>
    <w:rsid w:val="008209A4"/>
  </w:style>
  <w:style w:type="character" w:customStyle="1" w:styleId="WW8Num132z0">
    <w:name w:val="WW8Num132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2z1">
    <w:name w:val="WW8Num132z1"/>
    <w:rsid w:val="008209A4"/>
  </w:style>
  <w:style w:type="character" w:customStyle="1" w:styleId="WW8Num132z2">
    <w:name w:val="WW8Num132z2"/>
    <w:rsid w:val="008209A4"/>
  </w:style>
  <w:style w:type="character" w:customStyle="1" w:styleId="WW8Num132z3">
    <w:name w:val="WW8Num132z3"/>
    <w:rsid w:val="008209A4"/>
  </w:style>
  <w:style w:type="character" w:customStyle="1" w:styleId="WW8Num132z4">
    <w:name w:val="WW8Num132z4"/>
    <w:rsid w:val="008209A4"/>
  </w:style>
  <w:style w:type="character" w:customStyle="1" w:styleId="WW8Num132z5">
    <w:name w:val="WW8Num132z5"/>
    <w:rsid w:val="008209A4"/>
  </w:style>
  <w:style w:type="character" w:customStyle="1" w:styleId="WW8Num132z6">
    <w:name w:val="WW8Num132z6"/>
    <w:rsid w:val="008209A4"/>
  </w:style>
  <w:style w:type="character" w:customStyle="1" w:styleId="WW8Num132z7">
    <w:name w:val="WW8Num132z7"/>
    <w:rsid w:val="008209A4"/>
  </w:style>
  <w:style w:type="character" w:customStyle="1" w:styleId="WW8Num132z8">
    <w:name w:val="WW8Num132z8"/>
    <w:rsid w:val="008209A4"/>
  </w:style>
  <w:style w:type="character" w:customStyle="1" w:styleId="WW8Num133z0">
    <w:name w:val="WW8Num133z0"/>
    <w:rsid w:val="008209A4"/>
    <w:rPr>
      <w:rFonts w:ascii="Symbol" w:eastAsia="Symbol" w:hAnsi="Symbol" w:cs="Symbol"/>
      <w:w w:val="99"/>
      <w:sz w:val="26"/>
      <w:szCs w:val="26"/>
      <w:lang w:val="ru-RU"/>
    </w:rPr>
  </w:style>
  <w:style w:type="character" w:customStyle="1" w:styleId="WW8Num133z1">
    <w:name w:val="WW8Num133z1"/>
    <w:rsid w:val="008209A4"/>
  </w:style>
  <w:style w:type="character" w:customStyle="1" w:styleId="WW8Num133z2">
    <w:name w:val="WW8Num133z2"/>
    <w:rsid w:val="008209A4"/>
  </w:style>
  <w:style w:type="character" w:customStyle="1" w:styleId="WW8Num133z3">
    <w:name w:val="WW8Num133z3"/>
    <w:rsid w:val="008209A4"/>
  </w:style>
  <w:style w:type="character" w:customStyle="1" w:styleId="WW8Num133z4">
    <w:name w:val="WW8Num133z4"/>
    <w:rsid w:val="008209A4"/>
  </w:style>
  <w:style w:type="character" w:customStyle="1" w:styleId="WW8Num133z5">
    <w:name w:val="WW8Num133z5"/>
    <w:rsid w:val="008209A4"/>
  </w:style>
  <w:style w:type="character" w:customStyle="1" w:styleId="WW8Num133z6">
    <w:name w:val="WW8Num133z6"/>
    <w:rsid w:val="008209A4"/>
  </w:style>
  <w:style w:type="character" w:customStyle="1" w:styleId="WW8Num133z7">
    <w:name w:val="WW8Num133z7"/>
    <w:rsid w:val="008209A4"/>
  </w:style>
  <w:style w:type="character" w:customStyle="1" w:styleId="WW8Num133z8">
    <w:name w:val="WW8Num133z8"/>
    <w:rsid w:val="008209A4"/>
  </w:style>
  <w:style w:type="character" w:customStyle="1" w:styleId="WW8Num134z0">
    <w:name w:val="WW8Num134z0"/>
    <w:rsid w:val="008209A4"/>
    <w:rPr>
      <w:rFonts w:eastAsia="Cambria"/>
      <w:w w:val="99"/>
      <w:sz w:val="26"/>
      <w:szCs w:val="26"/>
    </w:rPr>
  </w:style>
  <w:style w:type="character" w:customStyle="1" w:styleId="WW8Num134z1">
    <w:name w:val="WW8Num134z1"/>
    <w:rsid w:val="008209A4"/>
    <w:rPr>
      <w:rFonts w:eastAsia="Cambria"/>
      <w:b/>
      <w:bCs/>
      <w:w w:val="99"/>
      <w:sz w:val="26"/>
      <w:szCs w:val="26"/>
    </w:rPr>
  </w:style>
  <w:style w:type="character" w:customStyle="1" w:styleId="WW8Num134z2">
    <w:name w:val="WW8Num134z2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4z3">
    <w:name w:val="WW8Num134z3"/>
    <w:rsid w:val="008209A4"/>
  </w:style>
  <w:style w:type="character" w:customStyle="1" w:styleId="WW8Num134z4">
    <w:name w:val="WW8Num134z4"/>
    <w:rsid w:val="008209A4"/>
  </w:style>
  <w:style w:type="character" w:customStyle="1" w:styleId="WW8Num134z5">
    <w:name w:val="WW8Num134z5"/>
    <w:rsid w:val="008209A4"/>
  </w:style>
  <w:style w:type="character" w:customStyle="1" w:styleId="WW8Num134z6">
    <w:name w:val="WW8Num134z6"/>
    <w:rsid w:val="008209A4"/>
  </w:style>
  <w:style w:type="character" w:customStyle="1" w:styleId="WW8Num134z7">
    <w:name w:val="WW8Num134z7"/>
    <w:rsid w:val="008209A4"/>
  </w:style>
  <w:style w:type="character" w:customStyle="1" w:styleId="WW8Num134z8">
    <w:name w:val="WW8Num134z8"/>
    <w:rsid w:val="008209A4"/>
  </w:style>
  <w:style w:type="character" w:customStyle="1" w:styleId="WW8Num135z0">
    <w:name w:val="WW8Num135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5z1">
    <w:name w:val="WW8Num135z1"/>
    <w:rsid w:val="008209A4"/>
  </w:style>
  <w:style w:type="character" w:customStyle="1" w:styleId="WW8Num135z2">
    <w:name w:val="WW8Num135z2"/>
    <w:rsid w:val="008209A4"/>
  </w:style>
  <w:style w:type="character" w:customStyle="1" w:styleId="WW8Num135z3">
    <w:name w:val="WW8Num135z3"/>
    <w:rsid w:val="008209A4"/>
  </w:style>
  <w:style w:type="character" w:customStyle="1" w:styleId="WW8Num135z4">
    <w:name w:val="WW8Num135z4"/>
    <w:rsid w:val="008209A4"/>
  </w:style>
  <w:style w:type="character" w:customStyle="1" w:styleId="WW8Num135z5">
    <w:name w:val="WW8Num135z5"/>
    <w:rsid w:val="008209A4"/>
  </w:style>
  <w:style w:type="character" w:customStyle="1" w:styleId="WW8Num135z6">
    <w:name w:val="WW8Num135z6"/>
    <w:rsid w:val="008209A4"/>
  </w:style>
  <w:style w:type="character" w:customStyle="1" w:styleId="WW8Num135z7">
    <w:name w:val="WW8Num135z7"/>
    <w:rsid w:val="008209A4"/>
  </w:style>
  <w:style w:type="character" w:customStyle="1" w:styleId="WW8Num135z8">
    <w:name w:val="WW8Num135z8"/>
    <w:rsid w:val="008209A4"/>
  </w:style>
  <w:style w:type="character" w:customStyle="1" w:styleId="WW8Num136z0">
    <w:name w:val="WW8Num136z0"/>
    <w:rsid w:val="008209A4"/>
    <w:rPr>
      <w:rFonts w:ascii="Cambria" w:eastAsia="Cambria" w:hAnsi="Cambria" w:cs="Cambria"/>
      <w:w w:val="99"/>
      <w:sz w:val="26"/>
      <w:szCs w:val="26"/>
    </w:rPr>
  </w:style>
  <w:style w:type="character" w:customStyle="1" w:styleId="WW8Num136z1">
    <w:name w:val="WW8Num136z1"/>
    <w:rsid w:val="008209A4"/>
  </w:style>
  <w:style w:type="character" w:customStyle="1" w:styleId="WW8Num136z2">
    <w:name w:val="WW8Num136z2"/>
    <w:rsid w:val="008209A4"/>
  </w:style>
  <w:style w:type="character" w:customStyle="1" w:styleId="WW8Num136z3">
    <w:name w:val="WW8Num136z3"/>
    <w:rsid w:val="008209A4"/>
  </w:style>
  <w:style w:type="character" w:customStyle="1" w:styleId="WW8Num136z4">
    <w:name w:val="WW8Num136z4"/>
    <w:rsid w:val="008209A4"/>
  </w:style>
  <w:style w:type="character" w:customStyle="1" w:styleId="WW8Num136z5">
    <w:name w:val="WW8Num136z5"/>
    <w:rsid w:val="008209A4"/>
  </w:style>
  <w:style w:type="character" w:customStyle="1" w:styleId="WW8Num136z6">
    <w:name w:val="WW8Num136z6"/>
    <w:rsid w:val="008209A4"/>
  </w:style>
  <w:style w:type="character" w:customStyle="1" w:styleId="WW8Num136z7">
    <w:name w:val="WW8Num136z7"/>
    <w:rsid w:val="008209A4"/>
  </w:style>
  <w:style w:type="character" w:customStyle="1" w:styleId="WW8Num136z8">
    <w:name w:val="WW8Num136z8"/>
    <w:rsid w:val="008209A4"/>
  </w:style>
  <w:style w:type="character" w:customStyle="1" w:styleId="41">
    <w:name w:val="Основной шрифт абзаца4"/>
    <w:rsid w:val="008209A4"/>
  </w:style>
  <w:style w:type="character" w:customStyle="1" w:styleId="WW8Num73z1">
    <w:name w:val="WW8Num73z1"/>
    <w:rsid w:val="008209A4"/>
    <w:rPr>
      <w:rFonts w:ascii="Courier New" w:hAnsi="Courier New" w:cs="Courier New"/>
    </w:rPr>
  </w:style>
  <w:style w:type="character" w:customStyle="1" w:styleId="WW8Num73z2">
    <w:name w:val="WW8Num73z2"/>
    <w:rsid w:val="008209A4"/>
    <w:rPr>
      <w:rFonts w:ascii="Wingdings" w:hAnsi="Wingdings" w:cs="Wingdings"/>
    </w:rPr>
  </w:style>
  <w:style w:type="character" w:customStyle="1" w:styleId="WW8Num73z3">
    <w:name w:val="WW8Num73z3"/>
    <w:rsid w:val="008209A4"/>
    <w:rPr>
      <w:rFonts w:ascii="Symbol" w:hAnsi="Symbol" w:cs="Symbol"/>
    </w:rPr>
  </w:style>
  <w:style w:type="character" w:customStyle="1" w:styleId="WW8Num73z4">
    <w:name w:val="WW8Num73z4"/>
    <w:rsid w:val="008209A4"/>
  </w:style>
  <w:style w:type="character" w:customStyle="1" w:styleId="WW8Num73z5">
    <w:name w:val="WW8Num73z5"/>
    <w:rsid w:val="008209A4"/>
  </w:style>
  <w:style w:type="character" w:customStyle="1" w:styleId="WW8Num73z6">
    <w:name w:val="WW8Num73z6"/>
    <w:rsid w:val="008209A4"/>
  </w:style>
  <w:style w:type="character" w:customStyle="1" w:styleId="WW8Num73z7">
    <w:name w:val="WW8Num73z7"/>
    <w:rsid w:val="008209A4"/>
  </w:style>
  <w:style w:type="character" w:customStyle="1" w:styleId="WW8Num73z8">
    <w:name w:val="WW8Num73z8"/>
    <w:rsid w:val="008209A4"/>
  </w:style>
  <w:style w:type="character" w:customStyle="1" w:styleId="WW8Num78z1">
    <w:name w:val="WW8Num78z1"/>
    <w:rsid w:val="008209A4"/>
    <w:rPr>
      <w:rFonts w:ascii="Symbol" w:hAnsi="Symbol" w:cs="Symbol"/>
    </w:rPr>
  </w:style>
  <w:style w:type="character" w:customStyle="1" w:styleId="WW8Num79z1">
    <w:name w:val="WW8Num79z1"/>
    <w:rsid w:val="008209A4"/>
    <w:rPr>
      <w:rFonts w:ascii="OpenSymbol" w:hAnsi="OpenSymbol" w:cs="OpenSymbol"/>
    </w:rPr>
  </w:style>
  <w:style w:type="character" w:customStyle="1" w:styleId="WW8Num79z2">
    <w:name w:val="WW8Num79z2"/>
    <w:rsid w:val="008209A4"/>
    <w:rPr>
      <w:rFonts w:ascii="Wingdings" w:hAnsi="Wingdings" w:cs="Wingdings"/>
    </w:rPr>
  </w:style>
  <w:style w:type="character" w:customStyle="1" w:styleId="WW8Num79z3">
    <w:name w:val="WW8Num79z3"/>
    <w:rsid w:val="008209A4"/>
  </w:style>
  <w:style w:type="character" w:customStyle="1" w:styleId="WW8Num79z4">
    <w:name w:val="WW8Num79z4"/>
    <w:rsid w:val="008209A4"/>
  </w:style>
  <w:style w:type="character" w:customStyle="1" w:styleId="WW8Num79z5">
    <w:name w:val="WW8Num79z5"/>
    <w:rsid w:val="008209A4"/>
  </w:style>
  <w:style w:type="character" w:customStyle="1" w:styleId="WW8Num79z6">
    <w:name w:val="WW8Num79z6"/>
    <w:rsid w:val="008209A4"/>
  </w:style>
  <w:style w:type="character" w:customStyle="1" w:styleId="WW8Num79z7">
    <w:name w:val="WW8Num79z7"/>
    <w:rsid w:val="008209A4"/>
  </w:style>
  <w:style w:type="character" w:customStyle="1" w:styleId="WW8Num79z8">
    <w:name w:val="WW8Num79z8"/>
    <w:rsid w:val="008209A4"/>
  </w:style>
  <w:style w:type="character" w:customStyle="1" w:styleId="WW8Num83z2">
    <w:name w:val="WW8Num83z2"/>
    <w:rsid w:val="008209A4"/>
    <w:rPr>
      <w:rFonts w:ascii="Symbol" w:hAnsi="Symbol" w:cs="Courier New"/>
    </w:rPr>
  </w:style>
  <w:style w:type="character" w:customStyle="1" w:styleId="WW8Num83z3">
    <w:name w:val="WW8Num83z3"/>
    <w:rsid w:val="008209A4"/>
    <w:rPr>
      <w:rFonts w:ascii="Symbol" w:hAnsi="Symbol" w:cs="Symbol"/>
    </w:rPr>
  </w:style>
  <w:style w:type="character" w:customStyle="1" w:styleId="WW8Num68z2">
    <w:name w:val="WW8Num68z2"/>
    <w:rsid w:val="008209A4"/>
    <w:rPr>
      <w:rFonts w:ascii="Wingdings" w:hAnsi="Wingdings" w:cs="Wingdings"/>
    </w:rPr>
  </w:style>
  <w:style w:type="character" w:customStyle="1" w:styleId="WW8Num74z1">
    <w:name w:val="WW8Num74z1"/>
    <w:rsid w:val="008209A4"/>
    <w:rPr>
      <w:rFonts w:ascii="Courier New" w:hAnsi="Courier New" w:cs="Courier New"/>
    </w:rPr>
  </w:style>
  <w:style w:type="character" w:customStyle="1" w:styleId="WW8Num74z2">
    <w:name w:val="WW8Num74z2"/>
    <w:rsid w:val="008209A4"/>
    <w:rPr>
      <w:rFonts w:ascii="Wingdings" w:hAnsi="Wingdings" w:cs="Wingdings"/>
    </w:rPr>
  </w:style>
  <w:style w:type="character" w:customStyle="1" w:styleId="WW8Num74z3">
    <w:name w:val="WW8Num74z3"/>
    <w:rsid w:val="008209A4"/>
    <w:rPr>
      <w:rFonts w:ascii="Symbol" w:hAnsi="Symbol" w:cs="Symbol"/>
    </w:rPr>
  </w:style>
  <w:style w:type="character" w:customStyle="1" w:styleId="WW8Num74z4">
    <w:name w:val="WW8Num74z4"/>
    <w:rsid w:val="008209A4"/>
  </w:style>
  <w:style w:type="character" w:customStyle="1" w:styleId="WW8Num74z5">
    <w:name w:val="WW8Num74z5"/>
    <w:rsid w:val="008209A4"/>
  </w:style>
  <w:style w:type="character" w:customStyle="1" w:styleId="WW8Num74z6">
    <w:name w:val="WW8Num74z6"/>
    <w:rsid w:val="008209A4"/>
  </w:style>
  <w:style w:type="character" w:customStyle="1" w:styleId="WW8Num74z7">
    <w:name w:val="WW8Num74z7"/>
    <w:rsid w:val="008209A4"/>
  </w:style>
  <w:style w:type="character" w:customStyle="1" w:styleId="WW8Num74z8">
    <w:name w:val="WW8Num74z8"/>
    <w:rsid w:val="008209A4"/>
  </w:style>
  <w:style w:type="character" w:customStyle="1" w:styleId="WW8Num81z1">
    <w:name w:val="WW8Num81z1"/>
    <w:rsid w:val="008209A4"/>
    <w:rPr>
      <w:rFonts w:ascii="OpenSymbol" w:hAnsi="OpenSymbol" w:cs="OpenSymbol"/>
    </w:rPr>
  </w:style>
  <w:style w:type="character" w:customStyle="1" w:styleId="WW8Num81z4">
    <w:name w:val="WW8Num81z4"/>
    <w:rsid w:val="008209A4"/>
  </w:style>
  <w:style w:type="character" w:customStyle="1" w:styleId="WW8Num81z5">
    <w:name w:val="WW8Num81z5"/>
    <w:rsid w:val="008209A4"/>
  </w:style>
  <w:style w:type="character" w:customStyle="1" w:styleId="WW8Num81z6">
    <w:name w:val="WW8Num81z6"/>
    <w:rsid w:val="008209A4"/>
  </w:style>
  <w:style w:type="character" w:customStyle="1" w:styleId="WW8Num81z7">
    <w:name w:val="WW8Num81z7"/>
    <w:rsid w:val="008209A4"/>
  </w:style>
  <w:style w:type="character" w:customStyle="1" w:styleId="WW8Num81z8">
    <w:name w:val="WW8Num81z8"/>
    <w:rsid w:val="008209A4"/>
  </w:style>
  <w:style w:type="character" w:customStyle="1" w:styleId="WW8Num58z3">
    <w:name w:val="WW8Num58z3"/>
    <w:rsid w:val="008209A4"/>
    <w:rPr>
      <w:rFonts w:ascii="Symbol" w:hAnsi="Symbol" w:cs="Symbol"/>
    </w:rPr>
  </w:style>
  <w:style w:type="character" w:customStyle="1" w:styleId="WW8Num58z5">
    <w:name w:val="WW8Num58z5"/>
    <w:rsid w:val="008209A4"/>
  </w:style>
  <w:style w:type="character" w:customStyle="1" w:styleId="WW8Num58z6">
    <w:name w:val="WW8Num58z6"/>
    <w:rsid w:val="008209A4"/>
  </w:style>
  <w:style w:type="character" w:customStyle="1" w:styleId="WW8Num58z7">
    <w:name w:val="WW8Num58z7"/>
    <w:rsid w:val="008209A4"/>
  </w:style>
  <w:style w:type="character" w:customStyle="1" w:styleId="WW8Num58z8">
    <w:name w:val="WW8Num58z8"/>
    <w:rsid w:val="008209A4"/>
  </w:style>
  <w:style w:type="character" w:customStyle="1" w:styleId="WW8Num62z1">
    <w:name w:val="WW8Num62z1"/>
    <w:rsid w:val="008209A4"/>
    <w:rPr>
      <w:rFonts w:ascii="Courier New" w:hAnsi="Courier New" w:cs="Courier New"/>
    </w:rPr>
  </w:style>
  <w:style w:type="character" w:customStyle="1" w:styleId="WW8Num62z2">
    <w:name w:val="WW8Num62z2"/>
    <w:rsid w:val="008209A4"/>
    <w:rPr>
      <w:rFonts w:ascii="Wingdings" w:hAnsi="Wingdings" w:cs="Wingdings"/>
    </w:rPr>
  </w:style>
  <w:style w:type="character" w:customStyle="1" w:styleId="WW8Num62z3">
    <w:name w:val="WW8Num62z3"/>
    <w:rsid w:val="008209A4"/>
  </w:style>
  <w:style w:type="character" w:customStyle="1" w:styleId="WW8Num62z4">
    <w:name w:val="WW8Num62z4"/>
    <w:rsid w:val="008209A4"/>
  </w:style>
  <w:style w:type="character" w:customStyle="1" w:styleId="WW8Num62z5">
    <w:name w:val="WW8Num62z5"/>
    <w:rsid w:val="008209A4"/>
  </w:style>
  <w:style w:type="character" w:customStyle="1" w:styleId="WW8Num62z6">
    <w:name w:val="WW8Num62z6"/>
    <w:rsid w:val="008209A4"/>
  </w:style>
  <w:style w:type="character" w:customStyle="1" w:styleId="WW8Num62z7">
    <w:name w:val="WW8Num62z7"/>
    <w:rsid w:val="008209A4"/>
  </w:style>
  <w:style w:type="character" w:customStyle="1" w:styleId="WW8Num62z8">
    <w:name w:val="WW8Num62z8"/>
    <w:rsid w:val="008209A4"/>
  </w:style>
  <w:style w:type="character" w:customStyle="1" w:styleId="WW8Num64z1">
    <w:name w:val="WW8Num64z1"/>
    <w:rsid w:val="008209A4"/>
    <w:rPr>
      <w:rFonts w:ascii="Courier New" w:hAnsi="Courier New" w:cs="Courier New"/>
    </w:rPr>
  </w:style>
  <w:style w:type="character" w:customStyle="1" w:styleId="WW8Num64z2">
    <w:name w:val="WW8Num64z2"/>
    <w:rsid w:val="008209A4"/>
    <w:rPr>
      <w:rFonts w:ascii="Wingdings" w:hAnsi="Wingdings" w:cs="Wingdings"/>
      <w:sz w:val="20"/>
    </w:rPr>
  </w:style>
  <w:style w:type="character" w:customStyle="1" w:styleId="WW8Num64z3">
    <w:name w:val="WW8Num64z3"/>
    <w:rsid w:val="008209A4"/>
    <w:rPr>
      <w:rFonts w:ascii="Symbol" w:hAnsi="Symbol" w:cs="Symbol"/>
    </w:rPr>
  </w:style>
  <w:style w:type="character" w:customStyle="1" w:styleId="WW8Num64z4">
    <w:name w:val="WW8Num64z4"/>
    <w:rsid w:val="008209A4"/>
  </w:style>
  <w:style w:type="character" w:customStyle="1" w:styleId="WW8Num64z5">
    <w:name w:val="WW8Num64z5"/>
    <w:rsid w:val="008209A4"/>
  </w:style>
  <w:style w:type="character" w:customStyle="1" w:styleId="WW8Num64z6">
    <w:name w:val="WW8Num64z6"/>
    <w:rsid w:val="008209A4"/>
  </w:style>
  <w:style w:type="character" w:customStyle="1" w:styleId="WW8Num64z7">
    <w:name w:val="WW8Num64z7"/>
    <w:rsid w:val="008209A4"/>
  </w:style>
  <w:style w:type="character" w:customStyle="1" w:styleId="WW8Num64z8">
    <w:name w:val="WW8Num64z8"/>
    <w:rsid w:val="008209A4"/>
  </w:style>
  <w:style w:type="character" w:customStyle="1" w:styleId="WW8Num72z2">
    <w:name w:val="WW8Num72z2"/>
    <w:rsid w:val="008209A4"/>
  </w:style>
  <w:style w:type="character" w:customStyle="1" w:styleId="WW8Num72z3">
    <w:name w:val="WW8Num72z3"/>
    <w:rsid w:val="008209A4"/>
    <w:rPr>
      <w:rFonts w:ascii="Symbol" w:hAnsi="Symbol" w:cs="Symbol"/>
    </w:rPr>
  </w:style>
  <w:style w:type="character" w:customStyle="1" w:styleId="WW8Num72z4">
    <w:name w:val="WW8Num72z4"/>
    <w:rsid w:val="008209A4"/>
  </w:style>
  <w:style w:type="character" w:customStyle="1" w:styleId="WW8Num72z5">
    <w:name w:val="WW8Num72z5"/>
    <w:rsid w:val="008209A4"/>
  </w:style>
  <w:style w:type="character" w:customStyle="1" w:styleId="WW8Num72z6">
    <w:name w:val="WW8Num72z6"/>
    <w:rsid w:val="008209A4"/>
  </w:style>
  <w:style w:type="character" w:customStyle="1" w:styleId="WW8Num72z7">
    <w:name w:val="WW8Num72z7"/>
    <w:rsid w:val="008209A4"/>
  </w:style>
  <w:style w:type="character" w:customStyle="1" w:styleId="WW8Num72z8">
    <w:name w:val="WW8Num72z8"/>
    <w:rsid w:val="008209A4"/>
  </w:style>
  <w:style w:type="character" w:customStyle="1" w:styleId="WW8Num58z2">
    <w:name w:val="WW8Num58z2"/>
    <w:rsid w:val="008209A4"/>
    <w:rPr>
      <w:rFonts w:ascii="Wingdings" w:hAnsi="Wingdings" w:cs="Wingdings"/>
    </w:rPr>
  </w:style>
  <w:style w:type="character" w:customStyle="1" w:styleId="WW8Num58z4">
    <w:name w:val="WW8Num58z4"/>
    <w:rsid w:val="008209A4"/>
    <w:rPr>
      <w:rFonts w:ascii="Courier New" w:hAnsi="Courier New" w:cs="Courier New"/>
    </w:rPr>
  </w:style>
  <w:style w:type="character" w:customStyle="1" w:styleId="WW8Num57z2">
    <w:name w:val="WW8Num57z2"/>
    <w:rsid w:val="008209A4"/>
    <w:rPr>
      <w:rFonts w:ascii="Wingdings" w:hAnsi="Wingdings" w:cs="Wingdings"/>
    </w:rPr>
  </w:style>
  <w:style w:type="character" w:customStyle="1" w:styleId="WW8Num57z4">
    <w:name w:val="WW8Num57z4"/>
    <w:rsid w:val="008209A4"/>
  </w:style>
  <w:style w:type="character" w:customStyle="1" w:styleId="WW8Num57z5">
    <w:name w:val="WW8Num57z5"/>
    <w:rsid w:val="008209A4"/>
  </w:style>
  <w:style w:type="character" w:customStyle="1" w:styleId="WW8Num57z6">
    <w:name w:val="WW8Num57z6"/>
    <w:rsid w:val="008209A4"/>
  </w:style>
  <w:style w:type="character" w:customStyle="1" w:styleId="WW8Num57z7">
    <w:name w:val="WW8Num57z7"/>
    <w:rsid w:val="008209A4"/>
  </w:style>
  <w:style w:type="character" w:customStyle="1" w:styleId="WW8Num57z8">
    <w:name w:val="WW8Num57z8"/>
    <w:rsid w:val="008209A4"/>
  </w:style>
  <w:style w:type="character" w:customStyle="1" w:styleId="WW8Num59z2">
    <w:name w:val="WW8Num59z2"/>
    <w:rsid w:val="008209A4"/>
    <w:rPr>
      <w:rFonts w:ascii="Wingdings" w:hAnsi="Wingdings" w:cs="Wingdings"/>
    </w:rPr>
  </w:style>
  <w:style w:type="character" w:customStyle="1" w:styleId="WW8Num59z3">
    <w:name w:val="WW8Num59z3"/>
    <w:rsid w:val="008209A4"/>
    <w:rPr>
      <w:rFonts w:ascii="Symbol" w:hAnsi="Symbol" w:cs="Symbol"/>
    </w:rPr>
  </w:style>
  <w:style w:type="character" w:customStyle="1" w:styleId="WW8Num59z4">
    <w:name w:val="WW8Num59z4"/>
    <w:rsid w:val="008209A4"/>
  </w:style>
  <w:style w:type="character" w:customStyle="1" w:styleId="WW8Num59z5">
    <w:name w:val="WW8Num59z5"/>
    <w:rsid w:val="008209A4"/>
  </w:style>
  <w:style w:type="character" w:customStyle="1" w:styleId="WW8Num59z6">
    <w:name w:val="WW8Num59z6"/>
    <w:rsid w:val="008209A4"/>
  </w:style>
  <w:style w:type="character" w:customStyle="1" w:styleId="WW8Num59z7">
    <w:name w:val="WW8Num59z7"/>
    <w:rsid w:val="008209A4"/>
  </w:style>
  <w:style w:type="character" w:customStyle="1" w:styleId="WW8Num59z8">
    <w:name w:val="WW8Num59z8"/>
    <w:rsid w:val="008209A4"/>
  </w:style>
  <w:style w:type="character" w:customStyle="1" w:styleId="WW8Num32z1">
    <w:name w:val="WW8Num32z1"/>
    <w:rsid w:val="008209A4"/>
    <w:rPr>
      <w:rFonts w:ascii="Courier New" w:hAnsi="Courier New" w:cs="Courier New"/>
    </w:rPr>
  </w:style>
  <w:style w:type="character" w:customStyle="1" w:styleId="WW8Num41z1">
    <w:name w:val="WW8Num41z1"/>
    <w:rsid w:val="008209A4"/>
    <w:rPr>
      <w:rFonts w:ascii="Courier New" w:hAnsi="Courier New" w:cs="Courier New"/>
    </w:rPr>
  </w:style>
  <w:style w:type="character" w:customStyle="1" w:styleId="WW8Num55z1">
    <w:name w:val="WW8Num55z1"/>
    <w:rsid w:val="008209A4"/>
    <w:rPr>
      <w:rFonts w:ascii="Courier New" w:hAnsi="Courier New" w:cs="Courier New"/>
    </w:rPr>
  </w:style>
  <w:style w:type="character" w:customStyle="1" w:styleId="WW8Num55z3">
    <w:name w:val="WW8Num55z3"/>
    <w:rsid w:val="008209A4"/>
    <w:rPr>
      <w:rFonts w:ascii="Symbol" w:hAnsi="Symbol" w:cs="Symbol"/>
    </w:rPr>
  </w:style>
  <w:style w:type="character" w:customStyle="1" w:styleId="WW8Num55z4">
    <w:name w:val="WW8Num55z4"/>
    <w:rsid w:val="008209A4"/>
    <w:rPr>
      <w:rFonts w:ascii="Courier New" w:hAnsi="Courier New" w:cs="Courier New"/>
    </w:rPr>
  </w:style>
  <w:style w:type="character" w:customStyle="1" w:styleId="WW8Num4z3">
    <w:name w:val="WW8Num4z3"/>
    <w:rsid w:val="008209A4"/>
    <w:rPr>
      <w:rFonts w:ascii="Symbol" w:hAnsi="Symbol" w:cs="Symbol"/>
    </w:rPr>
  </w:style>
  <w:style w:type="character" w:customStyle="1" w:styleId="WW8Num5z3">
    <w:name w:val="WW8Num5z3"/>
    <w:rsid w:val="008209A4"/>
    <w:rPr>
      <w:rFonts w:ascii="Symbol" w:hAnsi="Symbol" w:cs="OpenSymbol"/>
    </w:rPr>
  </w:style>
  <w:style w:type="character" w:customStyle="1" w:styleId="WW8Num17z3">
    <w:name w:val="WW8Num17z3"/>
    <w:rsid w:val="008209A4"/>
    <w:rPr>
      <w:rFonts w:ascii="Wingdings 2" w:hAnsi="Wingdings 2" w:cs="OpenSymbol"/>
    </w:rPr>
  </w:style>
  <w:style w:type="character" w:customStyle="1" w:styleId="WW8Num20z2">
    <w:name w:val="WW8Num20z2"/>
    <w:rsid w:val="008209A4"/>
    <w:rPr>
      <w:rFonts w:ascii="Wingdings" w:hAnsi="Wingdings" w:cs="Wingdings"/>
      <w:sz w:val="20"/>
    </w:rPr>
  </w:style>
  <w:style w:type="character" w:customStyle="1" w:styleId="WW8Num21z2">
    <w:name w:val="WW8Num21z2"/>
    <w:rsid w:val="008209A4"/>
    <w:rPr>
      <w:rFonts w:ascii="OpenSymbol" w:hAnsi="OpenSymbol" w:cs="OpenSymbol"/>
    </w:rPr>
  </w:style>
  <w:style w:type="character" w:customStyle="1" w:styleId="WW8Num22z2">
    <w:name w:val="WW8Num22z2"/>
    <w:rsid w:val="008209A4"/>
    <w:rPr>
      <w:rFonts w:ascii="Wingdings" w:hAnsi="Wingdings" w:cs="Wingdings"/>
    </w:rPr>
  </w:style>
  <w:style w:type="character" w:customStyle="1" w:styleId="WW8Num23z2">
    <w:name w:val="WW8Num23z2"/>
    <w:rsid w:val="008209A4"/>
    <w:rPr>
      <w:rFonts w:ascii="Wingdings" w:hAnsi="Wingdings" w:cs="Wingdings"/>
    </w:rPr>
  </w:style>
  <w:style w:type="character" w:customStyle="1" w:styleId="WW8Num24z2">
    <w:name w:val="WW8Num24z2"/>
    <w:rsid w:val="008209A4"/>
    <w:rPr>
      <w:rFonts w:ascii="Wingdings" w:hAnsi="Wingdings" w:cs="Wingdings"/>
    </w:rPr>
  </w:style>
  <w:style w:type="character" w:customStyle="1" w:styleId="WW8Num42z1">
    <w:name w:val="WW8Num42z1"/>
    <w:rsid w:val="008209A4"/>
    <w:rPr>
      <w:rFonts w:ascii="Courier New" w:hAnsi="Courier New" w:cs="Courier New"/>
    </w:rPr>
  </w:style>
  <w:style w:type="character" w:customStyle="1" w:styleId="WW8Num44z1">
    <w:name w:val="WW8Num44z1"/>
    <w:rsid w:val="008209A4"/>
    <w:rPr>
      <w:rFonts w:ascii="OpenSymbol" w:hAnsi="OpenSymbol" w:cs="OpenSymbol"/>
    </w:rPr>
  </w:style>
  <w:style w:type="character" w:customStyle="1" w:styleId="WW8Num45z1">
    <w:name w:val="WW8Num45z1"/>
    <w:rsid w:val="008209A4"/>
    <w:rPr>
      <w:rFonts w:ascii="Courier New" w:hAnsi="Courier New" w:cs="Courier New"/>
    </w:rPr>
  </w:style>
  <w:style w:type="character" w:customStyle="1" w:styleId="WW8Num46z1">
    <w:name w:val="WW8Num46z1"/>
    <w:rsid w:val="008209A4"/>
    <w:rPr>
      <w:rFonts w:ascii="OpenSymbol" w:hAnsi="OpenSymbol" w:cs="Courier New"/>
    </w:rPr>
  </w:style>
  <w:style w:type="character" w:customStyle="1" w:styleId="WW8Num47z1">
    <w:name w:val="WW8Num47z1"/>
    <w:rsid w:val="008209A4"/>
    <w:rPr>
      <w:rFonts w:ascii="Arial" w:hAnsi="Arial" w:cs="Arial"/>
    </w:rPr>
  </w:style>
  <w:style w:type="character" w:customStyle="1" w:styleId="WW8Num48z1">
    <w:name w:val="WW8Num48z1"/>
    <w:rsid w:val="008209A4"/>
    <w:rPr>
      <w:rFonts w:ascii="Arial" w:hAnsi="Arial" w:cs="Arial"/>
    </w:rPr>
  </w:style>
  <w:style w:type="character" w:customStyle="1" w:styleId="WW8Num65z1">
    <w:name w:val="WW8Num65z1"/>
    <w:rsid w:val="008209A4"/>
    <w:rPr>
      <w:rFonts w:ascii="Courier New" w:hAnsi="Courier New" w:cs="Courier New"/>
      <w:sz w:val="20"/>
    </w:rPr>
  </w:style>
  <w:style w:type="character" w:customStyle="1" w:styleId="WW8Num65z2">
    <w:name w:val="WW8Num65z2"/>
    <w:rsid w:val="008209A4"/>
    <w:rPr>
      <w:rFonts w:ascii="Wingdings" w:hAnsi="Wingdings" w:cs="Wingdings"/>
      <w:sz w:val="20"/>
    </w:rPr>
  </w:style>
  <w:style w:type="character" w:customStyle="1" w:styleId="WW8Num66z2">
    <w:name w:val="WW8Num66z2"/>
    <w:rsid w:val="008209A4"/>
    <w:rPr>
      <w:rFonts w:ascii="Wingdings" w:hAnsi="Wingdings" w:cs="Wingdings"/>
      <w:sz w:val="20"/>
    </w:rPr>
  </w:style>
  <w:style w:type="character" w:customStyle="1" w:styleId="WW8Num67z2">
    <w:name w:val="WW8Num67z2"/>
    <w:rsid w:val="008209A4"/>
    <w:rPr>
      <w:rFonts w:ascii="Wingdings" w:hAnsi="Wingdings" w:cs="Wingdings"/>
    </w:rPr>
  </w:style>
  <w:style w:type="character" w:customStyle="1" w:styleId="WW8Num69z2">
    <w:name w:val="WW8Num69z2"/>
    <w:rsid w:val="008209A4"/>
    <w:rPr>
      <w:rFonts w:ascii="Wingdings" w:hAnsi="Wingdings" w:cs="Wingdings"/>
    </w:rPr>
  </w:style>
  <w:style w:type="character" w:customStyle="1" w:styleId="WW8Num70z2">
    <w:name w:val="WW8Num70z2"/>
    <w:rsid w:val="008209A4"/>
    <w:rPr>
      <w:rFonts w:ascii="Wingdings" w:hAnsi="Wingdings" w:cs="Wingdings"/>
    </w:rPr>
  </w:style>
  <w:style w:type="character" w:customStyle="1" w:styleId="WW8Num71z3">
    <w:name w:val="WW8Num71z3"/>
    <w:rsid w:val="008209A4"/>
    <w:rPr>
      <w:rFonts w:ascii="Symbol" w:hAnsi="Symbol" w:cs="Symbol"/>
    </w:rPr>
  </w:style>
  <w:style w:type="character" w:customStyle="1" w:styleId="WW8Num75z1">
    <w:name w:val="WW8Num75z1"/>
    <w:rsid w:val="008209A4"/>
    <w:rPr>
      <w:rFonts w:ascii="Courier New" w:hAnsi="Courier New" w:cs="Courier New"/>
    </w:rPr>
  </w:style>
  <w:style w:type="character" w:customStyle="1" w:styleId="WW8Num75z2">
    <w:name w:val="WW8Num75z2"/>
    <w:rsid w:val="008209A4"/>
    <w:rPr>
      <w:rFonts w:ascii="Wingdings" w:hAnsi="Wingdings" w:cs="Wingdings"/>
    </w:rPr>
  </w:style>
  <w:style w:type="character" w:customStyle="1" w:styleId="WW8Num76z1">
    <w:name w:val="WW8Num76z1"/>
    <w:rsid w:val="008209A4"/>
    <w:rPr>
      <w:rFonts w:ascii="Courier New" w:hAnsi="Courier New" w:cs="Courier New"/>
    </w:rPr>
  </w:style>
  <w:style w:type="character" w:customStyle="1" w:styleId="WW8Num76z3">
    <w:name w:val="WW8Num76z3"/>
    <w:rsid w:val="008209A4"/>
    <w:rPr>
      <w:rFonts w:ascii="Symbol" w:hAnsi="Symbol" w:cs="Symbol"/>
    </w:rPr>
  </w:style>
  <w:style w:type="character" w:customStyle="1" w:styleId="WW8Num77z2">
    <w:name w:val="WW8Num77z2"/>
    <w:rsid w:val="008209A4"/>
    <w:rPr>
      <w:rFonts w:ascii="Wingdings" w:hAnsi="Wingdings" w:cs="Wingdings"/>
    </w:rPr>
  </w:style>
  <w:style w:type="character" w:customStyle="1" w:styleId="WW8Num78z3">
    <w:name w:val="WW8Num78z3"/>
    <w:rsid w:val="008209A4"/>
    <w:rPr>
      <w:rFonts w:ascii="Symbol" w:hAnsi="Symbol" w:cs="Symbol"/>
    </w:rPr>
  </w:style>
  <w:style w:type="character" w:customStyle="1" w:styleId="WW8Num78z4">
    <w:name w:val="WW8Num78z4"/>
    <w:rsid w:val="008209A4"/>
    <w:rPr>
      <w:rFonts w:ascii="Courier New" w:hAnsi="Courier New" w:cs="Courier New"/>
    </w:rPr>
  </w:style>
  <w:style w:type="character" w:customStyle="1" w:styleId="WW8Num80z2">
    <w:name w:val="WW8Num80z2"/>
    <w:rsid w:val="008209A4"/>
    <w:rPr>
      <w:rFonts w:ascii="Wingdings" w:hAnsi="Wingdings" w:cs="Wingdings"/>
    </w:rPr>
  </w:style>
  <w:style w:type="character" w:customStyle="1" w:styleId="32">
    <w:name w:val="Основной шрифт абзаца3"/>
    <w:rsid w:val="008209A4"/>
  </w:style>
  <w:style w:type="character" w:customStyle="1" w:styleId="24">
    <w:name w:val="Основной шрифт абзаца2"/>
    <w:rsid w:val="008209A4"/>
  </w:style>
  <w:style w:type="character" w:customStyle="1" w:styleId="WW8Num49z1">
    <w:name w:val="WW8Num49z1"/>
    <w:rsid w:val="008209A4"/>
    <w:rPr>
      <w:rFonts w:ascii="Arial" w:hAnsi="Arial" w:cs="Arial"/>
    </w:rPr>
  </w:style>
  <w:style w:type="character" w:customStyle="1" w:styleId="WW8Num49z2">
    <w:name w:val="WW8Num49z2"/>
    <w:rsid w:val="008209A4"/>
    <w:rPr>
      <w:rFonts w:ascii="Wingdings" w:hAnsi="Wingdings" w:cs="Wingdings"/>
    </w:rPr>
  </w:style>
  <w:style w:type="character" w:customStyle="1" w:styleId="WW8Num50z1">
    <w:name w:val="WW8Num50z1"/>
    <w:rsid w:val="008209A4"/>
    <w:rPr>
      <w:rFonts w:ascii="Arial" w:hAnsi="Arial" w:cs="Arial"/>
    </w:rPr>
  </w:style>
  <w:style w:type="character" w:customStyle="1" w:styleId="WW8Num50z2">
    <w:name w:val="WW8Num50z2"/>
    <w:rsid w:val="008209A4"/>
    <w:rPr>
      <w:rFonts w:ascii="Wingdings" w:hAnsi="Wingdings" w:cs="Wingdings"/>
    </w:rPr>
  </w:style>
  <w:style w:type="character" w:customStyle="1" w:styleId="WW8Num51z1">
    <w:name w:val="WW8Num51z1"/>
    <w:rsid w:val="008209A4"/>
    <w:rPr>
      <w:rFonts w:ascii="Courier New" w:hAnsi="Courier New" w:cs="Courier New"/>
    </w:rPr>
  </w:style>
  <w:style w:type="character" w:customStyle="1" w:styleId="WW8Num51z2">
    <w:name w:val="WW8Num51z2"/>
    <w:rsid w:val="008209A4"/>
    <w:rPr>
      <w:rFonts w:ascii="Wingdings" w:hAnsi="Wingdings" w:cs="Wingdings"/>
    </w:rPr>
  </w:style>
  <w:style w:type="character" w:customStyle="1" w:styleId="WW8Num52z1">
    <w:name w:val="WW8Num52z1"/>
    <w:rsid w:val="008209A4"/>
    <w:rPr>
      <w:rFonts w:ascii="Arial" w:hAnsi="Arial" w:cs="Arial"/>
    </w:rPr>
  </w:style>
  <w:style w:type="character" w:customStyle="1" w:styleId="WW8Num52z2">
    <w:name w:val="WW8Num52z2"/>
    <w:rsid w:val="008209A4"/>
    <w:rPr>
      <w:rFonts w:ascii="Wingdings" w:hAnsi="Wingdings" w:cs="Wingdings"/>
    </w:rPr>
  </w:style>
  <w:style w:type="character" w:customStyle="1" w:styleId="WW8Num53z2">
    <w:name w:val="WW8Num53z2"/>
    <w:rsid w:val="008209A4"/>
    <w:rPr>
      <w:rFonts w:ascii="Wingdings" w:hAnsi="Wingdings" w:cs="Wingdings"/>
    </w:rPr>
  </w:style>
  <w:style w:type="character" w:customStyle="1" w:styleId="WW8Num54z1">
    <w:name w:val="WW8Num54z1"/>
    <w:rsid w:val="008209A4"/>
    <w:rPr>
      <w:rFonts w:ascii="Courier New" w:hAnsi="Courier New" w:cs="Courier New"/>
    </w:rPr>
  </w:style>
  <w:style w:type="character" w:customStyle="1" w:styleId="WW8Num54z2">
    <w:name w:val="WW8Num54z2"/>
    <w:rsid w:val="008209A4"/>
    <w:rPr>
      <w:rFonts w:ascii="Wingdings" w:hAnsi="Wingdings" w:cs="Wingdings"/>
    </w:rPr>
  </w:style>
  <w:style w:type="character" w:customStyle="1" w:styleId="WW8Num55z2">
    <w:name w:val="WW8Num55z2"/>
    <w:rsid w:val="008209A4"/>
    <w:rPr>
      <w:rFonts w:ascii="Wingdings" w:hAnsi="Wingdings" w:cs="Wingdings"/>
    </w:rPr>
  </w:style>
  <w:style w:type="character" w:customStyle="1" w:styleId="WW8Num56z1">
    <w:name w:val="WW8Num56z1"/>
    <w:rsid w:val="008209A4"/>
    <w:rPr>
      <w:rFonts w:ascii="Courier New" w:hAnsi="Courier New" w:cs="Courier New"/>
    </w:rPr>
  </w:style>
  <w:style w:type="character" w:customStyle="1" w:styleId="WW8Num56z2">
    <w:name w:val="WW8Num56z2"/>
    <w:rsid w:val="008209A4"/>
    <w:rPr>
      <w:rFonts w:ascii="Wingdings" w:hAnsi="Wingdings" w:cs="Wingdings"/>
    </w:rPr>
  </w:style>
  <w:style w:type="character" w:customStyle="1" w:styleId="WW-">
    <w:name w:val="WW-Основной шрифт абзаца"/>
    <w:rsid w:val="008209A4"/>
  </w:style>
  <w:style w:type="character" w:customStyle="1" w:styleId="WW8Num18z3">
    <w:name w:val="WW8Num18z3"/>
    <w:rsid w:val="008209A4"/>
    <w:rPr>
      <w:rFonts w:ascii="Symbol" w:hAnsi="Symbol" w:cs="Symbol"/>
    </w:rPr>
  </w:style>
  <w:style w:type="character" w:customStyle="1" w:styleId="WW8Num19z2">
    <w:name w:val="WW8Num19z2"/>
    <w:rsid w:val="008209A4"/>
    <w:rPr>
      <w:rFonts w:ascii="Wingdings" w:hAnsi="Wingdings" w:cs="Wingdings"/>
    </w:rPr>
  </w:style>
  <w:style w:type="character" w:customStyle="1" w:styleId="WW8Num25z2">
    <w:name w:val="WW8Num25z2"/>
    <w:rsid w:val="008209A4"/>
    <w:rPr>
      <w:rFonts w:ascii="Wingdings" w:hAnsi="Wingdings" w:cs="Wingdings"/>
    </w:rPr>
  </w:style>
  <w:style w:type="character" w:customStyle="1" w:styleId="WW8Num25z3">
    <w:name w:val="WW8Num25z3"/>
    <w:rsid w:val="008209A4"/>
    <w:rPr>
      <w:rFonts w:ascii="Symbol" w:hAnsi="Symbol" w:cs="Symbol"/>
    </w:rPr>
  </w:style>
  <w:style w:type="character" w:customStyle="1" w:styleId="WW8Num26z2">
    <w:name w:val="WW8Num26z2"/>
    <w:rsid w:val="008209A4"/>
    <w:rPr>
      <w:rFonts w:ascii="Wingdings" w:hAnsi="Wingdings" w:cs="Wingdings"/>
    </w:rPr>
  </w:style>
  <w:style w:type="character" w:customStyle="1" w:styleId="WW8Num26z3">
    <w:name w:val="WW8Num26z3"/>
    <w:rsid w:val="008209A4"/>
    <w:rPr>
      <w:rFonts w:ascii="Symbol" w:hAnsi="Symbol" w:cs="Symbol"/>
    </w:rPr>
  </w:style>
  <w:style w:type="character" w:customStyle="1" w:styleId="WW8Num31z3">
    <w:name w:val="WW8Num31z3"/>
    <w:rsid w:val="008209A4"/>
    <w:rPr>
      <w:rFonts w:ascii="Symbol" w:hAnsi="Symbol" w:cs="Symbol"/>
    </w:rPr>
  </w:style>
  <w:style w:type="character" w:customStyle="1" w:styleId="WW8Num43z1">
    <w:name w:val="WW8Num43z1"/>
    <w:rsid w:val="008209A4"/>
    <w:rPr>
      <w:rFonts w:ascii="Courier New" w:hAnsi="Courier New" w:cs="Courier New"/>
    </w:rPr>
  </w:style>
  <w:style w:type="character" w:customStyle="1" w:styleId="WW8Num6z3">
    <w:name w:val="WW8Num6z3"/>
    <w:rsid w:val="008209A4"/>
    <w:rPr>
      <w:rFonts w:ascii="Wingdings 2" w:hAnsi="Wingdings 2" w:cs="OpenSymbol"/>
    </w:rPr>
  </w:style>
  <w:style w:type="character" w:customStyle="1" w:styleId="WW8Num7z3">
    <w:name w:val="WW8Num7z3"/>
    <w:rsid w:val="008209A4"/>
    <w:rPr>
      <w:rFonts w:ascii="Wingdings 2" w:hAnsi="Wingdings 2" w:cs="OpenSymbol"/>
    </w:rPr>
  </w:style>
  <w:style w:type="character" w:customStyle="1" w:styleId="WW8Num8z3">
    <w:name w:val="WW8Num8z3"/>
    <w:rsid w:val="008209A4"/>
    <w:rPr>
      <w:rFonts w:ascii="Wingdings 2" w:hAnsi="Wingdings 2" w:cs="OpenSymbol"/>
    </w:rPr>
  </w:style>
  <w:style w:type="character" w:customStyle="1" w:styleId="WW8Num10z3">
    <w:name w:val="WW8Num10z3"/>
    <w:rsid w:val="008209A4"/>
    <w:rPr>
      <w:rFonts w:ascii="Symbol" w:hAnsi="Symbol" w:cs="Symbol"/>
    </w:rPr>
  </w:style>
  <w:style w:type="character" w:customStyle="1" w:styleId="WW8Num24z3">
    <w:name w:val="WW8Num24z3"/>
    <w:rsid w:val="008209A4"/>
    <w:rPr>
      <w:rFonts w:ascii="Symbol" w:hAnsi="Symbol" w:cs="Symbol"/>
    </w:rPr>
  </w:style>
  <w:style w:type="character" w:customStyle="1" w:styleId="WW8Num27z2">
    <w:name w:val="WW8Num27z2"/>
    <w:rsid w:val="008209A4"/>
    <w:rPr>
      <w:rFonts w:ascii="Wingdings" w:hAnsi="Wingdings" w:cs="Wingdings"/>
    </w:rPr>
  </w:style>
  <w:style w:type="character" w:customStyle="1" w:styleId="WW8Num28z2">
    <w:name w:val="WW8Num28z2"/>
    <w:rsid w:val="008209A4"/>
    <w:rPr>
      <w:rFonts w:ascii="Wingdings" w:hAnsi="Wingdings" w:cs="Wingdings"/>
    </w:rPr>
  </w:style>
  <w:style w:type="character" w:customStyle="1" w:styleId="WW8Num29z2">
    <w:name w:val="WW8Num29z2"/>
    <w:rsid w:val="008209A4"/>
    <w:rPr>
      <w:rFonts w:ascii="Wingdings" w:hAnsi="Wingdings" w:cs="Wingdings"/>
    </w:rPr>
  </w:style>
  <w:style w:type="character" w:customStyle="1" w:styleId="WW8Num30z2">
    <w:name w:val="WW8Num30z2"/>
    <w:rsid w:val="008209A4"/>
    <w:rPr>
      <w:rFonts w:ascii="Wingdings" w:hAnsi="Wingdings" w:cs="Wingdings"/>
    </w:rPr>
  </w:style>
  <w:style w:type="character" w:customStyle="1" w:styleId="WW8Num31z2">
    <w:name w:val="WW8Num31z2"/>
    <w:rsid w:val="008209A4"/>
    <w:rPr>
      <w:rFonts w:ascii="Wingdings" w:hAnsi="Wingdings" w:cs="Wingdings"/>
    </w:rPr>
  </w:style>
  <w:style w:type="character" w:customStyle="1" w:styleId="WW8Num32z2">
    <w:name w:val="WW8Num32z2"/>
    <w:rsid w:val="008209A4"/>
    <w:rPr>
      <w:rFonts w:ascii="Wingdings" w:hAnsi="Wingdings" w:cs="Wingdings"/>
    </w:rPr>
  </w:style>
  <w:style w:type="character" w:customStyle="1" w:styleId="WW8Num32z3">
    <w:name w:val="WW8Num32z3"/>
    <w:rsid w:val="008209A4"/>
    <w:rPr>
      <w:rFonts w:ascii="Symbol" w:hAnsi="Symbol" w:cs="Symbol"/>
    </w:rPr>
  </w:style>
  <w:style w:type="character" w:customStyle="1" w:styleId="WW8Num35z2">
    <w:name w:val="WW8Num35z2"/>
    <w:rsid w:val="008209A4"/>
    <w:rPr>
      <w:rFonts w:ascii="Wingdings" w:hAnsi="Wingdings" w:cs="Wingdings"/>
      <w:sz w:val="20"/>
    </w:rPr>
  </w:style>
  <w:style w:type="character" w:customStyle="1" w:styleId="WW8Num35z3">
    <w:name w:val="WW8Num35z3"/>
    <w:rsid w:val="008209A4"/>
    <w:rPr>
      <w:rFonts w:ascii="Symbol" w:hAnsi="Symbol" w:cs="Symbol"/>
    </w:rPr>
  </w:style>
  <w:style w:type="character" w:customStyle="1" w:styleId="WW8Num36z2">
    <w:name w:val="WW8Num36z2"/>
    <w:rsid w:val="008209A4"/>
    <w:rPr>
      <w:rFonts w:ascii="Wingdings" w:hAnsi="Wingdings" w:cs="Wingdings"/>
    </w:rPr>
  </w:style>
  <w:style w:type="character" w:customStyle="1" w:styleId="WW8Num36z3">
    <w:name w:val="WW8Num36z3"/>
    <w:rsid w:val="008209A4"/>
    <w:rPr>
      <w:rFonts w:ascii="Wingdings 2" w:hAnsi="Wingdings 2" w:cs="OpenSymbol"/>
    </w:rPr>
  </w:style>
  <w:style w:type="character" w:customStyle="1" w:styleId="WW8Num37z2">
    <w:name w:val="WW8Num37z2"/>
    <w:rsid w:val="008209A4"/>
    <w:rPr>
      <w:rFonts w:ascii="Wingdings" w:hAnsi="Wingdings" w:cs="Wingdings"/>
    </w:rPr>
  </w:style>
  <w:style w:type="character" w:customStyle="1" w:styleId="WW8Num37z3">
    <w:name w:val="WW8Num37z3"/>
    <w:rsid w:val="008209A4"/>
    <w:rPr>
      <w:rFonts w:ascii="Symbol" w:hAnsi="Symbol" w:cs="Symbol"/>
    </w:rPr>
  </w:style>
  <w:style w:type="character" w:customStyle="1" w:styleId="WW8Num38z3">
    <w:name w:val="WW8Num38z3"/>
    <w:rsid w:val="008209A4"/>
    <w:rPr>
      <w:rFonts w:ascii="Symbol" w:hAnsi="Symbol" w:cs="Symbol"/>
    </w:rPr>
  </w:style>
  <w:style w:type="character" w:customStyle="1" w:styleId="WW8Num38z4">
    <w:name w:val="WW8Num38z4"/>
    <w:rsid w:val="008209A4"/>
    <w:rPr>
      <w:rFonts w:ascii="Courier New" w:hAnsi="Courier New" w:cs="Courier New"/>
    </w:rPr>
  </w:style>
  <w:style w:type="character" w:customStyle="1" w:styleId="WW8Num44z3">
    <w:name w:val="WW8Num44z3"/>
    <w:rsid w:val="008209A4"/>
    <w:rPr>
      <w:rFonts w:ascii="Symbol" w:hAnsi="Symbol" w:cs="Symbol"/>
    </w:rPr>
  </w:style>
  <w:style w:type="character" w:customStyle="1" w:styleId="WW8Num33z2">
    <w:name w:val="WW8Num33z2"/>
    <w:rsid w:val="008209A4"/>
    <w:rPr>
      <w:rFonts w:ascii="Wingdings" w:hAnsi="Wingdings" w:cs="Wingdings"/>
    </w:rPr>
  </w:style>
  <w:style w:type="character" w:customStyle="1" w:styleId="WW8Num33z3">
    <w:name w:val="WW8Num33z3"/>
    <w:rsid w:val="008209A4"/>
    <w:rPr>
      <w:rFonts w:ascii="Symbol" w:hAnsi="Symbol" w:cs="Symbol"/>
    </w:rPr>
  </w:style>
  <w:style w:type="character" w:customStyle="1" w:styleId="WW8Num34z2">
    <w:name w:val="WW8Num34z2"/>
    <w:rsid w:val="008209A4"/>
    <w:rPr>
      <w:rFonts w:ascii="Wingdings" w:hAnsi="Wingdings" w:cs="Wingdings"/>
    </w:rPr>
  </w:style>
  <w:style w:type="character" w:customStyle="1" w:styleId="WW8Num34z3">
    <w:name w:val="WW8Num34z3"/>
    <w:rsid w:val="008209A4"/>
    <w:rPr>
      <w:rFonts w:ascii="Symbol" w:hAnsi="Symbol" w:cs="Symbol"/>
    </w:rPr>
  </w:style>
  <w:style w:type="character" w:customStyle="1" w:styleId="WW8Num38z2">
    <w:name w:val="WW8Num38z2"/>
    <w:rsid w:val="008209A4"/>
    <w:rPr>
      <w:rFonts w:ascii="Wingdings" w:hAnsi="Wingdings" w:cs="Wingdings"/>
    </w:rPr>
  </w:style>
  <w:style w:type="character" w:customStyle="1" w:styleId="WW8Num39z2">
    <w:name w:val="WW8Num39z2"/>
    <w:rsid w:val="008209A4"/>
    <w:rPr>
      <w:rFonts w:ascii="Wingdings" w:hAnsi="Wingdings" w:cs="Wingdings"/>
    </w:rPr>
  </w:style>
  <w:style w:type="character" w:customStyle="1" w:styleId="WW8Num39z3">
    <w:name w:val="WW8Num39z3"/>
    <w:rsid w:val="008209A4"/>
    <w:rPr>
      <w:rFonts w:ascii="Symbol" w:hAnsi="Symbol" w:cs="Symbol"/>
    </w:rPr>
  </w:style>
  <w:style w:type="character" w:customStyle="1" w:styleId="WW8Num40z3">
    <w:name w:val="WW8Num40z3"/>
    <w:rsid w:val="008209A4"/>
    <w:rPr>
      <w:rFonts w:ascii="Symbol" w:hAnsi="Symbol" w:cs="Symbol"/>
    </w:rPr>
  </w:style>
  <w:style w:type="character" w:customStyle="1" w:styleId="WW8Num40z4">
    <w:name w:val="WW8Num40z4"/>
    <w:rsid w:val="008209A4"/>
    <w:rPr>
      <w:rFonts w:ascii="Courier New" w:hAnsi="Courier New" w:cs="Courier New"/>
    </w:rPr>
  </w:style>
  <w:style w:type="character" w:customStyle="1" w:styleId="WW8Num46z3">
    <w:name w:val="WW8Num46z3"/>
    <w:rsid w:val="008209A4"/>
    <w:rPr>
      <w:rFonts w:ascii="Symbol" w:hAnsi="Symbol" w:cs="OpenSymbol"/>
    </w:rPr>
  </w:style>
  <w:style w:type="character" w:customStyle="1" w:styleId="WW8Num9z3">
    <w:name w:val="WW8Num9z3"/>
    <w:rsid w:val="008209A4"/>
    <w:rPr>
      <w:rFonts w:ascii="Symbol" w:hAnsi="Symbol" w:cs="Symbol"/>
    </w:rPr>
  </w:style>
  <w:style w:type="character" w:customStyle="1" w:styleId="WW8Num11z3">
    <w:name w:val="WW8Num11z3"/>
    <w:rsid w:val="008209A4"/>
    <w:rPr>
      <w:rFonts w:ascii="Symbol" w:hAnsi="Symbol" w:cs="Symbol"/>
    </w:rPr>
  </w:style>
  <w:style w:type="character" w:customStyle="1" w:styleId="WW8Num40z2">
    <w:name w:val="WW8Num40z2"/>
    <w:rsid w:val="008209A4"/>
    <w:rPr>
      <w:rFonts w:ascii="Wingdings" w:hAnsi="Wingdings" w:cs="Wingdings"/>
    </w:rPr>
  </w:style>
  <w:style w:type="character" w:customStyle="1" w:styleId="WW8Num41z2">
    <w:name w:val="WW8Num41z2"/>
    <w:rsid w:val="008209A4"/>
    <w:rPr>
      <w:rFonts w:ascii="Wingdings" w:hAnsi="Wingdings" w:cs="Wingdings"/>
    </w:rPr>
  </w:style>
  <w:style w:type="character" w:customStyle="1" w:styleId="WW8Num41z3">
    <w:name w:val="WW8Num41z3"/>
    <w:rsid w:val="008209A4"/>
    <w:rPr>
      <w:rFonts w:ascii="Symbol" w:hAnsi="Symbol" w:cs="Symbol"/>
    </w:rPr>
  </w:style>
  <w:style w:type="character" w:customStyle="1" w:styleId="WW8Num42z2">
    <w:name w:val="WW8Num42z2"/>
    <w:rsid w:val="008209A4"/>
    <w:rPr>
      <w:rFonts w:ascii="Wingdings" w:hAnsi="Wingdings" w:cs="Wingdings"/>
    </w:rPr>
  </w:style>
  <w:style w:type="character" w:customStyle="1" w:styleId="WW8Num44z2">
    <w:name w:val="WW8Num44z2"/>
    <w:rsid w:val="008209A4"/>
    <w:rPr>
      <w:rFonts w:ascii="Wingdings" w:hAnsi="Wingdings" w:cs="Wingdings"/>
    </w:rPr>
  </w:style>
  <w:style w:type="character" w:customStyle="1" w:styleId="WW8Num45z2">
    <w:name w:val="WW8Num45z2"/>
    <w:rsid w:val="008209A4"/>
    <w:rPr>
      <w:rFonts w:ascii="Wingdings" w:hAnsi="Wingdings" w:cs="Wingdings"/>
    </w:rPr>
  </w:style>
  <w:style w:type="character" w:customStyle="1" w:styleId="WW8Num46z2">
    <w:name w:val="WW8Num46z2"/>
    <w:rsid w:val="008209A4"/>
    <w:rPr>
      <w:rFonts w:ascii="Wingdings" w:hAnsi="Wingdings" w:cs="Wingdings"/>
    </w:rPr>
  </w:style>
  <w:style w:type="character" w:customStyle="1" w:styleId="WW8Num47z2">
    <w:name w:val="WW8Num47z2"/>
    <w:rsid w:val="008209A4"/>
    <w:rPr>
      <w:rFonts w:ascii="Wingdings" w:hAnsi="Wingdings" w:cs="Wingdings"/>
    </w:rPr>
  </w:style>
  <w:style w:type="character" w:customStyle="1" w:styleId="WW8Num48z2">
    <w:name w:val="WW8Num48z2"/>
    <w:rsid w:val="008209A4"/>
    <w:rPr>
      <w:rFonts w:ascii="Wingdings" w:hAnsi="Wingdings" w:cs="Wingdings"/>
    </w:rPr>
  </w:style>
  <w:style w:type="character" w:customStyle="1" w:styleId="WW8Num48z3">
    <w:name w:val="WW8Num48z3"/>
    <w:rsid w:val="008209A4"/>
    <w:rPr>
      <w:rFonts w:ascii="Symbol" w:hAnsi="Symbol" w:cs="Symbol"/>
    </w:rPr>
  </w:style>
  <w:style w:type="character" w:customStyle="1" w:styleId="WW8Num49z3">
    <w:name w:val="WW8Num49z3"/>
    <w:rsid w:val="008209A4"/>
    <w:rPr>
      <w:rFonts w:ascii="Symbol" w:hAnsi="Symbol" w:cs="Symbol"/>
    </w:rPr>
  </w:style>
  <w:style w:type="character" w:customStyle="1" w:styleId="WW8Num52z3">
    <w:name w:val="WW8Num52z3"/>
    <w:rsid w:val="008209A4"/>
    <w:rPr>
      <w:rFonts w:ascii="Symbol" w:hAnsi="Symbol" w:cs="Symbol"/>
    </w:rPr>
  </w:style>
  <w:style w:type="character" w:customStyle="1" w:styleId="WW8Num54z3">
    <w:name w:val="WW8Num54z3"/>
    <w:rsid w:val="008209A4"/>
    <w:rPr>
      <w:rFonts w:ascii="Symbol" w:hAnsi="Symbol" w:cs="Symbol"/>
    </w:rPr>
  </w:style>
  <w:style w:type="character" w:customStyle="1" w:styleId="WW8Num12z3">
    <w:name w:val="WW8Num12z3"/>
    <w:rsid w:val="008209A4"/>
    <w:rPr>
      <w:rFonts w:ascii="Symbol" w:hAnsi="Symbol" w:cs="Symbol"/>
    </w:rPr>
  </w:style>
  <w:style w:type="character" w:customStyle="1" w:styleId="WW8Num14z3">
    <w:name w:val="WW8Num14z3"/>
    <w:rsid w:val="008209A4"/>
    <w:rPr>
      <w:rFonts w:ascii="Wingdings 2" w:hAnsi="Wingdings 2" w:cs="OpenSymbol"/>
    </w:rPr>
  </w:style>
  <w:style w:type="character" w:customStyle="1" w:styleId="WW8Num43z2">
    <w:name w:val="WW8Num43z2"/>
    <w:rsid w:val="008209A4"/>
    <w:rPr>
      <w:rFonts w:ascii="Wingdings" w:hAnsi="Wingdings" w:cs="Wingdings"/>
    </w:rPr>
  </w:style>
  <w:style w:type="character" w:customStyle="1" w:styleId="WW8Num51z3">
    <w:name w:val="WW8Num51z3"/>
    <w:rsid w:val="008209A4"/>
    <w:rPr>
      <w:rFonts w:ascii="Symbol" w:hAnsi="Symbol" w:cs="Symbol"/>
    </w:rPr>
  </w:style>
  <w:style w:type="character" w:customStyle="1" w:styleId="WW8Num56z3">
    <w:name w:val="WW8Num56z3"/>
    <w:rsid w:val="008209A4"/>
    <w:rPr>
      <w:rFonts w:ascii="Symbol" w:hAnsi="Symbol" w:cs="Symbol"/>
    </w:rPr>
  </w:style>
  <w:style w:type="character" w:customStyle="1" w:styleId="WW-1">
    <w:name w:val="WW-Основной шрифт абзаца1"/>
    <w:rsid w:val="008209A4"/>
  </w:style>
  <w:style w:type="character" w:customStyle="1" w:styleId="WW8Num4z4">
    <w:name w:val="WW8Num4z4"/>
    <w:rsid w:val="008209A4"/>
    <w:rPr>
      <w:rFonts w:ascii="Courier New" w:hAnsi="Courier New" w:cs="Courier New"/>
    </w:rPr>
  </w:style>
  <w:style w:type="character" w:customStyle="1" w:styleId="WW8Num22z3">
    <w:name w:val="WW8Num22z3"/>
    <w:rsid w:val="008209A4"/>
    <w:rPr>
      <w:rFonts w:ascii="Symbol" w:hAnsi="Symbol" w:cs="Symbol"/>
    </w:rPr>
  </w:style>
  <w:style w:type="character" w:customStyle="1" w:styleId="WW8Num27z3">
    <w:name w:val="WW8Num27z3"/>
    <w:rsid w:val="008209A4"/>
    <w:rPr>
      <w:rFonts w:ascii="Symbol" w:hAnsi="Symbol" w:cs="Symbol"/>
    </w:rPr>
  </w:style>
  <w:style w:type="character" w:customStyle="1" w:styleId="WW8Num28z3">
    <w:name w:val="WW8Num28z3"/>
    <w:rsid w:val="008209A4"/>
    <w:rPr>
      <w:rFonts w:ascii="Symbol" w:hAnsi="Symbol" w:cs="Symbol"/>
    </w:rPr>
  </w:style>
  <w:style w:type="character" w:customStyle="1" w:styleId="WW8Num29z3">
    <w:name w:val="WW8Num29z3"/>
    <w:rsid w:val="008209A4"/>
    <w:rPr>
      <w:rFonts w:ascii="Symbol" w:hAnsi="Symbol" w:cs="Symbol"/>
    </w:rPr>
  </w:style>
  <w:style w:type="character" w:customStyle="1" w:styleId="WW8Num42z3">
    <w:name w:val="WW8Num42z3"/>
    <w:rsid w:val="008209A4"/>
    <w:rPr>
      <w:rFonts w:ascii="Symbol" w:hAnsi="Symbol" w:cs="Symbol"/>
    </w:rPr>
  </w:style>
  <w:style w:type="character" w:customStyle="1" w:styleId="WW8Num30z3">
    <w:name w:val="WW8Num30z3"/>
    <w:rsid w:val="008209A4"/>
    <w:rPr>
      <w:rFonts w:ascii="Symbol" w:hAnsi="Symbol" w:cs="Symbol"/>
    </w:rPr>
  </w:style>
  <w:style w:type="character" w:customStyle="1" w:styleId="WW8Num10z4">
    <w:name w:val="WW8Num10z4"/>
    <w:rsid w:val="008209A4"/>
    <w:rPr>
      <w:rFonts w:ascii="Courier New" w:hAnsi="Courier New" w:cs="Courier New"/>
    </w:rPr>
  </w:style>
  <w:style w:type="character" w:customStyle="1" w:styleId="WW8Num15z3">
    <w:name w:val="WW8Num15z3"/>
    <w:rsid w:val="008209A4"/>
    <w:rPr>
      <w:rFonts w:ascii="Symbol" w:hAnsi="Symbol" w:cs="Symbol"/>
    </w:rPr>
  </w:style>
  <w:style w:type="character" w:customStyle="1" w:styleId="WW8Num18z4">
    <w:name w:val="WW8Num18z4"/>
    <w:rsid w:val="008209A4"/>
    <w:rPr>
      <w:rFonts w:ascii="Courier New" w:hAnsi="Courier New" w:cs="Courier New"/>
    </w:rPr>
  </w:style>
  <w:style w:type="character" w:customStyle="1" w:styleId="WW8Num60z2">
    <w:name w:val="WW8Num60z2"/>
    <w:rsid w:val="008209A4"/>
    <w:rPr>
      <w:rFonts w:ascii="Wingdings" w:hAnsi="Wingdings" w:cs="Wingdings"/>
    </w:rPr>
  </w:style>
  <w:style w:type="character" w:customStyle="1" w:styleId="WW8Num65z3">
    <w:name w:val="WW8Num65z3"/>
    <w:rsid w:val="008209A4"/>
    <w:rPr>
      <w:rFonts w:ascii="Symbol" w:hAnsi="Symbol" w:cs="Symbol"/>
    </w:rPr>
  </w:style>
  <w:style w:type="character" w:customStyle="1" w:styleId="WW8Num69z3">
    <w:name w:val="WW8Num69z3"/>
    <w:rsid w:val="008209A4"/>
    <w:rPr>
      <w:rFonts w:ascii="Symbol" w:hAnsi="Symbol" w:cs="Symbol"/>
    </w:rPr>
  </w:style>
  <w:style w:type="character" w:customStyle="1" w:styleId="WW8Num70z3">
    <w:name w:val="WW8Num70z3"/>
    <w:rsid w:val="008209A4"/>
    <w:rPr>
      <w:rFonts w:ascii="Symbol" w:hAnsi="Symbol" w:cs="Symbol"/>
    </w:rPr>
  </w:style>
  <w:style w:type="character" w:customStyle="1" w:styleId="WW8Num66z3">
    <w:name w:val="WW8Num66z3"/>
    <w:rsid w:val="008209A4"/>
    <w:rPr>
      <w:rFonts w:ascii="Symbol" w:hAnsi="Symbol" w:cs="Symbol"/>
    </w:rPr>
  </w:style>
  <w:style w:type="character" w:customStyle="1" w:styleId="WW8Num71z2">
    <w:name w:val="WW8Num71z2"/>
    <w:rsid w:val="008209A4"/>
    <w:rPr>
      <w:rFonts w:ascii="Wingdings" w:hAnsi="Wingdings" w:cs="Wingdings"/>
    </w:rPr>
  </w:style>
  <w:style w:type="character" w:customStyle="1" w:styleId="WW8Num75z3">
    <w:name w:val="WW8Num75z3"/>
    <w:rsid w:val="008209A4"/>
    <w:rPr>
      <w:rFonts w:ascii="Symbol" w:hAnsi="Symbol" w:cs="Symbol"/>
    </w:rPr>
  </w:style>
  <w:style w:type="character" w:customStyle="1" w:styleId="WW8Num77z3">
    <w:name w:val="WW8Num77z3"/>
    <w:rsid w:val="008209A4"/>
    <w:rPr>
      <w:rFonts w:ascii="Symbol" w:hAnsi="Symbol" w:cs="Symbol"/>
    </w:rPr>
  </w:style>
  <w:style w:type="character" w:customStyle="1" w:styleId="WW-11">
    <w:name w:val="WW-Основной шрифт абзаца11"/>
    <w:rsid w:val="008209A4"/>
  </w:style>
  <w:style w:type="character" w:customStyle="1" w:styleId="WW8Num9z4">
    <w:name w:val="WW8Num9z4"/>
    <w:rsid w:val="008209A4"/>
    <w:rPr>
      <w:rFonts w:ascii="Courier New" w:hAnsi="Courier New" w:cs="Courier New"/>
    </w:rPr>
  </w:style>
  <w:style w:type="character" w:customStyle="1" w:styleId="WW8Num16z3">
    <w:name w:val="WW8Num16z3"/>
    <w:rsid w:val="008209A4"/>
    <w:rPr>
      <w:rFonts w:ascii="Wingdings 2" w:hAnsi="Wingdings 2" w:cs="OpenSymbol"/>
    </w:rPr>
  </w:style>
  <w:style w:type="character" w:customStyle="1" w:styleId="WW8Num20z3">
    <w:name w:val="WW8Num20z3"/>
    <w:rsid w:val="008209A4"/>
    <w:rPr>
      <w:rFonts w:ascii="Symbol" w:hAnsi="Symbol" w:cs="Symbol"/>
    </w:rPr>
  </w:style>
  <w:style w:type="character" w:customStyle="1" w:styleId="WW8Num20z4">
    <w:name w:val="WW8Num20z4"/>
    <w:rsid w:val="008209A4"/>
    <w:rPr>
      <w:rFonts w:ascii="Courier New" w:hAnsi="Courier New" w:cs="Courier New"/>
    </w:rPr>
  </w:style>
  <w:style w:type="character" w:customStyle="1" w:styleId="WW8Num23z3">
    <w:name w:val="WW8Num23z3"/>
    <w:rsid w:val="008209A4"/>
    <w:rPr>
      <w:rFonts w:ascii="Symbol" w:hAnsi="Symbol" w:cs="Symbol"/>
    </w:rPr>
  </w:style>
  <w:style w:type="character" w:customStyle="1" w:styleId="WW8Num45z3">
    <w:name w:val="WW8Num45z3"/>
    <w:rsid w:val="008209A4"/>
    <w:rPr>
      <w:rFonts w:ascii="Symbol" w:hAnsi="Symbol" w:cs="Symbol"/>
    </w:rPr>
  </w:style>
  <w:style w:type="character" w:customStyle="1" w:styleId="WW-111">
    <w:name w:val="WW-Основной шрифт абзаца111"/>
    <w:rsid w:val="008209A4"/>
  </w:style>
  <w:style w:type="character" w:customStyle="1" w:styleId="12">
    <w:name w:val="Знак Знак1"/>
    <w:rsid w:val="008209A4"/>
    <w:rPr>
      <w:b/>
      <w:bCs/>
      <w:kern w:val="1"/>
      <w:sz w:val="48"/>
      <w:szCs w:val="48"/>
      <w:lang w:val="ru-RU" w:eastAsia="ar-SA" w:bidi="ar-SA"/>
    </w:rPr>
  </w:style>
  <w:style w:type="character" w:customStyle="1" w:styleId="13">
    <w:name w:val="Основной шрифт абзаца1"/>
    <w:rsid w:val="008209A4"/>
  </w:style>
  <w:style w:type="character" w:customStyle="1" w:styleId="af5">
    <w:name w:val="Маркеры списка"/>
    <w:rsid w:val="008209A4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WW-111"/>
    <w:rsid w:val="008209A4"/>
  </w:style>
  <w:style w:type="character" w:customStyle="1" w:styleId="apple-style-span">
    <w:name w:val="apple-style-span"/>
    <w:basedOn w:val="WW-111"/>
    <w:rsid w:val="008209A4"/>
  </w:style>
  <w:style w:type="character" w:customStyle="1" w:styleId="FontStyle11">
    <w:name w:val="Font Style11"/>
    <w:rsid w:val="008209A4"/>
    <w:rPr>
      <w:rFonts w:ascii="Cambria" w:hAnsi="Cambria" w:cs="Cambria"/>
      <w:sz w:val="18"/>
      <w:szCs w:val="18"/>
    </w:rPr>
  </w:style>
  <w:style w:type="character" w:customStyle="1" w:styleId="FontStyle15">
    <w:name w:val="Font Style15"/>
    <w:rsid w:val="008209A4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rsid w:val="008209A4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13">
    <w:name w:val="Font Style13"/>
    <w:rsid w:val="008209A4"/>
    <w:rPr>
      <w:rFonts w:ascii="Cambria" w:hAnsi="Cambria" w:cs="Cambria"/>
      <w:spacing w:val="20"/>
      <w:sz w:val="14"/>
      <w:szCs w:val="14"/>
    </w:rPr>
  </w:style>
  <w:style w:type="character" w:styleId="af6">
    <w:name w:val="page number"/>
    <w:basedOn w:val="WW-111"/>
    <w:rsid w:val="008209A4"/>
  </w:style>
  <w:style w:type="character" w:customStyle="1" w:styleId="af7">
    <w:name w:val="Знак Знак"/>
    <w:rsid w:val="008209A4"/>
    <w:rPr>
      <w:sz w:val="16"/>
      <w:szCs w:val="16"/>
    </w:rPr>
  </w:style>
  <w:style w:type="character" w:customStyle="1" w:styleId="ListLabel1">
    <w:name w:val="ListLabel 1"/>
    <w:rsid w:val="008209A4"/>
    <w:rPr>
      <w:rFonts w:cs="Courier New"/>
    </w:rPr>
  </w:style>
  <w:style w:type="character" w:customStyle="1" w:styleId="ListLabel2">
    <w:name w:val="ListLabel 2"/>
    <w:rsid w:val="008209A4"/>
    <w:rPr>
      <w:b/>
    </w:rPr>
  </w:style>
  <w:style w:type="character" w:customStyle="1" w:styleId="ListLabel4">
    <w:name w:val="ListLabel 4"/>
    <w:rsid w:val="008209A4"/>
    <w:rPr>
      <w:rFonts w:cs="Times New Roman"/>
    </w:rPr>
  </w:style>
  <w:style w:type="character" w:customStyle="1" w:styleId="ListLabel6">
    <w:name w:val="ListLabel 6"/>
    <w:rsid w:val="008209A4"/>
    <w:rPr>
      <w:rFonts w:eastAsia="Calibri" w:cs="Times New Roman"/>
    </w:rPr>
  </w:style>
  <w:style w:type="character" w:customStyle="1" w:styleId="ListLabel5">
    <w:name w:val="ListLabel 5"/>
    <w:rsid w:val="008209A4"/>
    <w:rPr>
      <w:sz w:val="20"/>
    </w:rPr>
  </w:style>
  <w:style w:type="character" w:customStyle="1" w:styleId="ListLabel8">
    <w:name w:val="ListLabel 8"/>
    <w:rsid w:val="008209A4"/>
    <w:rPr>
      <w:rFonts w:eastAsia="+mn-ea"/>
    </w:rPr>
  </w:style>
  <w:style w:type="character" w:customStyle="1" w:styleId="ListLabel7">
    <w:name w:val="ListLabel 7"/>
    <w:rsid w:val="008209A4"/>
    <w:rPr>
      <w:rFonts w:eastAsia="Times New Roman" w:cs="Times New Roman"/>
    </w:rPr>
  </w:style>
  <w:style w:type="character" w:customStyle="1" w:styleId="ListLabel3">
    <w:name w:val="ListLabel 3"/>
    <w:rsid w:val="008209A4"/>
    <w:rPr>
      <w:rFonts w:eastAsia="Calibri"/>
    </w:rPr>
  </w:style>
  <w:style w:type="character" w:customStyle="1" w:styleId="FontStyle223">
    <w:name w:val="Font Style223"/>
    <w:rsid w:val="008209A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10">
    <w:name w:val="Font Style210"/>
    <w:rsid w:val="008209A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8209A4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07">
    <w:name w:val="Font Style207"/>
    <w:rsid w:val="008209A4"/>
    <w:rPr>
      <w:rFonts w:ascii="Century Schoolbook" w:hAnsi="Century Schoolbook" w:cs="Century Schoolbook"/>
      <w:sz w:val="18"/>
      <w:szCs w:val="18"/>
    </w:rPr>
  </w:style>
  <w:style w:type="character" w:customStyle="1" w:styleId="FontStyle229">
    <w:name w:val="Font Style229"/>
    <w:rsid w:val="008209A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8209A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8209A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8209A4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8209A4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8209A4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8209A4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8209A4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8209A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8209A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8209A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8209A4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8209A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8209A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8209A4"/>
    <w:rPr>
      <w:rFonts w:ascii="Times New Roman" w:hAnsi="Times New Roman" w:cs="Times New Roman"/>
      <w:color w:val="000000"/>
      <w:sz w:val="18"/>
      <w:szCs w:val="18"/>
    </w:rPr>
  </w:style>
  <w:style w:type="character" w:customStyle="1" w:styleId="51">
    <w:name w:val="Основной шрифт абзаца5"/>
    <w:rsid w:val="008209A4"/>
  </w:style>
  <w:style w:type="character" w:customStyle="1" w:styleId="FontStyle62">
    <w:name w:val="Font Style62"/>
    <w:rsid w:val="008209A4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8209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8209A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8209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8209A4"/>
    <w:rPr>
      <w:rFonts w:ascii="Candara" w:hAnsi="Candara" w:cs="Candara"/>
      <w:b/>
      <w:bCs/>
      <w:sz w:val="24"/>
      <w:szCs w:val="24"/>
    </w:rPr>
  </w:style>
  <w:style w:type="character" w:customStyle="1" w:styleId="FontStyle44">
    <w:name w:val="Font Style44"/>
    <w:rsid w:val="008209A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60">
    <w:name w:val="Font Style60"/>
    <w:rsid w:val="008209A4"/>
    <w:rPr>
      <w:rFonts w:ascii="Candara" w:hAnsi="Candara" w:cs="Candara"/>
      <w:spacing w:val="30"/>
      <w:sz w:val="12"/>
      <w:szCs w:val="12"/>
    </w:rPr>
  </w:style>
  <w:style w:type="character" w:customStyle="1" w:styleId="FontStyle41">
    <w:name w:val="Font Style41"/>
    <w:rsid w:val="008209A4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49">
    <w:name w:val="Font Style49"/>
    <w:rsid w:val="008209A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6">
    <w:name w:val="Font Style56"/>
    <w:rsid w:val="008209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2">
    <w:name w:val="Font Style52"/>
    <w:rsid w:val="00820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54">
    <w:name w:val="Font Style54"/>
    <w:rsid w:val="008209A4"/>
    <w:rPr>
      <w:rFonts w:ascii="Candara" w:hAnsi="Candara" w:cs="Candara"/>
      <w:sz w:val="18"/>
      <w:szCs w:val="18"/>
    </w:rPr>
  </w:style>
  <w:style w:type="character" w:customStyle="1" w:styleId="FontStyle40">
    <w:name w:val="Font Style40"/>
    <w:rsid w:val="008209A4"/>
    <w:rPr>
      <w:rFonts w:ascii="Candara" w:hAnsi="Candara" w:cs="Candara"/>
      <w:spacing w:val="20"/>
      <w:sz w:val="12"/>
      <w:szCs w:val="12"/>
    </w:rPr>
  </w:style>
  <w:style w:type="character" w:customStyle="1" w:styleId="FontStyle58">
    <w:name w:val="Font Style58"/>
    <w:rsid w:val="008209A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9">
    <w:name w:val="Font Style59"/>
    <w:rsid w:val="008209A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7">
    <w:name w:val="Font Style57"/>
    <w:rsid w:val="008209A4"/>
    <w:rPr>
      <w:rFonts w:ascii="Candara" w:hAnsi="Candara" w:cs="Candara"/>
      <w:spacing w:val="20"/>
      <w:sz w:val="16"/>
      <w:szCs w:val="16"/>
    </w:rPr>
  </w:style>
  <w:style w:type="character" w:customStyle="1" w:styleId="FontStyle43">
    <w:name w:val="Font Style43"/>
    <w:rsid w:val="008209A4"/>
    <w:rPr>
      <w:rFonts w:ascii="Candara" w:hAnsi="Candara" w:cs="Candara"/>
      <w:b/>
      <w:bCs/>
      <w:spacing w:val="-10"/>
      <w:sz w:val="22"/>
      <w:szCs w:val="22"/>
    </w:rPr>
  </w:style>
  <w:style w:type="character" w:customStyle="1" w:styleId="FontStyle63">
    <w:name w:val="Font Style63"/>
    <w:rsid w:val="008209A4"/>
    <w:rPr>
      <w:rFonts w:ascii="Candara" w:hAnsi="Candara" w:cs="Candara"/>
      <w:spacing w:val="20"/>
      <w:sz w:val="12"/>
      <w:szCs w:val="12"/>
    </w:rPr>
  </w:style>
  <w:style w:type="character" w:customStyle="1" w:styleId="FontStyle211">
    <w:name w:val="Font Style211"/>
    <w:rsid w:val="008209A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af8">
    <w:name w:val="Символ сноски"/>
    <w:rsid w:val="008209A4"/>
    <w:rPr>
      <w:vertAlign w:val="superscript"/>
    </w:rPr>
  </w:style>
  <w:style w:type="character" w:customStyle="1" w:styleId="WW-0">
    <w:name w:val="WW-Символ сноски"/>
    <w:rsid w:val="008209A4"/>
  </w:style>
  <w:style w:type="character" w:customStyle="1" w:styleId="14">
    <w:name w:val="Знак сноски1"/>
    <w:rsid w:val="008209A4"/>
    <w:rPr>
      <w:vertAlign w:val="superscript"/>
    </w:rPr>
  </w:style>
  <w:style w:type="character" w:customStyle="1" w:styleId="af9">
    <w:name w:val="Символы концевой сноски"/>
    <w:rsid w:val="008209A4"/>
    <w:rPr>
      <w:vertAlign w:val="superscript"/>
    </w:rPr>
  </w:style>
  <w:style w:type="character" w:customStyle="1" w:styleId="WW-2">
    <w:name w:val="WW-Символы концевой сноски"/>
    <w:rsid w:val="008209A4"/>
  </w:style>
  <w:style w:type="character" w:customStyle="1" w:styleId="15">
    <w:name w:val="Знак концевой сноски1"/>
    <w:rsid w:val="008209A4"/>
    <w:rPr>
      <w:vertAlign w:val="superscript"/>
    </w:rPr>
  </w:style>
  <w:style w:type="character" w:customStyle="1" w:styleId="WW-3">
    <w:name w:val="WW-Знак сноски"/>
    <w:rsid w:val="008209A4"/>
    <w:rPr>
      <w:vertAlign w:val="superscript"/>
    </w:rPr>
  </w:style>
  <w:style w:type="character" w:customStyle="1" w:styleId="WW-4">
    <w:name w:val="WW-Знак концевой сноски"/>
    <w:rsid w:val="008209A4"/>
    <w:rPr>
      <w:vertAlign w:val="superscript"/>
    </w:rPr>
  </w:style>
  <w:style w:type="character" w:customStyle="1" w:styleId="25">
    <w:name w:val="Знак сноски2"/>
    <w:rsid w:val="008209A4"/>
    <w:rPr>
      <w:vertAlign w:val="superscript"/>
    </w:rPr>
  </w:style>
  <w:style w:type="character" w:customStyle="1" w:styleId="26">
    <w:name w:val="Знак концевой сноски2"/>
    <w:rsid w:val="008209A4"/>
    <w:rPr>
      <w:vertAlign w:val="superscript"/>
    </w:rPr>
  </w:style>
  <w:style w:type="character" w:customStyle="1" w:styleId="33">
    <w:name w:val="Знак сноски3"/>
    <w:rsid w:val="008209A4"/>
    <w:rPr>
      <w:vertAlign w:val="superscript"/>
    </w:rPr>
  </w:style>
  <w:style w:type="character" w:customStyle="1" w:styleId="34">
    <w:name w:val="Знак концевой сноски3"/>
    <w:rsid w:val="008209A4"/>
    <w:rPr>
      <w:vertAlign w:val="superscript"/>
    </w:rPr>
  </w:style>
  <w:style w:type="character" w:customStyle="1" w:styleId="afa">
    <w:name w:val="Символ нумерации"/>
    <w:rsid w:val="008209A4"/>
  </w:style>
  <w:style w:type="character" w:customStyle="1" w:styleId="ListLabel10">
    <w:name w:val="ListLabel 10"/>
    <w:rsid w:val="008209A4"/>
  </w:style>
  <w:style w:type="character" w:customStyle="1" w:styleId="ListLabel9">
    <w:name w:val="ListLabel 9"/>
    <w:rsid w:val="008209A4"/>
    <w:rPr>
      <w:rFonts w:eastAsia="Symbol"/>
      <w:sz w:val="24"/>
      <w:szCs w:val="24"/>
    </w:rPr>
  </w:style>
  <w:style w:type="character" w:customStyle="1" w:styleId="ListLabel11">
    <w:name w:val="ListLabel 11"/>
    <w:rsid w:val="008209A4"/>
    <w:rPr>
      <w:rFonts w:eastAsia="Cambria"/>
      <w:b/>
      <w:bCs/>
      <w:w w:val="99"/>
      <w:sz w:val="26"/>
      <w:szCs w:val="26"/>
    </w:rPr>
  </w:style>
  <w:style w:type="character" w:customStyle="1" w:styleId="ListLabel12">
    <w:name w:val="ListLabel 12"/>
    <w:rsid w:val="008209A4"/>
    <w:rPr>
      <w:rFonts w:eastAsia="Cambria"/>
      <w:i/>
      <w:w w:val="99"/>
      <w:sz w:val="26"/>
      <w:szCs w:val="26"/>
    </w:rPr>
  </w:style>
  <w:style w:type="character" w:customStyle="1" w:styleId="ListLabel13">
    <w:name w:val="ListLabel 13"/>
    <w:rsid w:val="008209A4"/>
    <w:rPr>
      <w:rFonts w:eastAsia="Symbol"/>
      <w:w w:val="99"/>
      <w:sz w:val="20"/>
      <w:szCs w:val="20"/>
    </w:rPr>
  </w:style>
  <w:style w:type="character" w:customStyle="1" w:styleId="ListLabel14">
    <w:name w:val="ListLabel 14"/>
    <w:rsid w:val="008209A4"/>
    <w:rPr>
      <w:rFonts w:eastAsia="Times New Roman"/>
      <w:w w:val="99"/>
      <w:sz w:val="26"/>
      <w:szCs w:val="26"/>
    </w:rPr>
  </w:style>
  <w:style w:type="character" w:customStyle="1" w:styleId="ListLabel15">
    <w:name w:val="ListLabel 15"/>
    <w:rsid w:val="008209A4"/>
    <w:rPr>
      <w:rFonts w:eastAsia="Times New Roman"/>
      <w:w w:val="99"/>
      <w:sz w:val="26"/>
      <w:szCs w:val="26"/>
    </w:rPr>
  </w:style>
  <w:style w:type="character" w:customStyle="1" w:styleId="Internetlink">
    <w:name w:val="Internet link"/>
    <w:rsid w:val="008209A4"/>
    <w:rPr>
      <w:color w:val="000080"/>
      <w:u w:val="single"/>
    </w:rPr>
  </w:style>
  <w:style w:type="character" w:customStyle="1" w:styleId="WW8NumSt1z0">
    <w:name w:val="WW8NumSt1z0"/>
    <w:rsid w:val="008209A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8209A4"/>
    <w:rPr>
      <w:rFonts w:ascii="Times New Roman" w:hAnsi="Times New Roman" w:cs="Times New Roman" w:hint="default"/>
      <w:sz w:val="24"/>
      <w:szCs w:val="24"/>
    </w:rPr>
  </w:style>
  <w:style w:type="character" w:customStyle="1" w:styleId="WW8NumSt3z0">
    <w:name w:val="WW8NumSt3z0"/>
    <w:rsid w:val="008209A4"/>
    <w:rPr>
      <w:rFonts w:ascii="Times New Roman" w:hAnsi="Times New Roman" w:cs="Times New Roman" w:hint="default"/>
      <w:spacing w:val="-3"/>
      <w:sz w:val="24"/>
      <w:szCs w:val="24"/>
    </w:rPr>
  </w:style>
  <w:style w:type="character" w:customStyle="1" w:styleId="WW8NumSt5z0">
    <w:name w:val="WW8NumSt5z0"/>
    <w:rsid w:val="008209A4"/>
    <w:rPr>
      <w:rFonts w:ascii="Times New Roman" w:hAnsi="Times New Roman" w:cs="Times New Roman" w:hint="default"/>
      <w:sz w:val="24"/>
      <w:szCs w:val="24"/>
    </w:rPr>
  </w:style>
  <w:style w:type="character" w:customStyle="1" w:styleId="WW8NumSt11z0">
    <w:name w:val="WW8NumSt11z0"/>
    <w:rsid w:val="008209A4"/>
    <w:rPr>
      <w:rFonts w:ascii="Times New Roman" w:hAnsi="Times New Roman" w:cs="Times New Roman" w:hint="default"/>
      <w:sz w:val="24"/>
      <w:szCs w:val="24"/>
    </w:rPr>
  </w:style>
  <w:style w:type="paragraph" w:customStyle="1" w:styleId="afb">
    <w:name w:val="Заголовок"/>
    <w:basedOn w:val="a0"/>
    <w:next w:val="a1"/>
    <w:rsid w:val="008209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c">
    <w:name w:val="List"/>
    <w:basedOn w:val="a1"/>
    <w:rsid w:val="008209A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2">
    <w:name w:val="Название4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5">
    <w:name w:val="Название3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">
    <w:name w:val="Название объекта2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36">
    <w:name w:val="Указатель3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6">
    <w:name w:val="Название объекта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styleId="17">
    <w:name w:val="index 1"/>
    <w:basedOn w:val="a0"/>
    <w:next w:val="a0"/>
    <w:autoRedefine/>
    <w:uiPriority w:val="99"/>
    <w:semiHidden/>
    <w:unhideWhenUsed/>
    <w:rsid w:val="008209A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index heading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5">
    <w:name w:val="WW-Название объекта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WW-10">
    <w:name w:val="WW-Название объекта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WW-110">
    <w:name w:val="WW-Название объекта1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9">
    <w:name w:val="Указатель2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8">
    <w:name w:val="Название1"/>
    <w:basedOn w:val="a0"/>
    <w:rsid w:val="008209A4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9">
    <w:name w:val="Указатель1"/>
    <w:basedOn w:val="a0"/>
    <w:rsid w:val="008209A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a">
    <w:name w:val="Без интервала1"/>
    <w:rsid w:val="008209A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0"/>
    <w:rsid w:val="008209A4"/>
    <w:pPr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f">
    <w:name w:val="Новый"/>
    <w:basedOn w:val="a0"/>
    <w:rsid w:val="008209A4"/>
    <w:pPr>
      <w:widowControl w:val="0"/>
      <w:spacing w:after="0" w:line="360" w:lineRule="auto"/>
      <w:ind w:firstLine="454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8209A4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msolistparagraph0">
    <w:name w:val="msolistparagraph"/>
    <w:basedOn w:val="a0"/>
    <w:rsid w:val="008209A4"/>
    <w:pPr>
      <w:widowControl w:val="0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210">
    <w:name w:val="Основной текст 21"/>
    <w:basedOn w:val="a0"/>
    <w:rsid w:val="008209A4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b">
    <w:name w:val="Обычный (Web)"/>
    <w:basedOn w:val="a0"/>
    <w:rsid w:val="008209A4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0">
    <w:name w:val="Основной текст с отступом 32"/>
    <w:basedOn w:val="a0"/>
    <w:rsid w:val="008209A4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8209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Заголовок таблицы"/>
    <w:basedOn w:val="af0"/>
    <w:rsid w:val="008209A4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8209A4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20">
    <w:name w:val="Основной текст с отступом 22"/>
    <w:basedOn w:val="a0"/>
    <w:rsid w:val="008209A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330">
    <w:name w:val="Основной текст с отступом 33"/>
    <w:basedOn w:val="a0"/>
    <w:rsid w:val="008209A4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b">
    <w:name w:val="Обычный (веб)1"/>
    <w:basedOn w:val="a0"/>
    <w:rsid w:val="008209A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f2">
    <w:name w:val="Body Text Indent"/>
    <w:basedOn w:val="a0"/>
    <w:link w:val="aff3"/>
    <w:rsid w:val="008209A4"/>
    <w:pPr>
      <w:widowControl w:val="0"/>
      <w:suppressAutoHyphens/>
      <w:spacing w:after="0" w:line="100" w:lineRule="atLeast"/>
      <w:ind w:firstLine="540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ff3">
    <w:name w:val="Основной текст с отступом Знак"/>
    <w:basedOn w:val="a2"/>
    <w:link w:val="aff2"/>
    <w:rsid w:val="008209A4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311">
    <w:name w:val="Основной текст 31"/>
    <w:basedOn w:val="a0"/>
    <w:rsid w:val="008209A4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0"/>
    <w:rsid w:val="008209A4"/>
    <w:pPr>
      <w:widowControl w:val="0"/>
      <w:suppressAutoHyphens/>
      <w:autoSpaceDE w:val="0"/>
      <w:spacing w:after="0" w:line="100" w:lineRule="atLeas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76">
    <w:name w:val="Style76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5">
    <w:name w:val="Style5"/>
    <w:basedOn w:val="a0"/>
    <w:rsid w:val="008209A4"/>
    <w:pPr>
      <w:widowControl w:val="0"/>
      <w:suppressAutoHyphens/>
      <w:autoSpaceDE w:val="0"/>
      <w:spacing w:after="0" w:line="223" w:lineRule="exact"/>
      <w:ind w:firstLine="288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0"/>
    <w:rsid w:val="008209A4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37">
    <w:name w:val="Style37"/>
    <w:basedOn w:val="a0"/>
    <w:rsid w:val="008209A4"/>
    <w:pPr>
      <w:widowControl w:val="0"/>
      <w:suppressAutoHyphens/>
      <w:autoSpaceDE w:val="0"/>
      <w:spacing w:after="0" w:line="403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0"/>
    <w:rsid w:val="008209A4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05">
    <w:name w:val="Style105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79">
    <w:name w:val="Style79"/>
    <w:basedOn w:val="a0"/>
    <w:rsid w:val="008209A4"/>
    <w:pPr>
      <w:widowControl w:val="0"/>
      <w:suppressAutoHyphens/>
      <w:autoSpaceDE w:val="0"/>
      <w:spacing w:after="0" w:line="263" w:lineRule="exact"/>
      <w:jc w:val="righ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32">
    <w:name w:val="Style132"/>
    <w:basedOn w:val="a0"/>
    <w:rsid w:val="008209A4"/>
    <w:pPr>
      <w:widowControl w:val="0"/>
      <w:suppressAutoHyphens/>
      <w:autoSpaceDE w:val="0"/>
      <w:spacing w:after="0" w:line="100" w:lineRule="atLeas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90">
    <w:name w:val="Style90"/>
    <w:basedOn w:val="a0"/>
    <w:rsid w:val="008209A4"/>
    <w:pPr>
      <w:widowControl w:val="0"/>
      <w:suppressAutoHyphens/>
      <w:autoSpaceDE w:val="0"/>
      <w:spacing w:after="0" w:line="262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52">
    <w:name w:val="Style52"/>
    <w:basedOn w:val="a0"/>
    <w:rsid w:val="008209A4"/>
    <w:pPr>
      <w:widowControl w:val="0"/>
      <w:suppressAutoHyphens/>
      <w:autoSpaceDE w:val="0"/>
      <w:spacing w:after="0" w:line="262" w:lineRule="exact"/>
      <w:ind w:firstLine="173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57">
    <w:name w:val="Style157"/>
    <w:basedOn w:val="a0"/>
    <w:rsid w:val="008209A4"/>
    <w:pPr>
      <w:widowControl w:val="0"/>
      <w:suppressAutoHyphens/>
      <w:autoSpaceDE w:val="0"/>
      <w:spacing w:after="0" w:line="413" w:lineRule="exact"/>
      <w:ind w:firstLine="336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28">
    <w:name w:val="Style128"/>
    <w:basedOn w:val="a0"/>
    <w:rsid w:val="008209A4"/>
    <w:pPr>
      <w:widowControl w:val="0"/>
      <w:suppressAutoHyphens/>
      <w:autoSpaceDE w:val="0"/>
      <w:spacing w:after="0" w:line="264" w:lineRule="exact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117">
    <w:name w:val="Style117"/>
    <w:basedOn w:val="a0"/>
    <w:rsid w:val="008209A4"/>
    <w:pPr>
      <w:widowControl w:val="0"/>
      <w:suppressAutoHyphens/>
      <w:autoSpaceDE w:val="0"/>
      <w:spacing w:after="0" w:line="262" w:lineRule="exac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4">
    <w:name w:val="Style4"/>
    <w:basedOn w:val="a0"/>
    <w:rsid w:val="008209A4"/>
    <w:pPr>
      <w:widowControl w:val="0"/>
      <w:suppressAutoHyphens/>
      <w:autoSpaceDE w:val="0"/>
      <w:spacing w:after="0" w:line="100" w:lineRule="atLeast"/>
      <w:jc w:val="both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paragraph" w:customStyle="1" w:styleId="Style8">
    <w:name w:val="Style8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0"/>
    <w:rsid w:val="008209A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rsid w:val="008209A4"/>
    <w:pPr>
      <w:widowControl w:val="0"/>
      <w:suppressAutoHyphens/>
      <w:spacing w:after="0" w:line="260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6">
    <w:name w:val="Style6"/>
    <w:basedOn w:val="a0"/>
    <w:rsid w:val="008209A4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5">
    <w:name w:val="Style25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6">
    <w:name w:val="Style26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0"/>
    <w:rsid w:val="008209A4"/>
    <w:pPr>
      <w:widowControl w:val="0"/>
      <w:suppressAutoHyphens/>
      <w:spacing w:after="0" w:line="260" w:lineRule="exact"/>
      <w:ind w:firstLine="8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31">
    <w:name w:val="Style31"/>
    <w:basedOn w:val="a0"/>
    <w:rsid w:val="008209A4"/>
    <w:pPr>
      <w:widowControl w:val="0"/>
      <w:suppressAutoHyphens/>
      <w:spacing w:after="0" w:line="100" w:lineRule="atLeast"/>
    </w:pPr>
    <w:rPr>
      <w:rFonts w:ascii="Candara" w:eastAsia="Times New Roman" w:hAnsi="Candara" w:cs="Times New Roman"/>
      <w:kern w:val="1"/>
      <w:sz w:val="24"/>
      <w:szCs w:val="24"/>
      <w:lang w:eastAsia="hi-IN" w:bidi="hi-IN"/>
    </w:rPr>
  </w:style>
  <w:style w:type="paragraph" w:customStyle="1" w:styleId="Style9">
    <w:name w:val="Style9"/>
    <w:basedOn w:val="a0"/>
    <w:rsid w:val="008209A4"/>
    <w:pPr>
      <w:widowControl w:val="0"/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Style181">
    <w:name w:val="Style181"/>
    <w:basedOn w:val="a0"/>
    <w:rsid w:val="008209A4"/>
    <w:pPr>
      <w:widowControl w:val="0"/>
      <w:suppressAutoHyphens/>
      <w:spacing w:after="0" w:line="298" w:lineRule="exact"/>
      <w:ind w:hanging="336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1c">
    <w:name w:val="Текст сноски1"/>
    <w:basedOn w:val="a0"/>
    <w:rsid w:val="008209A4"/>
    <w:pPr>
      <w:widowControl w:val="0"/>
      <w:suppressAutoHyphens/>
      <w:spacing w:after="0" w:line="240" w:lineRule="auto"/>
    </w:pPr>
    <w:rPr>
      <w:rFonts w:ascii="Calibri" w:eastAsia="SimSun" w:hAnsi="Calibri" w:cs="Calibri"/>
      <w:kern w:val="1"/>
      <w:sz w:val="20"/>
      <w:szCs w:val="20"/>
      <w:lang w:eastAsia="hi-IN" w:bidi="hi-IN"/>
    </w:rPr>
  </w:style>
  <w:style w:type="paragraph" w:styleId="aff4">
    <w:name w:val="No Spacing"/>
    <w:link w:val="aff5"/>
    <w:uiPriority w:val="1"/>
    <w:qFormat/>
    <w:rsid w:val="008209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0"/>
    <w:qFormat/>
    <w:rsid w:val="008209A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8209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7">
    <w:name w:val="Название объекта3"/>
    <w:basedOn w:val="Standard"/>
    <w:rsid w:val="00820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209A4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209A4"/>
    <w:pPr>
      <w:suppressLineNumbers/>
    </w:pPr>
  </w:style>
  <w:style w:type="character" w:styleId="aff6">
    <w:name w:val="Hyperlink"/>
    <w:basedOn w:val="a2"/>
    <w:uiPriority w:val="99"/>
    <w:semiHidden/>
    <w:unhideWhenUsed/>
    <w:rsid w:val="008209A4"/>
    <w:rPr>
      <w:color w:val="0000FF"/>
      <w:u w:val="single"/>
    </w:rPr>
  </w:style>
  <w:style w:type="paragraph" w:styleId="aff7">
    <w:name w:val="Plain Text"/>
    <w:basedOn w:val="a0"/>
    <w:link w:val="aff8"/>
    <w:uiPriority w:val="99"/>
    <w:semiHidden/>
    <w:unhideWhenUsed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Текст Знак"/>
    <w:basedOn w:val="a2"/>
    <w:link w:val="aff7"/>
    <w:uiPriority w:val="99"/>
    <w:semiHidden/>
    <w:rsid w:val="0082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basedOn w:val="a2"/>
    <w:link w:val="aff4"/>
    <w:uiPriority w:val="1"/>
    <w:rsid w:val="008209A4"/>
    <w:rPr>
      <w:rFonts w:ascii="Calibri" w:eastAsia="Times New Roman" w:hAnsi="Calibri" w:cs="Calibri"/>
      <w:lang w:eastAsia="ar-SA"/>
    </w:rPr>
  </w:style>
  <w:style w:type="paragraph" w:styleId="38">
    <w:name w:val="Body Text Indent 3"/>
    <w:basedOn w:val="a0"/>
    <w:link w:val="39"/>
    <w:unhideWhenUsed/>
    <w:rsid w:val="008209A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rsid w:val="008209A4"/>
    <w:rPr>
      <w:rFonts w:ascii="Calibri" w:eastAsia="Calibri" w:hAnsi="Calibri" w:cs="Times New Roman"/>
      <w:sz w:val="16"/>
      <w:szCs w:val="16"/>
    </w:rPr>
  </w:style>
  <w:style w:type="numbering" w:customStyle="1" w:styleId="1d">
    <w:name w:val="Нет списка1"/>
    <w:next w:val="a4"/>
    <w:uiPriority w:val="99"/>
    <w:semiHidden/>
    <w:unhideWhenUsed/>
    <w:rsid w:val="008209A4"/>
  </w:style>
  <w:style w:type="paragraph" w:styleId="3a">
    <w:name w:val="Body Text 3"/>
    <w:basedOn w:val="a0"/>
    <w:link w:val="3b"/>
    <w:semiHidden/>
    <w:rsid w:val="008209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b">
    <w:name w:val="Основной текст 3 Знак"/>
    <w:basedOn w:val="a2"/>
    <w:link w:val="3a"/>
    <w:semiHidden/>
    <w:rsid w:val="008209A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7">
    <w:name w:val="Font Style227"/>
    <w:basedOn w:val="a2"/>
    <w:rsid w:val="008209A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3">
    <w:name w:val="Font Style253"/>
    <w:basedOn w:val="a2"/>
    <w:rsid w:val="008209A4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basedOn w:val="a2"/>
    <w:rsid w:val="008209A4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7">
    <w:name w:val="Style17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3">
    <w:name w:val="Font Style303"/>
    <w:basedOn w:val="a2"/>
    <w:rsid w:val="008209A4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34">
    <w:name w:val="Font Style234"/>
    <w:basedOn w:val="a2"/>
    <w:rsid w:val="008209A4"/>
    <w:rPr>
      <w:rFonts w:ascii="Bookman Old Style" w:hAnsi="Bookman Old Style" w:cs="Bookman Old Style"/>
      <w:sz w:val="16"/>
      <w:szCs w:val="16"/>
    </w:rPr>
  </w:style>
  <w:style w:type="character" w:customStyle="1" w:styleId="FontStyle226">
    <w:name w:val="Font Style226"/>
    <w:basedOn w:val="a2"/>
    <w:rsid w:val="008209A4"/>
    <w:rPr>
      <w:rFonts w:ascii="Century Schoolbook" w:hAnsi="Century Schoolbook" w:cs="Century Schoolbook"/>
      <w:sz w:val="18"/>
      <w:szCs w:val="18"/>
    </w:rPr>
  </w:style>
  <w:style w:type="paragraph" w:styleId="2a">
    <w:name w:val="Body Text 2"/>
    <w:basedOn w:val="a0"/>
    <w:link w:val="2b"/>
    <w:rsid w:val="008209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Основной текст 2 Знак"/>
    <w:basedOn w:val="a2"/>
    <w:link w:val="2a"/>
    <w:rsid w:val="008209A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basedOn w:val="a2"/>
    <w:rsid w:val="008209A4"/>
    <w:rPr>
      <w:rFonts w:ascii="Sylfaen" w:hAnsi="Sylfaen" w:cs="Sylfaen"/>
      <w:color w:val="000000"/>
      <w:sz w:val="28"/>
      <w:szCs w:val="28"/>
    </w:rPr>
  </w:style>
  <w:style w:type="character" w:customStyle="1" w:styleId="FontStyle22">
    <w:name w:val="Font Style22"/>
    <w:basedOn w:val="a2"/>
    <w:rsid w:val="008209A4"/>
    <w:rPr>
      <w:rFonts w:ascii="Franklin Gothic Medium" w:hAnsi="Franklin Gothic Medium" w:cs="Franklin Gothic Medium"/>
      <w:sz w:val="22"/>
      <w:szCs w:val="22"/>
    </w:rPr>
  </w:style>
  <w:style w:type="paragraph" w:customStyle="1" w:styleId="Style1">
    <w:name w:val="Style1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2"/>
    <w:rsid w:val="008209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">
    <w:name w:val="Font Style30"/>
    <w:basedOn w:val="a2"/>
    <w:rsid w:val="008209A4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basedOn w:val="a2"/>
    <w:rsid w:val="008209A4"/>
    <w:rPr>
      <w:rFonts w:ascii="Trebuchet MS" w:hAnsi="Trebuchet MS" w:cs="Trebuchet MS"/>
      <w:b/>
      <w:bCs/>
      <w:sz w:val="20"/>
      <w:szCs w:val="20"/>
    </w:rPr>
  </w:style>
  <w:style w:type="paragraph" w:customStyle="1" w:styleId="Style14">
    <w:name w:val="Style14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2"/>
    <w:rsid w:val="008209A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1">
    <w:name w:val="Style81"/>
    <w:basedOn w:val="a0"/>
    <w:rsid w:val="008209A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0"/>
    <w:rsid w:val="008209A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2"/>
    <w:rsid w:val="008209A4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4">
    <w:name w:val="Style94"/>
    <w:basedOn w:val="a0"/>
    <w:rsid w:val="008209A4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71">
    <w:name w:val="Font Style271"/>
    <w:basedOn w:val="a2"/>
    <w:rsid w:val="008209A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02">
    <w:name w:val="Style102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2"/>
    <w:rsid w:val="008209A4"/>
    <w:rPr>
      <w:rFonts w:ascii="Franklin Gothic Medium" w:hAnsi="Franklin Gothic Medium" w:cs="Franklin Gothic Medium"/>
      <w:sz w:val="20"/>
      <w:szCs w:val="20"/>
    </w:rPr>
  </w:style>
  <w:style w:type="paragraph" w:customStyle="1" w:styleId="Style99">
    <w:name w:val="Style99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2"/>
    <w:rsid w:val="008209A4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131">
    <w:name w:val="Style131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basedOn w:val="a2"/>
    <w:rsid w:val="008209A4"/>
    <w:rPr>
      <w:rFonts w:ascii="Microsoft Sans Serif" w:hAnsi="Microsoft Sans Serif" w:cs="Microsoft Sans Serif"/>
      <w:b/>
      <w:bCs/>
      <w:smallCaps/>
      <w:sz w:val="16"/>
      <w:szCs w:val="16"/>
    </w:rPr>
  </w:style>
  <w:style w:type="paragraph" w:customStyle="1" w:styleId="Style98">
    <w:name w:val="Style98"/>
    <w:basedOn w:val="a0"/>
    <w:rsid w:val="008209A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8">
    <w:name w:val="Font Style228"/>
    <w:basedOn w:val="a2"/>
    <w:rsid w:val="008209A4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basedOn w:val="a2"/>
    <w:rsid w:val="008209A4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0">
    <w:name w:val="Style30"/>
    <w:basedOn w:val="a0"/>
    <w:rsid w:val="008209A4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0"/>
    <w:rsid w:val="008209A4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2"/>
    <w:rsid w:val="008209A4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12">
    <w:name w:val="Style112"/>
    <w:basedOn w:val="a0"/>
    <w:rsid w:val="008209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8">
    <w:name w:val="Font Style308"/>
    <w:basedOn w:val="a2"/>
    <w:rsid w:val="008209A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1">
    <w:name w:val="Font Style301"/>
    <w:basedOn w:val="a2"/>
    <w:rsid w:val="008209A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64">
    <w:name w:val="Style164"/>
    <w:basedOn w:val="a0"/>
    <w:rsid w:val="008209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basedOn w:val="a2"/>
    <w:rsid w:val="008209A4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65">
    <w:name w:val="Style165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0"/>
    <w:rsid w:val="008209A4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basedOn w:val="a2"/>
    <w:rsid w:val="008209A4"/>
    <w:rPr>
      <w:rFonts w:ascii="Verdana" w:hAnsi="Verdana" w:hint="default"/>
      <w:sz w:val="20"/>
      <w:szCs w:val="20"/>
    </w:rPr>
  </w:style>
  <w:style w:type="paragraph" w:customStyle="1" w:styleId="Style46">
    <w:name w:val="Style46"/>
    <w:basedOn w:val="a0"/>
    <w:rsid w:val="008209A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2"/>
    <w:rsid w:val="008209A4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6">
    <w:name w:val="Font Style266"/>
    <w:basedOn w:val="a2"/>
    <w:rsid w:val="008209A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3">
    <w:name w:val="Style93"/>
    <w:basedOn w:val="a0"/>
    <w:rsid w:val="008209A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0"/>
    <w:rsid w:val="008209A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basedOn w:val="a2"/>
    <w:rsid w:val="008209A4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86">
    <w:name w:val="Style86"/>
    <w:basedOn w:val="a0"/>
    <w:rsid w:val="008209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basedOn w:val="a2"/>
    <w:rsid w:val="008209A4"/>
    <w:rPr>
      <w:rFonts w:ascii="Century Schoolbook" w:hAnsi="Century Schoolbook" w:cs="Century Schoolbook"/>
      <w:sz w:val="20"/>
      <w:szCs w:val="20"/>
    </w:rPr>
  </w:style>
  <w:style w:type="table" w:customStyle="1" w:styleId="1e">
    <w:name w:val="Сетка таблицы1"/>
    <w:basedOn w:val="a3"/>
    <w:next w:val="a6"/>
    <w:rsid w:val="0082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8209A4"/>
  </w:style>
  <w:style w:type="table" w:customStyle="1" w:styleId="2d">
    <w:name w:val="Сетка таблицы2"/>
    <w:basedOn w:val="a3"/>
    <w:next w:val="a6"/>
    <w:rsid w:val="0082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basedOn w:val="a2"/>
    <w:uiPriority w:val="99"/>
    <w:semiHidden/>
    <w:unhideWhenUsed/>
    <w:rsid w:val="008209A4"/>
    <w:rPr>
      <w:sz w:val="16"/>
      <w:szCs w:val="16"/>
    </w:rPr>
  </w:style>
  <w:style w:type="paragraph" w:styleId="affa">
    <w:name w:val="annotation text"/>
    <w:basedOn w:val="a0"/>
    <w:link w:val="affb"/>
    <w:uiPriority w:val="99"/>
    <w:semiHidden/>
    <w:unhideWhenUsed/>
    <w:rsid w:val="008209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8209A4"/>
    <w:rPr>
      <w:rFonts w:ascii="Calibri" w:eastAsia="Calibri" w:hAnsi="Calibri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8209A4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8209A4"/>
    <w:rPr>
      <w:b/>
      <w:bCs/>
    </w:rPr>
  </w:style>
  <w:style w:type="table" w:customStyle="1" w:styleId="3c">
    <w:name w:val="Сетка таблицы3"/>
    <w:basedOn w:val="a3"/>
    <w:next w:val="a6"/>
    <w:uiPriority w:val="59"/>
    <w:rsid w:val="00820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NEW">
    <w:name w:val="Заголовок 5NEW"/>
    <w:basedOn w:val="a0"/>
    <w:autoRedefine/>
    <w:uiPriority w:val="99"/>
    <w:rsid w:val="008209A4"/>
    <w:pPr>
      <w:tabs>
        <w:tab w:val="left" w:pos="567"/>
      </w:tabs>
      <w:spacing w:before="240" w:after="0" w:line="240" w:lineRule="auto"/>
      <w:ind w:left="1080" w:right="354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0">
    <w:name w:val="c20"/>
    <w:basedOn w:val="a0"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82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">
    <w:name w:val="Абзац списка2"/>
    <w:basedOn w:val="a0"/>
    <w:rsid w:val="008209A4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01">
    <w:name w:val="Текст_01"/>
    <w:basedOn w:val="a0"/>
    <w:link w:val="010"/>
    <w:qFormat/>
    <w:rsid w:val="008209A4"/>
    <w:pPr>
      <w:spacing w:after="60"/>
      <w:ind w:firstLine="709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010">
    <w:name w:val="Текст_01 Знак"/>
    <w:link w:val="01"/>
    <w:rsid w:val="008209A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a">
    <w:name w:val="Текст_Маркер"/>
    <w:basedOn w:val="01"/>
    <w:link w:val="affe"/>
    <w:qFormat/>
    <w:rsid w:val="008209A4"/>
    <w:pPr>
      <w:numPr>
        <w:numId w:val="32"/>
      </w:numPr>
    </w:pPr>
  </w:style>
  <w:style w:type="character" w:customStyle="1" w:styleId="affe">
    <w:name w:val="Текст_Маркер Знак"/>
    <w:link w:val="a"/>
    <w:rsid w:val="008209A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3d">
    <w:name w:val="Абзац списка3"/>
    <w:basedOn w:val="a0"/>
    <w:rsid w:val="008209A4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Default">
    <w:name w:val="Default"/>
    <w:rsid w:val="00820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9A78-7775-44CB-B9CC-59FD302B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33546</Words>
  <Characters>191215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 образовательная программа для детей с тяжелыми нарушениями речи          муниципального дошкольного образовательного учреждения «Детский сад № 241»</vt:lpstr>
    </vt:vector>
  </TitlesOfParts>
  <Company/>
  <LinksUpToDate>false</LinksUpToDate>
  <CharactersWithSpaces>224313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 образовательная программа для детей с тяжелыми нарушениями речи          муниципального дошкольного образовательного учреждения «Детский сад № 241»</dc:title>
  <dc:creator>Воспитатель</dc:creator>
  <cp:lastModifiedBy>Воспитатель</cp:lastModifiedBy>
  <cp:revision>28</cp:revision>
  <cp:lastPrinted>2016-10-18T13:48:00Z</cp:lastPrinted>
  <dcterms:created xsi:type="dcterms:W3CDTF">2016-08-05T09:36:00Z</dcterms:created>
  <dcterms:modified xsi:type="dcterms:W3CDTF">2018-01-28T18:09:00Z</dcterms:modified>
</cp:coreProperties>
</file>